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D33" w:rsidRPr="003C6D33" w:rsidRDefault="004877BF" w:rsidP="003C6D33">
      <w:pPr>
        <w:spacing w:after="200" w:line="276" w:lineRule="auto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учебно-</w:t>
      </w:r>
      <w:r w:rsidR="003C6D33" w:rsidRPr="003C6D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0732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воспитательно</w:t>
      </w:r>
      <w:r w:rsidR="003C6D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й работы школы за 20</w:t>
      </w:r>
      <w:r w:rsidR="005225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="003C6D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-20</w:t>
      </w:r>
      <w:r w:rsidR="00422D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</w:t>
      </w:r>
      <w:r w:rsidR="003C6D33" w:rsidRPr="003C6D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общеобразовательное учреждение «Основная общеобразовательная школа им. Фасиля Ахметова с. Каркаусь» Кукморского муниципального района Республики Татарстан (далее - ОУ) реализует образовательные программы начального общего образовани</w:t>
      </w:r>
      <w:r w:rsidR="00422D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основного общего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образования. </w:t>
      </w:r>
    </w:p>
    <w:p w:rsidR="003C6D33" w:rsidRPr="003C6D33" w:rsidRDefault="003C6D33" w:rsidP="003C6D3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своей деятельности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ОУ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руководств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овалась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Законами РФ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и РТ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«Об образовании», Типовым положением об общеобразовательном учреждении, Уставом школы, методическими письмами и рекомендациями Министерства образования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и науки Республики Татарстан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отдела образования Исполнител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ного комитета Кукморского муниципального района,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Стратегией развития образования Республики Татарстан на 2016-202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Концепцией  духовно – нравственного развития и воспитания личности, гражданина России, а также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внутренними локальными  актами, положениями, приказами, в которых определен круг регулируемых вопросов о правах и обязанностях участников образовательного процесса.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Учитывая стратегическ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ую цель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системы  образования в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рес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публике,  районе – повышение доступности качественного  образования, соответствующего  требованиям инновационного развития экономики, современным потребностям общества и каждого гражданина, выбрали методическую тему школы «</w:t>
      </w:r>
      <w:r w:rsidRPr="003C6D33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Внедрение инновационных технологий в образовательный процесс в условиях реализации ФГОС</w:t>
      </w:r>
      <w:r w:rsidRPr="003C6D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</w:p>
    <w:p w:rsidR="003C6D33" w:rsidRPr="003C6D33" w:rsidRDefault="003C6D33" w:rsidP="003C6D33">
      <w:pPr>
        <w:spacing w:after="0" w:line="276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Поставлены следующие цели:</w:t>
      </w:r>
    </w:p>
    <w:p w:rsidR="003C6D33" w:rsidRPr="003C6D33" w:rsidRDefault="003C6D33" w:rsidP="003C6D33">
      <w:pPr>
        <w:numPr>
          <w:ilvl w:val="0"/>
          <w:numId w:val="2"/>
        </w:numPr>
        <w:tabs>
          <w:tab w:val="left" w:pos="360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уровня одарённости обучающихся школы и работа по его развитию</w:t>
      </w:r>
    </w:p>
    <w:p w:rsidR="003C6D33" w:rsidRPr="003C6D33" w:rsidRDefault="003C6D33" w:rsidP="003C6D33">
      <w:pPr>
        <w:numPr>
          <w:ilvl w:val="0"/>
          <w:numId w:val="2"/>
        </w:numPr>
        <w:tabs>
          <w:tab w:val="left" w:pos="360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r w:rsidR="00644B94" w:rsidRPr="003C6D33">
        <w:rPr>
          <w:rFonts w:ascii="Times New Roman" w:eastAsia="Times New Roman" w:hAnsi="Times New Roman" w:cs="Times New Roman"/>
          <w:sz w:val="24"/>
          <w:szCs w:val="20"/>
          <w:lang w:eastAsia="ru-RU"/>
        </w:rPr>
        <w:t>овышение</w:t>
      </w:r>
      <w:r w:rsidRPr="003C6D3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эффективности образовательного процесса через применение современных подходов к организации образовательной деятельности, непрерывное совершенствование профессионального уровня и педагогического мастерства учителя.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отслеживание динамики развития школы, что определяет содержание работы:</w:t>
      </w:r>
    </w:p>
    <w:p w:rsidR="003C6D33" w:rsidRPr="003C6D33" w:rsidRDefault="003C6D33" w:rsidP="003C6D33">
      <w:pPr>
        <w:tabs>
          <w:tab w:val="left" w:pos="360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отслеживание и оценка эффективности применения педагогических технологий в учебном процессе;</w:t>
      </w:r>
    </w:p>
    <w:p w:rsidR="003C6D33" w:rsidRPr="003C6D33" w:rsidRDefault="003C6D33" w:rsidP="003C6D33">
      <w:pPr>
        <w:tabs>
          <w:tab w:val="left" w:pos="360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взаимоконтроль и взаимопосещение;</w:t>
      </w:r>
    </w:p>
    <w:p w:rsidR="003C6D33" w:rsidRPr="003C6D33" w:rsidRDefault="003C6D33" w:rsidP="003C6D33">
      <w:pPr>
        <w:tabs>
          <w:tab w:val="left" w:pos="360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-научно-методическая работа методических объединений по отслеживанию эффективности методов и форм обучения;</w:t>
      </w:r>
    </w:p>
    <w:p w:rsidR="003C6D33" w:rsidRPr="003C6D33" w:rsidRDefault="003C6D33" w:rsidP="003C6D33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 Поставлены следующие задачи: </w:t>
      </w:r>
    </w:p>
    <w:p w:rsidR="003C6D33" w:rsidRPr="003C6D33" w:rsidRDefault="003C6D33" w:rsidP="003C6D33">
      <w:pPr>
        <w:tabs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1. Продолжить работу по реализации ФГОС, создать необходимые условия для внедрения инноваций в УВП, реализации образовательной программы, программы развития школы.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2. Продолжить работу по повышению квалификации педагогов.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4. Продолжить работу над методической темой школы. 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5. Вести целенаправленную и планомерную работу по подготовке учащихся к олимпиадам с последующим   анализом результатов.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6. Совершенствовать систему мониторинга и диагностики успешности образования, методической подготовки педагогов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7. Использовать инновационные технологии для повышения качества образования. 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8. Активизировать работу по выявлению и обобщению, распространению передового педагогического опыта творчески работающих педагогов.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9. Поиск новых форм интеграции учебной и внеурочной деятельности</w:t>
      </w:r>
      <w:r w:rsidRPr="003C6D33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20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 школа работала в режиме 6 – </w:t>
      </w:r>
      <w:proofErr w:type="gramStart"/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дневной  учебной</w:t>
      </w:r>
      <w:proofErr w:type="gramEnd"/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недели для 2-9 классов, и 5 – дневной для 1-х классов в  одну смену.</w:t>
      </w:r>
      <w:r w:rsidRPr="003C6D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Занимались 8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 – комплектов:</w:t>
      </w:r>
    </w:p>
    <w:p w:rsidR="00E51E51" w:rsidRDefault="00E51E51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1E51" w:rsidRDefault="00E51E51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C6D33" w:rsidRPr="003C6D33" w:rsidRDefault="003C6D33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Табл. Класс – комплекты на 20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20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2023"/>
        <w:gridCol w:w="6963"/>
      </w:tblGrid>
      <w:tr w:rsidR="003C6D33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C6D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spacing w:before="40" w:after="4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C6D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 – комплекты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spacing w:before="40" w:after="4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Кл. руководитель</w:t>
            </w:r>
          </w:p>
        </w:tc>
      </w:tr>
      <w:tr w:rsidR="003C6D33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5B2D79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3C6D33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Шайдуллина Лилия Фоатовна</w:t>
            </w:r>
          </w:p>
        </w:tc>
      </w:tr>
      <w:tr w:rsidR="003C6D33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5B2D79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Муллиева Эльвира Фоатовна</w:t>
            </w:r>
          </w:p>
        </w:tc>
      </w:tr>
      <w:tr w:rsidR="003C6D33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422D61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5B2D79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Гасимова Гульнара Шаймулловна</w:t>
            </w:r>
          </w:p>
        </w:tc>
      </w:tr>
      <w:tr w:rsidR="003C6D33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3C6D33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3C6D33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Хайдарова Роза Радифовна</w:t>
            </w:r>
          </w:p>
        </w:tc>
      </w:tr>
      <w:tr w:rsidR="003C6D33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3C6D33" w:rsidP="003C6D33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3C6D33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3C6D33" w:rsidRDefault="005225F8" w:rsidP="00422D61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Хафизуллина Лилия Кадировна</w:t>
            </w:r>
          </w:p>
        </w:tc>
      </w:tr>
      <w:tr w:rsidR="005225F8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Гайнуллина Алсу Ирековна</w:t>
            </w:r>
          </w:p>
        </w:tc>
      </w:tr>
      <w:tr w:rsidR="005225F8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Мухаметова Айнур Расилевич</w:t>
            </w:r>
          </w:p>
        </w:tc>
      </w:tr>
      <w:tr w:rsidR="005225F8" w:rsidRPr="003C6D33" w:rsidTr="00075899"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numPr>
                <w:ilvl w:val="0"/>
                <w:numId w:val="1"/>
              </w:numPr>
              <w:spacing w:before="40" w:after="40" w:line="240" w:lineRule="auto"/>
              <w:ind w:left="56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5F8" w:rsidRPr="003C6D33" w:rsidRDefault="005225F8" w:rsidP="005225F8">
            <w:pPr>
              <w:spacing w:before="40" w:after="4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Нуруллина Земфира Назимовна</w:t>
            </w:r>
          </w:p>
        </w:tc>
      </w:tr>
    </w:tbl>
    <w:p w:rsidR="00075899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 – комплектах на конец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учебного года обучались</w:t>
      </w:r>
      <w:r w:rsidRPr="003C6D33">
        <w:rPr>
          <w:rFonts w:ascii="Times New Roman" w:eastAsia="Times New Roman" w:hAnsi="Times New Roman" w:cs="Times New Roman"/>
          <w:bCs/>
          <w:color w:val="0000FF"/>
          <w:sz w:val="24"/>
          <w:szCs w:val="24"/>
          <w:lang w:eastAsia="ru-RU"/>
        </w:rPr>
        <w:t xml:space="preserve"> 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43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учащихся. </w:t>
      </w:r>
    </w:p>
    <w:p w:rsidR="005B2D79" w:rsidRDefault="005B2D79" w:rsidP="003C6D33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3C6D33" w:rsidRPr="003C6D33" w:rsidRDefault="003C6D33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Табл. Количественный состав на 20</w:t>
      </w:r>
      <w:r w:rsidR="005225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20</w:t>
      </w:r>
      <w:r w:rsidR="00D45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9117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год.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9"/>
        <w:gridCol w:w="510"/>
        <w:gridCol w:w="508"/>
        <w:gridCol w:w="508"/>
        <w:gridCol w:w="506"/>
        <w:gridCol w:w="506"/>
        <w:gridCol w:w="506"/>
        <w:gridCol w:w="506"/>
        <w:gridCol w:w="506"/>
        <w:gridCol w:w="530"/>
        <w:gridCol w:w="956"/>
      </w:tblGrid>
      <w:tr w:rsidR="009078E0" w:rsidRPr="003C6D33" w:rsidTr="009078E0">
        <w:trPr>
          <w:jc w:val="center"/>
        </w:trPr>
        <w:tc>
          <w:tcPr>
            <w:tcW w:w="2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ОУ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Всего</w:t>
            </w:r>
          </w:p>
        </w:tc>
      </w:tr>
      <w:tr w:rsidR="009078E0" w:rsidRPr="003C6D33" w:rsidTr="009078E0">
        <w:trPr>
          <w:jc w:val="center"/>
        </w:trPr>
        <w:tc>
          <w:tcPr>
            <w:tcW w:w="2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МБОУ «ООШ им. Фасиля Ахметова с. Каркаусь»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E0" w:rsidRPr="003C6D33" w:rsidRDefault="009078E0" w:rsidP="003C6D33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8E0" w:rsidRPr="003C6D33" w:rsidRDefault="009078E0" w:rsidP="00977CEE">
            <w:pPr>
              <w:spacing w:before="60" w:after="60" w:line="240" w:lineRule="auto"/>
              <w:ind w:left="-70" w:right="-4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</w:tr>
    </w:tbl>
    <w:p w:rsidR="009117A0" w:rsidRPr="009117A0" w:rsidRDefault="009117A0" w:rsidP="009117A0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17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план обеспечивал реализацию Федерального государственного образовательного стандарта начального общего образования, Федерального государственного стандарта основного общего образования в 5-</w:t>
      </w:r>
      <w:r w:rsidR="00806E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9117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315B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учебном плане</w:t>
      </w:r>
      <w:r w:rsidRPr="009117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соблюдены нормативы максимальной аудиторной нагрузки обучающихся. Провер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ка журналов и рабочих программ </w:t>
      </w:r>
      <w:r w:rsidRPr="009117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показала, что учебный план за год выполнен, учебные программы пройдены.</w:t>
      </w:r>
    </w:p>
    <w:p w:rsidR="003C6D33" w:rsidRPr="003C6D33" w:rsidRDefault="003C6D33" w:rsidP="003C6D33">
      <w:pPr>
        <w:tabs>
          <w:tab w:val="left" w:pos="9355"/>
        </w:tabs>
        <w:spacing w:after="0" w:line="276" w:lineRule="auto"/>
        <w:ind w:right="-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Главной задачей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уч</w:t>
      </w:r>
      <w:r w:rsidR="00F124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реждения является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социального заказа, и обеспечение максимальной удовлетворенности потребностей учащихся и их родителей.</w:t>
      </w:r>
    </w:p>
    <w:p w:rsidR="003C6D33" w:rsidRPr="004442A5" w:rsidRDefault="003C6D33" w:rsidP="003C6D33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442A5">
        <w:rPr>
          <w:rFonts w:ascii="Times New Roman" w:eastAsia="Calibri" w:hAnsi="Times New Roman" w:cs="Times New Roman"/>
          <w:b/>
          <w:sz w:val="24"/>
          <w:szCs w:val="24"/>
        </w:rPr>
        <w:t>Обеспечение учебно-воспитательного</w:t>
      </w:r>
      <w:r w:rsidR="00315BA4">
        <w:rPr>
          <w:rFonts w:ascii="Times New Roman" w:eastAsia="Calibri" w:hAnsi="Times New Roman" w:cs="Times New Roman"/>
          <w:b/>
          <w:sz w:val="24"/>
          <w:szCs w:val="24"/>
        </w:rPr>
        <w:t xml:space="preserve"> процесса.</w:t>
      </w:r>
    </w:p>
    <w:p w:rsidR="003C6D33" w:rsidRPr="009117A0" w:rsidRDefault="003C6D33" w:rsidP="009117A0">
      <w:pPr>
        <w:tabs>
          <w:tab w:val="left" w:pos="2560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Работа с кадрами:</w:t>
      </w:r>
      <w:r w:rsidRPr="003C6D3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E51E51">
        <w:rPr>
          <w:rFonts w:ascii="Times New Roman" w:eastAsia="Calibri" w:hAnsi="Times New Roman" w:cs="Times New Roman"/>
          <w:sz w:val="24"/>
          <w:szCs w:val="24"/>
        </w:rPr>
        <w:t xml:space="preserve">2022-2023 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учебном году в школе постоянно работало </w:t>
      </w:r>
      <w:r w:rsidR="00750E0D">
        <w:rPr>
          <w:rFonts w:ascii="Times New Roman" w:eastAsia="Calibri" w:hAnsi="Times New Roman" w:cs="Times New Roman"/>
          <w:sz w:val="24"/>
          <w:szCs w:val="24"/>
        </w:rPr>
        <w:t>1</w:t>
      </w:r>
      <w:r w:rsidR="00977CEE">
        <w:rPr>
          <w:rFonts w:ascii="Times New Roman" w:eastAsia="Calibri" w:hAnsi="Times New Roman" w:cs="Times New Roman"/>
          <w:sz w:val="24"/>
          <w:szCs w:val="24"/>
        </w:rPr>
        <w:t xml:space="preserve">6 </w:t>
      </w:r>
      <w:r w:rsidRPr="003C6D33">
        <w:rPr>
          <w:rFonts w:ascii="Times New Roman" w:eastAsia="Calibri" w:hAnsi="Times New Roman" w:cs="Times New Roman"/>
          <w:sz w:val="24"/>
          <w:szCs w:val="24"/>
        </w:rPr>
        <w:t>учителей.</w:t>
      </w:r>
      <w:r w:rsidR="009117A0" w:rsidRPr="009117A0">
        <w:t xml:space="preserve"> </w:t>
      </w:r>
    </w:p>
    <w:p w:rsidR="003C6D33" w:rsidRPr="003C6D33" w:rsidRDefault="00750E0D" w:rsidP="009117A0">
      <w:pPr>
        <w:spacing w:after="0" w:line="276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прошедшем учебном году </w:t>
      </w:r>
      <w:r w:rsidR="0022632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226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 прошел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аттестацию</w:t>
      </w:r>
      <w:r w:rsidR="000955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263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подтвердил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имеющуюся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первую </w:t>
      </w:r>
      <w:r w:rsidR="000955D9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квалификационную категорию</w:t>
      </w:r>
      <w:r w:rsidR="0022632B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Мухаметов Айнур Расилевич. (учитель истории и обществознания)</w:t>
      </w:r>
    </w:p>
    <w:p w:rsidR="003B6543" w:rsidRPr="00873AE0" w:rsidRDefault="003C6D33" w:rsidP="003B6543">
      <w:pPr>
        <w:spacing w:after="0" w:line="276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Важным направлением работы педагогов школы, как одного из условий повышения качества образования, является постоянное совершенствование пе</w:t>
      </w:r>
      <w:r w:rsidR="009117A0">
        <w:rPr>
          <w:rFonts w:ascii="Times New Roman" w:eastAsia="Calibri" w:hAnsi="Times New Roman" w:cs="Times New Roman"/>
          <w:sz w:val="24"/>
          <w:szCs w:val="24"/>
        </w:rPr>
        <w:t xml:space="preserve">дагогического мастерства через 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курсовую систему </w:t>
      </w:r>
      <w:r w:rsidRPr="00FA5973">
        <w:rPr>
          <w:rFonts w:ascii="Times New Roman" w:eastAsia="Calibri" w:hAnsi="Times New Roman" w:cs="Times New Roman"/>
          <w:sz w:val="24"/>
          <w:szCs w:val="24"/>
        </w:rPr>
        <w:t xml:space="preserve">повышения квалификации. В течение учебного года </w:t>
      </w:r>
      <w:r w:rsidR="009117A0" w:rsidRPr="00FA5973">
        <w:rPr>
          <w:rFonts w:ascii="Times New Roman" w:eastAsia="Calibri" w:hAnsi="Times New Roman" w:cs="Times New Roman"/>
          <w:sz w:val="24"/>
          <w:szCs w:val="24"/>
        </w:rPr>
        <w:t>учителя</w:t>
      </w:r>
      <w:r w:rsidR="00A231BD" w:rsidRPr="00FA5973">
        <w:rPr>
          <w:rFonts w:ascii="Times New Roman" w:eastAsia="Calibri" w:hAnsi="Times New Roman" w:cs="Times New Roman"/>
          <w:sz w:val="24"/>
          <w:szCs w:val="24"/>
        </w:rPr>
        <w:t xml:space="preserve"> и администрация </w:t>
      </w:r>
      <w:r w:rsidRPr="00FA5973">
        <w:rPr>
          <w:rFonts w:ascii="Times New Roman" w:eastAsia="Calibri" w:hAnsi="Times New Roman" w:cs="Times New Roman"/>
          <w:sz w:val="24"/>
          <w:szCs w:val="24"/>
        </w:rPr>
        <w:t>прошли курсовую подготовку по различным направлениям учебно-</w:t>
      </w:r>
      <w:r w:rsidRPr="00873AE0">
        <w:rPr>
          <w:rFonts w:ascii="Times New Roman" w:eastAsia="Calibri" w:hAnsi="Times New Roman" w:cs="Times New Roman"/>
          <w:sz w:val="24"/>
          <w:szCs w:val="24"/>
        </w:rPr>
        <w:t>воспитательной деятельности</w:t>
      </w:r>
      <w:r w:rsidR="00C26FD1" w:rsidRPr="00873AE0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0955D9" w:rsidRPr="00873AE0" w:rsidRDefault="00A618AD" w:rsidP="00FA5973">
      <w:pPr>
        <w:pStyle w:val="a7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Нуруллина З.Н. «</w:t>
      </w:r>
      <w:r w:rsidR="003E070B" w:rsidRPr="003E070B">
        <w:rPr>
          <w:rFonts w:ascii="Times New Roman" w:hAnsi="Times New Roman"/>
          <w:sz w:val="24"/>
          <w:szCs w:val="24"/>
        </w:rPr>
        <w:t>Формирование цифровых компетенций у учителей в условиях реализации ФГОС ООО (в том числе 16 часов по особенностям организации работы с детьми с ОВЗ)</w:t>
      </w:r>
      <w:r w:rsidR="003E070B">
        <w:rPr>
          <w:rFonts w:ascii="Times New Roman" w:hAnsi="Times New Roman"/>
          <w:sz w:val="24"/>
          <w:szCs w:val="24"/>
        </w:rPr>
        <w:t>», 72 часа; «</w:t>
      </w:r>
      <w:r w:rsidR="003E070B" w:rsidRPr="003E070B">
        <w:rPr>
          <w:rFonts w:ascii="Times New Roman" w:hAnsi="Times New Roman"/>
          <w:sz w:val="24"/>
          <w:szCs w:val="24"/>
        </w:rPr>
        <w:t>Формирование и оценивание читательской грамотности школьников в контексте международных сопоставительных исследований</w:t>
      </w:r>
      <w:r w:rsidR="003E070B">
        <w:rPr>
          <w:rFonts w:ascii="Times New Roman" w:hAnsi="Times New Roman"/>
          <w:sz w:val="24"/>
          <w:szCs w:val="24"/>
        </w:rPr>
        <w:t>», 24 часа</w:t>
      </w:r>
    </w:p>
    <w:p w:rsidR="00873AE0" w:rsidRPr="00873AE0" w:rsidRDefault="003E070B" w:rsidP="00873AE0">
      <w:pPr>
        <w:pStyle w:val="a7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Закиров Ф.Ф. «</w:t>
      </w:r>
      <w:r w:rsidR="00B70A59" w:rsidRPr="00B70A59">
        <w:rPr>
          <w:rFonts w:ascii="Times New Roman" w:hAnsi="Times New Roman"/>
          <w:sz w:val="24"/>
          <w:szCs w:val="24"/>
        </w:rPr>
        <w:t>Активные методы и формы обучения в предметной области Физическая культура и ОБЖ как средство формирования предметной компетентности (в том числе 16 часов по особенностям организации работы с детьми с ОВЗ)</w:t>
      </w:r>
      <w:r w:rsidR="00B70A59">
        <w:rPr>
          <w:rFonts w:ascii="Times New Roman" w:hAnsi="Times New Roman"/>
          <w:sz w:val="24"/>
          <w:szCs w:val="24"/>
        </w:rPr>
        <w:t>, 72 часа.</w:t>
      </w:r>
    </w:p>
    <w:p w:rsidR="009D1744" w:rsidRPr="00FA5973" w:rsidRDefault="009D1744" w:rsidP="00FA5973">
      <w:pPr>
        <w:pStyle w:val="a7"/>
        <w:tabs>
          <w:tab w:val="left" w:pos="28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highlight w:val="yellow"/>
        </w:rPr>
      </w:pPr>
      <w:r w:rsidRPr="00FA5973">
        <w:rPr>
          <w:rFonts w:ascii="Times New Roman" w:hAnsi="Times New Roman"/>
          <w:sz w:val="24"/>
          <w:szCs w:val="24"/>
        </w:rPr>
        <w:t>П</w:t>
      </w:r>
      <w:r w:rsidRPr="00FA5973">
        <w:rPr>
          <w:rFonts w:ascii="Times New Roman" w:eastAsia="Times New Roman" w:hAnsi="Times New Roman"/>
          <w:sz w:val="24"/>
          <w:szCs w:val="24"/>
          <w:lang w:eastAsia="ru-RU"/>
        </w:rPr>
        <w:t xml:space="preserve">лан работы по повышению квалификации педагогических кадров на </w:t>
      </w:r>
      <w:r w:rsidR="00E51E51">
        <w:rPr>
          <w:rFonts w:ascii="Times New Roman" w:eastAsia="Times New Roman" w:hAnsi="Times New Roman"/>
          <w:sz w:val="24"/>
          <w:szCs w:val="24"/>
          <w:lang w:eastAsia="ru-RU"/>
        </w:rPr>
        <w:t xml:space="preserve">2022-2023 </w:t>
      </w:r>
      <w:r w:rsidRPr="00FA5973">
        <w:rPr>
          <w:rFonts w:ascii="Times New Roman" w:eastAsia="Times New Roman" w:hAnsi="Times New Roman"/>
          <w:sz w:val="24"/>
          <w:szCs w:val="24"/>
          <w:lang w:eastAsia="ru-RU"/>
        </w:rPr>
        <w:t>учебный год можно считать выполненным, в целом удается сохранить динамику повышения квалификации педагогических кадров.</w:t>
      </w:r>
    </w:p>
    <w:p w:rsidR="00C26FD1" w:rsidRPr="002D037D" w:rsidRDefault="00FA5973" w:rsidP="009D1744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037D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="00C26FD1" w:rsidRPr="002D037D">
        <w:rPr>
          <w:rFonts w:ascii="Times New Roman" w:eastAsia="Calibri" w:hAnsi="Times New Roman" w:cs="Times New Roman"/>
          <w:b/>
          <w:sz w:val="24"/>
          <w:szCs w:val="24"/>
        </w:rPr>
        <w:t xml:space="preserve">участвовали </w:t>
      </w:r>
      <w:r w:rsidR="0082036C" w:rsidRPr="002D037D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C26FD1" w:rsidRPr="002D037D">
        <w:rPr>
          <w:rFonts w:ascii="Times New Roman" w:eastAsia="Calibri" w:hAnsi="Times New Roman" w:cs="Times New Roman"/>
          <w:b/>
          <w:sz w:val="24"/>
          <w:szCs w:val="24"/>
        </w:rPr>
        <w:t>вебинарах</w:t>
      </w:r>
      <w:r w:rsidR="002D037D" w:rsidRPr="002D037D">
        <w:rPr>
          <w:rFonts w:ascii="Times New Roman" w:eastAsia="Calibri" w:hAnsi="Times New Roman" w:cs="Times New Roman"/>
          <w:b/>
          <w:sz w:val="24"/>
          <w:szCs w:val="24"/>
        </w:rPr>
        <w:t>, семинарах</w:t>
      </w:r>
      <w:r w:rsidR="00C26FD1" w:rsidRPr="002D037D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2D037D" w:rsidRDefault="002D037D" w:rsidP="0020603B">
      <w:pPr>
        <w:pStyle w:val="a7"/>
        <w:numPr>
          <w:ilvl w:val="0"/>
          <w:numId w:val="2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D037D">
        <w:rPr>
          <w:rFonts w:ascii="Times New Roman" w:hAnsi="Times New Roman"/>
          <w:sz w:val="24"/>
          <w:szCs w:val="24"/>
        </w:rPr>
        <w:t>Закиров Ф.Ф.</w:t>
      </w:r>
      <w:r w:rsidR="00FC2DC2" w:rsidRPr="002D037D">
        <w:rPr>
          <w:rFonts w:ascii="Times New Roman" w:hAnsi="Times New Roman"/>
          <w:sz w:val="24"/>
          <w:szCs w:val="24"/>
        </w:rPr>
        <w:t xml:space="preserve"> Тема: «</w:t>
      </w:r>
      <w:r w:rsidRPr="002D037D">
        <w:rPr>
          <w:rFonts w:ascii="Times New Roman" w:hAnsi="Times New Roman"/>
          <w:sz w:val="24"/>
          <w:szCs w:val="24"/>
        </w:rPr>
        <w:t>Создание и организация деятельности ШСК 16.01.202</w:t>
      </w:r>
      <w:r w:rsidR="00E51E51">
        <w:rPr>
          <w:rFonts w:ascii="Times New Roman" w:hAnsi="Times New Roman"/>
          <w:sz w:val="24"/>
          <w:szCs w:val="24"/>
        </w:rPr>
        <w:t>2</w:t>
      </w:r>
      <w:r w:rsidR="001F4A90" w:rsidRPr="002D037D">
        <w:rPr>
          <w:rFonts w:ascii="Times New Roman" w:hAnsi="Times New Roman"/>
          <w:sz w:val="24"/>
          <w:szCs w:val="24"/>
        </w:rPr>
        <w:t xml:space="preserve">» </w:t>
      </w:r>
    </w:p>
    <w:p w:rsidR="002D037D" w:rsidRPr="002D037D" w:rsidRDefault="002D037D" w:rsidP="0020603B">
      <w:pPr>
        <w:pStyle w:val="a7"/>
        <w:numPr>
          <w:ilvl w:val="0"/>
          <w:numId w:val="2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Ахметзянов И.А. у</w:t>
      </w:r>
      <w:r>
        <w:rPr>
          <w:rFonts w:ascii="Times New Roman" w:hAnsi="Times New Roman"/>
          <w:bCs/>
          <w:sz w:val="24"/>
        </w:rPr>
        <w:t xml:space="preserve">частие в </w:t>
      </w:r>
      <w:r w:rsidRPr="00FD5559">
        <w:rPr>
          <w:rFonts w:ascii="Times New Roman" w:hAnsi="Times New Roman"/>
          <w:bCs/>
          <w:sz w:val="24"/>
        </w:rPr>
        <w:t>Республиканском семинаре</w:t>
      </w:r>
      <w:r>
        <w:rPr>
          <w:rFonts w:ascii="Times New Roman" w:hAnsi="Times New Roman"/>
          <w:bCs/>
          <w:sz w:val="24"/>
        </w:rPr>
        <w:t xml:space="preserve"> ГАОУ ДПО ИРО РТ по теме: </w:t>
      </w:r>
      <w:r w:rsidRPr="00FD5559">
        <w:rPr>
          <w:rFonts w:ascii="Times New Roman" w:hAnsi="Times New Roman"/>
          <w:bCs/>
          <w:sz w:val="24"/>
        </w:rPr>
        <w:t>«Обновленный ФГОС: изменения, требования, возможности в учебных предметах «Математика», «Физика»</w:t>
      </w:r>
      <w:r>
        <w:rPr>
          <w:rFonts w:ascii="Times New Roman" w:hAnsi="Times New Roman"/>
          <w:bCs/>
          <w:sz w:val="24"/>
        </w:rPr>
        <w:t>».</w:t>
      </w:r>
    </w:p>
    <w:p w:rsidR="002D037D" w:rsidRPr="002D037D" w:rsidRDefault="002D037D" w:rsidP="0020603B">
      <w:pPr>
        <w:pStyle w:val="a7"/>
        <w:numPr>
          <w:ilvl w:val="0"/>
          <w:numId w:val="2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</w:rPr>
        <w:lastRenderedPageBreak/>
        <w:t xml:space="preserve">Ахметзянов И.А. участие в вебинаре </w:t>
      </w:r>
      <w:r w:rsidRPr="00FD5559">
        <w:rPr>
          <w:rFonts w:ascii="Times New Roman" w:hAnsi="Times New Roman"/>
          <w:bCs/>
          <w:sz w:val="24"/>
        </w:rPr>
        <w:t xml:space="preserve">учебного центра № 1 фирмы «1С» </w:t>
      </w:r>
      <w:r>
        <w:rPr>
          <w:rFonts w:ascii="Times New Roman" w:hAnsi="Times New Roman"/>
          <w:bCs/>
          <w:sz w:val="24"/>
        </w:rPr>
        <w:t>«</w:t>
      </w:r>
      <w:r w:rsidRPr="00FD5559">
        <w:rPr>
          <w:rFonts w:ascii="Times New Roman" w:hAnsi="Times New Roman"/>
          <w:bCs/>
          <w:sz w:val="24"/>
        </w:rPr>
        <w:t>Учебные материалы для подготовки к профильному ЕГЭ по математике»</w:t>
      </w:r>
      <w:r>
        <w:rPr>
          <w:rFonts w:ascii="Times New Roman" w:hAnsi="Times New Roman"/>
          <w:bCs/>
          <w:sz w:val="24"/>
        </w:rPr>
        <w:t>.</w:t>
      </w:r>
    </w:p>
    <w:p w:rsidR="002D037D" w:rsidRPr="002D037D" w:rsidRDefault="002D037D" w:rsidP="0020603B">
      <w:pPr>
        <w:pStyle w:val="a7"/>
        <w:numPr>
          <w:ilvl w:val="0"/>
          <w:numId w:val="2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Ахметзянов И.А. участие в </w:t>
      </w:r>
      <w:r w:rsidRPr="002D037D">
        <w:rPr>
          <w:rFonts w:ascii="Times New Roman" w:hAnsi="Times New Roman"/>
          <w:bCs/>
          <w:sz w:val="24"/>
        </w:rPr>
        <w:t>республиканском семинаре КСОТ ИРО РТ для учителей общеобразовательных организаций РТ «Актуальные проблемы подготовки учащихся к ОГЭ и ЕГЭ по предмету «Математика»</w:t>
      </w:r>
    </w:p>
    <w:p w:rsidR="002D037D" w:rsidRPr="002D037D" w:rsidRDefault="001801BC" w:rsidP="0020603B">
      <w:pPr>
        <w:pStyle w:val="a7"/>
        <w:numPr>
          <w:ilvl w:val="0"/>
          <w:numId w:val="2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Нуруллина З.Н. у</w:t>
      </w:r>
      <w:r w:rsidRPr="00EF1A3D">
        <w:rPr>
          <w:rFonts w:ascii="Times New Roman" w:hAnsi="Times New Roman"/>
          <w:sz w:val="24"/>
          <w:szCs w:val="24"/>
        </w:rPr>
        <w:t>частие в вебинаре</w:t>
      </w:r>
      <w:r>
        <w:rPr>
          <w:rFonts w:ascii="Times New Roman" w:hAnsi="Times New Roman"/>
          <w:sz w:val="24"/>
          <w:szCs w:val="24"/>
        </w:rPr>
        <w:t xml:space="preserve"> по теме «Быстрая разработка приложений» </w:t>
      </w:r>
      <w:r w:rsidRPr="00EF1A3D">
        <w:rPr>
          <w:rFonts w:ascii="Times New Roman" w:hAnsi="Times New Roman"/>
          <w:sz w:val="24"/>
          <w:szCs w:val="24"/>
        </w:rPr>
        <w:t>всеро</w:t>
      </w:r>
      <w:r>
        <w:rPr>
          <w:rFonts w:ascii="Times New Roman" w:hAnsi="Times New Roman"/>
          <w:sz w:val="24"/>
          <w:szCs w:val="24"/>
        </w:rPr>
        <w:t>ссийской образовательной акции «Урок цифры»</w:t>
      </w:r>
    </w:p>
    <w:p w:rsidR="00C26FD1" w:rsidRPr="00DA0C9E" w:rsidRDefault="00546F9F" w:rsidP="009D1744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C9E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="00C26FD1" w:rsidRPr="00DA0C9E">
        <w:rPr>
          <w:rFonts w:ascii="Times New Roman" w:eastAsia="Calibri" w:hAnsi="Times New Roman" w:cs="Times New Roman"/>
          <w:b/>
          <w:sz w:val="24"/>
          <w:szCs w:val="24"/>
        </w:rPr>
        <w:t>делились опытом работы на конференциях, семинарах</w:t>
      </w:r>
      <w:r w:rsidR="0071230C" w:rsidRPr="00DA0C9E">
        <w:rPr>
          <w:rFonts w:ascii="Times New Roman" w:eastAsia="Calibri" w:hAnsi="Times New Roman" w:cs="Times New Roman"/>
          <w:b/>
          <w:sz w:val="24"/>
          <w:szCs w:val="24"/>
        </w:rPr>
        <w:t>, педсоветах</w:t>
      </w:r>
      <w:r w:rsidR="00C26FD1" w:rsidRPr="00DA0C9E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71230C" w:rsidRPr="00DA0C9E" w:rsidRDefault="001F4A90" w:rsidP="00DA0C9E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71230C"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ШайдуллинаЛ.Ф. выступление на педагогическом совете на тему: «</w:t>
      </w:r>
      <w:r w:rsid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Адаптация обучающихся 1 </w:t>
      </w:r>
      <w:r w:rsidR="00DA0C9E"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 к школьной жизни». Выступление на педогогическом совете муниципального бюджетного общеобразовательного учреждения «Основная общеобразовательная школа им. Фасиля Ахметова с. Каркаусь», Кукморского муниципального района Ре</w:t>
      </w:r>
      <w:r w:rsid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>спублики Татарстан, 202</w:t>
      </w:r>
      <w:r w:rsidR="00E51E5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71230C" w:rsidRPr="00DA0C9E" w:rsidRDefault="0071230C" w:rsidP="0071230C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>6. Хаматгалиева Г.Р. выступление на общешкольном собрании родителей (с участием заместителя начальника управления образования Салавата Мубарак</w:t>
      </w:r>
      <w:r w:rsidR="00F728C2"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>ьяновича)</w:t>
      </w:r>
      <w:r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тему: Семья и школа: грани сотрудничества»;</w:t>
      </w:r>
    </w:p>
    <w:p w:rsidR="0071230C" w:rsidRDefault="0071230C" w:rsidP="0071230C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/>
          <w:bCs/>
          <w:color w:val="2C2D2E"/>
          <w:sz w:val="24"/>
          <w:szCs w:val="24"/>
          <w:lang w:eastAsia="ru-RU"/>
        </w:rPr>
      </w:pPr>
      <w:r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>7. Ахметзянов И.А.</w:t>
      </w:r>
      <w:r w:rsidR="002D037D"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выступленеие на</w:t>
      </w:r>
      <w:r w:rsidRPr="00DA0C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037D">
        <w:rPr>
          <w:rFonts w:ascii="Times New Roman" w:eastAsia="Times New Roman" w:hAnsi="Times New Roman"/>
          <w:bCs/>
          <w:color w:val="2C2D2E"/>
          <w:sz w:val="24"/>
          <w:szCs w:val="24"/>
          <w:lang w:eastAsia="ru-RU"/>
        </w:rPr>
        <w:t>районном</w:t>
      </w:r>
      <w:r w:rsidR="002D037D" w:rsidRPr="007E6BBC">
        <w:rPr>
          <w:rFonts w:ascii="Times New Roman" w:eastAsia="Times New Roman" w:hAnsi="Times New Roman"/>
          <w:bCs/>
          <w:color w:val="2C2D2E"/>
          <w:sz w:val="24"/>
          <w:szCs w:val="24"/>
          <w:lang w:eastAsia="ru-RU"/>
        </w:rPr>
        <w:t xml:space="preserve"> фестивал</w:t>
      </w:r>
      <w:r w:rsidR="002D037D">
        <w:rPr>
          <w:rFonts w:ascii="Times New Roman" w:eastAsia="Times New Roman" w:hAnsi="Times New Roman"/>
          <w:bCs/>
          <w:color w:val="2C2D2E"/>
          <w:sz w:val="24"/>
          <w:szCs w:val="24"/>
          <w:lang w:eastAsia="ru-RU"/>
        </w:rPr>
        <w:t>е</w:t>
      </w:r>
      <w:r w:rsidR="002D037D" w:rsidRPr="007E6BBC">
        <w:rPr>
          <w:rFonts w:ascii="Times New Roman" w:eastAsia="Times New Roman" w:hAnsi="Times New Roman"/>
          <w:bCs/>
          <w:color w:val="2C2D2E"/>
          <w:sz w:val="24"/>
          <w:szCs w:val="24"/>
          <w:lang w:eastAsia="ru-RU"/>
        </w:rPr>
        <w:t xml:space="preserve"> учителей естественно-математического цикла на тему «Цифровая трансформация образовательного процесса: эффективные формы, мето</w:t>
      </w:r>
      <w:r w:rsidR="002D037D">
        <w:rPr>
          <w:rFonts w:ascii="Times New Roman" w:eastAsia="Times New Roman" w:hAnsi="Times New Roman"/>
          <w:bCs/>
          <w:color w:val="2C2D2E"/>
          <w:sz w:val="24"/>
          <w:szCs w:val="24"/>
          <w:lang w:eastAsia="ru-RU"/>
        </w:rPr>
        <w:t>ды и технологии».</w:t>
      </w:r>
    </w:p>
    <w:p w:rsidR="00E7751C" w:rsidRPr="00B70A59" w:rsidRDefault="00E7751C" w:rsidP="0071230C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>
        <w:rPr>
          <w:rFonts w:ascii="Times New Roman" w:eastAsia="Times New Roman" w:hAnsi="Times New Roman"/>
          <w:bCs/>
          <w:color w:val="2C2D2E"/>
          <w:sz w:val="24"/>
          <w:szCs w:val="24"/>
          <w:lang w:eastAsia="ru-RU"/>
        </w:rPr>
        <w:t xml:space="preserve">8. Хайдарова Р.Р. выступление на районном семинаре учителей математики </w:t>
      </w:r>
      <w:r>
        <w:rPr>
          <w:rFonts w:ascii="Times New Roman" w:hAnsi="Times New Roman"/>
          <w:sz w:val="24"/>
          <w:szCs w:val="24"/>
        </w:rPr>
        <w:t>«Формирование функциональной (математической) грамотности учащихся на уроках математики».</w:t>
      </w:r>
    </w:p>
    <w:p w:rsidR="001F4A90" w:rsidRPr="002D037D" w:rsidRDefault="00F728C2" w:rsidP="00E8660E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03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="00644B94" w:rsidRPr="002D03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показ</w:t>
      </w:r>
      <w:r w:rsidRPr="002D03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али открытые уроки:</w:t>
      </w:r>
    </w:p>
    <w:p w:rsidR="002D037D" w:rsidRDefault="002D037D" w:rsidP="00217BD6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217BD6">
        <w:rPr>
          <w:rFonts w:ascii="Times New Roman" w:hAnsi="Times New Roman"/>
          <w:sz w:val="24"/>
          <w:szCs w:val="24"/>
        </w:rPr>
        <w:t>1. Закиров Ф.Ф. урок на районном конкурсе «Учитель ОБЖ-202</w:t>
      </w:r>
      <w:r w:rsidR="00E51E51">
        <w:rPr>
          <w:rFonts w:ascii="Times New Roman" w:hAnsi="Times New Roman"/>
          <w:sz w:val="24"/>
          <w:szCs w:val="24"/>
        </w:rPr>
        <w:t>2</w:t>
      </w:r>
      <w:proofErr w:type="gramStart"/>
      <w:r w:rsidRPr="00217BD6">
        <w:rPr>
          <w:rFonts w:ascii="Times New Roman" w:hAnsi="Times New Roman"/>
          <w:sz w:val="24"/>
          <w:szCs w:val="24"/>
        </w:rPr>
        <w:t xml:space="preserve">»: </w:t>
      </w:r>
      <w:r w:rsidRPr="002D037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Пожары</w:t>
      </w:r>
      <w:proofErr w:type="gramEnd"/>
      <w:r>
        <w:rPr>
          <w:rFonts w:ascii="Times New Roman" w:hAnsi="Times New Roman"/>
          <w:sz w:val="24"/>
          <w:szCs w:val="24"/>
        </w:rPr>
        <w:t xml:space="preserve"> и взрывы на взрывопожарных опасных объектах экономики их возможные последствия (сертификат участника);</w:t>
      </w:r>
    </w:p>
    <w:p w:rsidR="002D037D" w:rsidRDefault="002D037D" w:rsidP="00217BD6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Ахметзянов И.А. провел школьные открытые мероприятия «Урок цифры», День космонавтики.</w:t>
      </w:r>
    </w:p>
    <w:p w:rsidR="00426535" w:rsidRDefault="00426535" w:rsidP="00217BD6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217BD6">
        <w:rPr>
          <w:rFonts w:ascii="Times New Roman" w:hAnsi="Times New Roman"/>
          <w:sz w:val="24"/>
          <w:szCs w:val="24"/>
        </w:rPr>
        <w:t xml:space="preserve">3. Шайдуллина Л.Ф. Внеклассное мероприятие для родителей по теме “Әлифбам тел ачкычым” на базе </w:t>
      </w:r>
      <w:r>
        <w:rPr>
          <w:rFonts w:ascii="Times New Roman" w:hAnsi="Times New Roman"/>
          <w:sz w:val="24"/>
          <w:szCs w:val="24"/>
        </w:rPr>
        <w:t xml:space="preserve">муниципального бюджетного общеобразовательного учреждения </w:t>
      </w:r>
      <w:r w:rsidRPr="00217BD6">
        <w:rPr>
          <w:rFonts w:ascii="Times New Roman" w:hAnsi="Times New Roman"/>
          <w:sz w:val="24"/>
          <w:szCs w:val="24"/>
        </w:rPr>
        <w:t>«Основная общеобразовательная школа им.Фасиля Ахметова с.Каркаусь</w:t>
      </w:r>
      <w:r>
        <w:rPr>
          <w:rFonts w:ascii="Times New Roman" w:hAnsi="Times New Roman"/>
          <w:sz w:val="24"/>
          <w:szCs w:val="24"/>
        </w:rPr>
        <w:t xml:space="preserve">», </w:t>
      </w:r>
      <w:r w:rsidRPr="00217BD6">
        <w:rPr>
          <w:rFonts w:ascii="Times New Roman" w:hAnsi="Times New Roman"/>
          <w:sz w:val="24"/>
          <w:szCs w:val="24"/>
        </w:rPr>
        <w:t xml:space="preserve">Кукморского муниципального района </w:t>
      </w:r>
      <w:r>
        <w:rPr>
          <w:rFonts w:ascii="Times New Roman" w:hAnsi="Times New Roman"/>
          <w:sz w:val="24"/>
          <w:szCs w:val="24"/>
        </w:rPr>
        <w:t>Республики Татарстан, февраль 2022г.</w:t>
      </w:r>
    </w:p>
    <w:p w:rsidR="001801BC" w:rsidRDefault="00426535" w:rsidP="00217BD6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Шайдуллина Л.Ф. </w:t>
      </w:r>
      <w:r w:rsidRPr="00217BD6">
        <w:rPr>
          <w:rFonts w:ascii="Times New Roman" w:hAnsi="Times New Roman"/>
          <w:sz w:val="24"/>
          <w:szCs w:val="24"/>
        </w:rPr>
        <w:t>Открытый урок по математике для 1 класса по теме “</w:t>
      </w:r>
      <w:r>
        <w:rPr>
          <w:rFonts w:ascii="Times New Roman" w:hAnsi="Times New Roman"/>
          <w:sz w:val="24"/>
          <w:szCs w:val="24"/>
        </w:rPr>
        <w:t>Нумерация чисел от 1 до 10,</w:t>
      </w:r>
      <w:r w:rsidRPr="00217BD6">
        <w:rPr>
          <w:rFonts w:ascii="Times New Roman" w:hAnsi="Times New Roman"/>
          <w:sz w:val="24"/>
          <w:szCs w:val="24"/>
        </w:rPr>
        <w:t xml:space="preserve"> в рамках “Учитель года” на базе </w:t>
      </w:r>
      <w:r>
        <w:rPr>
          <w:rFonts w:ascii="Times New Roman" w:hAnsi="Times New Roman"/>
          <w:sz w:val="24"/>
          <w:szCs w:val="24"/>
        </w:rPr>
        <w:t xml:space="preserve">муниципального бюджетного общеобразовательного учреждения </w:t>
      </w:r>
      <w:r w:rsidRPr="00217BD6">
        <w:rPr>
          <w:rFonts w:ascii="Times New Roman" w:hAnsi="Times New Roman"/>
          <w:sz w:val="24"/>
          <w:szCs w:val="24"/>
        </w:rPr>
        <w:t>«Основная общеобразовательная школа им.Фасиля Ахметова с.Каркаусь</w:t>
      </w:r>
      <w:r>
        <w:rPr>
          <w:rFonts w:ascii="Times New Roman" w:hAnsi="Times New Roman"/>
          <w:sz w:val="24"/>
          <w:szCs w:val="24"/>
        </w:rPr>
        <w:t xml:space="preserve">», </w:t>
      </w:r>
      <w:r w:rsidRPr="00217BD6">
        <w:rPr>
          <w:rFonts w:ascii="Times New Roman" w:hAnsi="Times New Roman"/>
          <w:sz w:val="24"/>
          <w:szCs w:val="24"/>
        </w:rPr>
        <w:t xml:space="preserve">Кукморского муниципального района </w:t>
      </w:r>
      <w:r>
        <w:rPr>
          <w:rFonts w:ascii="Times New Roman" w:hAnsi="Times New Roman"/>
          <w:sz w:val="24"/>
          <w:szCs w:val="24"/>
        </w:rPr>
        <w:t>Республики Татарстан, 202</w:t>
      </w:r>
      <w:r w:rsidR="00E51E51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г.</w:t>
      </w:r>
    </w:p>
    <w:p w:rsidR="00F728C2" w:rsidRPr="001801BC" w:rsidRDefault="001801BC" w:rsidP="00217BD6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="00F728C2" w:rsidRPr="00217BD6">
        <w:rPr>
          <w:rFonts w:ascii="Times New Roman" w:hAnsi="Times New Roman"/>
          <w:sz w:val="24"/>
          <w:szCs w:val="24"/>
        </w:rPr>
        <w:t xml:space="preserve">Нуруллина З.Н. </w:t>
      </w:r>
      <w:r>
        <w:rPr>
          <w:rFonts w:ascii="Times New Roman" w:hAnsi="Times New Roman"/>
          <w:sz w:val="24"/>
          <w:szCs w:val="24"/>
        </w:rPr>
        <w:t xml:space="preserve">Открытый урок по английскому языку в 9 классе </w:t>
      </w:r>
      <w:r w:rsidRPr="00F32945">
        <w:rPr>
          <w:rFonts w:ascii="Times New Roman" w:hAnsi="Times New Roman"/>
          <w:sz w:val="24"/>
          <w:szCs w:val="24"/>
        </w:rPr>
        <w:t>«Здоровый образ жизни. Эмоциональные состояния»</w:t>
      </w:r>
      <w:r>
        <w:rPr>
          <w:rFonts w:ascii="Times New Roman" w:hAnsi="Times New Roman"/>
          <w:sz w:val="24"/>
          <w:szCs w:val="24"/>
        </w:rPr>
        <w:t>, 202</w:t>
      </w:r>
      <w:r w:rsidR="00E51E51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</w:t>
      </w:r>
    </w:p>
    <w:p w:rsidR="001801BC" w:rsidRDefault="001801BC" w:rsidP="00E8660E">
      <w:pPr>
        <w:tabs>
          <w:tab w:val="left" w:pos="256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6D33" w:rsidRPr="003C6D33" w:rsidRDefault="003C6D33" w:rsidP="00E8660E">
      <w:pPr>
        <w:tabs>
          <w:tab w:val="left" w:pos="256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В течение года коллектив был стабилен, микроклимат школы достаточно комфортен, отношения между преподавателями и администрацией основаны на взаимодействии и разумной требовательности.</w:t>
      </w:r>
      <w:r w:rsidR="00806EF8">
        <w:rPr>
          <w:rFonts w:ascii="Times New Roman" w:eastAsia="Calibri" w:hAnsi="Times New Roman" w:cs="Times New Roman"/>
          <w:sz w:val="24"/>
          <w:szCs w:val="24"/>
        </w:rPr>
        <w:t xml:space="preserve"> При переходе на дистанционное образование учителя без особых проблем организовали обучение.</w:t>
      </w:r>
    </w:p>
    <w:p w:rsidR="003C6D33" w:rsidRPr="00D53F34" w:rsidRDefault="003C6D33" w:rsidP="003C6D33">
      <w:pPr>
        <w:tabs>
          <w:tab w:val="left" w:pos="2560"/>
        </w:tabs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3F34">
        <w:rPr>
          <w:rFonts w:ascii="Times New Roman" w:eastAsia="Calibri" w:hAnsi="Times New Roman" w:cs="Times New Roman"/>
          <w:sz w:val="24"/>
          <w:szCs w:val="24"/>
        </w:rPr>
        <w:t>Табл. Перспективный план-график прохождения аттестации на 20</w:t>
      </w:r>
      <w:r w:rsidR="002B3C85" w:rsidRPr="00D53F34">
        <w:rPr>
          <w:rFonts w:ascii="Times New Roman" w:eastAsia="Calibri" w:hAnsi="Times New Roman" w:cs="Times New Roman"/>
          <w:sz w:val="24"/>
          <w:szCs w:val="24"/>
        </w:rPr>
        <w:t>2</w:t>
      </w:r>
      <w:r w:rsidR="00B70A59">
        <w:rPr>
          <w:rFonts w:ascii="Times New Roman" w:eastAsia="Calibri" w:hAnsi="Times New Roman" w:cs="Times New Roman"/>
          <w:sz w:val="24"/>
          <w:szCs w:val="24"/>
        </w:rPr>
        <w:t>2</w:t>
      </w:r>
      <w:r w:rsidRPr="00D53F34">
        <w:rPr>
          <w:rFonts w:ascii="Times New Roman" w:eastAsia="Calibri" w:hAnsi="Times New Roman" w:cs="Times New Roman"/>
          <w:sz w:val="24"/>
          <w:szCs w:val="24"/>
        </w:rPr>
        <w:t>-20</w:t>
      </w:r>
      <w:r w:rsidR="009117A0" w:rsidRPr="00D53F34">
        <w:rPr>
          <w:rFonts w:ascii="Times New Roman" w:eastAsia="Calibri" w:hAnsi="Times New Roman" w:cs="Times New Roman"/>
          <w:sz w:val="24"/>
          <w:szCs w:val="24"/>
        </w:rPr>
        <w:t>2</w:t>
      </w:r>
      <w:r w:rsidR="00B70A59">
        <w:rPr>
          <w:rFonts w:ascii="Times New Roman" w:eastAsia="Calibri" w:hAnsi="Times New Roman" w:cs="Times New Roman"/>
          <w:sz w:val="24"/>
          <w:szCs w:val="24"/>
        </w:rPr>
        <w:t>3</w:t>
      </w:r>
      <w:r w:rsidRPr="00D53F34">
        <w:rPr>
          <w:rFonts w:ascii="Times New Roman" w:eastAsia="Calibri" w:hAnsi="Times New Roman" w:cs="Times New Roman"/>
          <w:sz w:val="24"/>
          <w:szCs w:val="24"/>
        </w:rPr>
        <w:t xml:space="preserve"> учебный год: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3164"/>
        <w:gridCol w:w="1773"/>
        <w:gridCol w:w="1865"/>
        <w:gridCol w:w="2182"/>
      </w:tblGrid>
      <w:tr w:rsidR="003C6D33" w:rsidRPr="00D53F34" w:rsidTr="00D53F34">
        <w:tc>
          <w:tcPr>
            <w:tcW w:w="659" w:type="dxa"/>
          </w:tcPr>
          <w:p w:rsidR="003C6D33" w:rsidRPr="00D53F34" w:rsidRDefault="003C6D33" w:rsidP="003C6D33">
            <w:pPr>
              <w:tabs>
                <w:tab w:val="left" w:pos="25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64" w:type="dxa"/>
          </w:tcPr>
          <w:p w:rsidR="003C6D33" w:rsidRPr="00D53F34" w:rsidRDefault="003C6D33" w:rsidP="003C6D33">
            <w:pPr>
              <w:tabs>
                <w:tab w:val="left" w:pos="25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73" w:type="dxa"/>
          </w:tcPr>
          <w:p w:rsidR="003C6D33" w:rsidRPr="00D53F34" w:rsidRDefault="003C6D33" w:rsidP="003C6D33">
            <w:pPr>
              <w:tabs>
                <w:tab w:val="left" w:pos="25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Последний срок прохождения аттестации</w:t>
            </w:r>
          </w:p>
        </w:tc>
        <w:tc>
          <w:tcPr>
            <w:tcW w:w="1865" w:type="dxa"/>
          </w:tcPr>
          <w:p w:rsidR="003C6D33" w:rsidRPr="00D53F34" w:rsidRDefault="003C6D33" w:rsidP="003C6D33">
            <w:pPr>
              <w:tabs>
                <w:tab w:val="left" w:pos="25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884" w:type="dxa"/>
          </w:tcPr>
          <w:p w:rsidR="003C6D33" w:rsidRPr="00D53F34" w:rsidRDefault="003C6D33" w:rsidP="003C6D33">
            <w:pPr>
              <w:tabs>
                <w:tab w:val="left" w:pos="25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Примечания </w:t>
            </w:r>
          </w:p>
        </w:tc>
      </w:tr>
      <w:tr w:rsidR="003C6D33" w:rsidRPr="00D53F34" w:rsidTr="00D53F34">
        <w:tc>
          <w:tcPr>
            <w:tcW w:w="659" w:type="dxa"/>
          </w:tcPr>
          <w:p w:rsidR="003C6D33" w:rsidRPr="00D53F34" w:rsidRDefault="003C6D33" w:rsidP="003C6D33">
            <w:pPr>
              <w:tabs>
                <w:tab w:val="left" w:pos="2560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4" w:type="dxa"/>
          </w:tcPr>
          <w:p w:rsidR="003C6D33" w:rsidRPr="00D53F34" w:rsidRDefault="00B70A59" w:rsidP="003C6D33">
            <w:pPr>
              <w:tabs>
                <w:tab w:val="left" w:pos="2560"/>
              </w:tabs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Ильгиз Агмалович</w:t>
            </w:r>
          </w:p>
        </w:tc>
        <w:tc>
          <w:tcPr>
            <w:tcW w:w="1773" w:type="dxa"/>
          </w:tcPr>
          <w:p w:rsidR="003C6D33" w:rsidRPr="00D53F34" w:rsidRDefault="00D53F34" w:rsidP="00536E63">
            <w:pPr>
              <w:tabs>
                <w:tab w:val="left" w:pos="2560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B70A5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5" w:type="dxa"/>
          </w:tcPr>
          <w:p w:rsidR="003C6D33" w:rsidRPr="00D53F34" w:rsidRDefault="009117A0" w:rsidP="00536E63">
            <w:pPr>
              <w:tabs>
                <w:tab w:val="left" w:pos="2560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B70A5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D53F34"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/202</w:t>
            </w:r>
            <w:r w:rsidR="00B70A5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4" w:type="dxa"/>
          </w:tcPr>
          <w:p w:rsidR="003C6D33" w:rsidRPr="00D53F34" w:rsidRDefault="00B70A59" w:rsidP="003C6D33">
            <w:pPr>
              <w:tabs>
                <w:tab w:val="left" w:pos="2560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профессиональных конкурсах</w:t>
            </w:r>
          </w:p>
        </w:tc>
      </w:tr>
      <w:tr w:rsidR="00D53F34" w:rsidRPr="00D53F34" w:rsidTr="00D53F34">
        <w:tc>
          <w:tcPr>
            <w:tcW w:w="659" w:type="dxa"/>
          </w:tcPr>
          <w:p w:rsidR="00D53F34" w:rsidRPr="00D53F34" w:rsidRDefault="00D53F34" w:rsidP="003C6D33">
            <w:pPr>
              <w:tabs>
                <w:tab w:val="left" w:pos="2560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164" w:type="dxa"/>
          </w:tcPr>
          <w:p w:rsidR="00D53F34" w:rsidRPr="00D53F34" w:rsidRDefault="00B70A59" w:rsidP="003C6D33">
            <w:pPr>
              <w:tabs>
                <w:tab w:val="left" w:pos="2560"/>
              </w:tabs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Нуруллина Земфира Назимовна</w:t>
            </w:r>
          </w:p>
        </w:tc>
        <w:tc>
          <w:tcPr>
            <w:tcW w:w="1773" w:type="dxa"/>
          </w:tcPr>
          <w:p w:rsidR="00D53F34" w:rsidRPr="00D53F34" w:rsidRDefault="00D53F34" w:rsidP="00536E63">
            <w:pPr>
              <w:tabs>
                <w:tab w:val="left" w:pos="2560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B70A5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5" w:type="dxa"/>
          </w:tcPr>
          <w:p w:rsidR="00D53F34" w:rsidRPr="00D53F34" w:rsidRDefault="00D53F34" w:rsidP="00536E63">
            <w:pPr>
              <w:tabs>
                <w:tab w:val="left" w:pos="2560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B70A5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D53F34">
              <w:rPr>
                <w:rFonts w:ascii="Times New Roman" w:eastAsia="Calibri" w:hAnsi="Times New Roman" w:cs="Times New Roman"/>
                <w:sz w:val="24"/>
                <w:szCs w:val="24"/>
              </w:rPr>
              <w:t>/202</w:t>
            </w:r>
            <w:r w:rsidR="00B70A5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4" w:type="dxa"/>
          </w:tcPr>
          <w:p w:rsidR="00D53F34" w:rsidRPr="00D53F34" w:rsidRDefault="00B70A59" w:rsidP="003C6D33">
            <w:pPr>
              <w:tabs>
                <w:tab w:val="left" w:pos="2560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профессиональных конкурсах</w:t>
            </w:r>
          </w:p>
        </w:tc>
      </w:tr>
    </w:tbl>
    <w:p w:rsidR="000E06D1" w:rsidRPr="00D53F34" w:rsidRDefault="000E06D1" w:rsidP="000E06D1">
      <w:pPr>
        <w:tabs>
          <w:tab w:val="left" w:pos="720"/>
          <w:tab w:val="left" w:pos="900"/>
          <w:tab w:val="left" w:pos="1080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C6D33" w:rsidRDefault="00546F9F" w:rsidP="000706C4">
      <w:pPr>
        <w:tabs>
          <w:tab w:val="left" w:pos="720"/>
          <w:tab w:val="left" w:pos="900"/>
          <w:tab w:val="left" w:pos="108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</w:t>
      </w:r>
      <w:r w:rsidR="003C6D33" w:rsidRPr="003C6D33">
        <w:rPr>
          <w:rFonts w:ascii="Times New Roman" w:eastAsia="Calibri" w:hAnsi="Times New Roman" w:cs="Times New Roman"/>
          <w:b/>
          <w:sz w:val="24"/>
          <w:szCs w:val="24"/>
        </w:rPr>
        <w:t>ачественный состав педагогического коллектива.</w:t>
      </w:r>
    </w:p>
    <w:p w:rsidR="009117A0" w:rsidRPr="009117A0" w:rsidRDefault="009117A0" w:rsidP="000706C4">
      <w:pPr>
        <w:tabs>
          <w:tab w:val="left" w:pos="256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7A0">
        <w:rPr>
          <w:rFonts w:ascii="Times New Roman" w:eastAsia="Calibri" w:hAnsi="Times New Roman" w:cs="Times New Roman"/>
          <w:sz w:val="24"/>
          <w:szCs w:val="24"/>
        </w:rPr>
        <w:t>В школе работает стабильный профессиональный коллектив, который обеспечивает качественное преподавание предметов, внедряет новое содержание образования и современные технологии обучения. Школа укомплектована кадрами полностью.</w:t>
      </w:r>
    </w:p>
    <w:p w:rsidR="003C6D33" w:rsidRPr="003C6D33" w:rsidRDefault="003C6D33" w:rsidP="000706C4">
      <w:pPr>
        <w:tabs>
          <w:tab w:val="left" w:pos="720"/>
          <w:tab w:val="left" w:pos="900"/>
          <w:tab w:val="left" w:pos="1080"/>
        </w:tabs>
        <w:spacing w:after="0" w:line="240" w:lineRule="auto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Табл. Квалификационный анализ педагогических кадров по квалификационным категориям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5746"/>
        <w:gridCol w:w="3633"/>
      </w:tblGrid>
      <w:tr w:rsidR="003C6D33" w:rsidRPr="003C6D33" w:rsidTr="00A231BD"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D33" w:rsidRPr="003C6D33" w:rsidRDefault="003C6D33" w:rsidP="000706C4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Квалификационная категория, разряд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33" w:rsidRPr="003C6D33" w:rsidRDefault="003C6D33" w:rsidP="000706C4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</w:tr>
      <w:tr w:rsidR="003C6D33" w:rsidRPr="003C6D33" w:rsidTr="000706C4">
        <w:trPr>
          <w:trHeight w:val="277"/>
        </w:trPr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D33" w:rsidRPr="003C6D33" w:rsidRDefault="003C6D33" w:rsidP="0082036C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Всего учителей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33" w:rsidRPr="003C6D33" w:rsidRDefault="003C6D33" w:rsidP="00845BA4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845B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C6D33" w:rsidRPr="003C6D33" w:rsidTr="00A231BD">
        <w:trPr>
          <w:trHeight w:val="403"/>
        </w:trPr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D33" w:rsidRPr="003C6D33" w:rsidRDefault="003C6D33" w:rsidP="0082036C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Высшая квалификационная категория: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33" w:rsidRPr="003C6D33" w:rsidRDefault="00AA2E69" w:rsidP="0082036C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A3A8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(12,</w:t>
            </w:r>
            <w:r w:rsidR="00845B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3C6D33" w:rsidRPr="003C6D33" w:rsidTr="00A231BD">
        <w:trPr>
          <w:trHeight w:val="255"/>
        </w:trPr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D33" w:rsidRPr="003C6D33" w:rsidRDefault="003C6D33" w:rsidP="0082036C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-я квалификационная категория:</w:t>
            </w:r>
            <w:r w:rsidR="00600A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33" w:rsidRPr="003C6D33" w:rsidRDefault="00600A60" w:rsidP="0082036C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AA2E6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6A3A8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A71E6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3C6D33" w:rsidRPr="003C6D33" w:rsidTr="00A231BD">
        <w:trPr>
          <w:trHeight w:val="240"/>
        </w:trPr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D33" w:rsidRPr="003C6D33" w:rsidRDefault="003C6D33" w:rsidP="00926E20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Соответствие занимаемой должности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33" w:rsidRPr="003C6D33" w:rsidRDefault="00AA2E69" w:rsidP="00A92066">
            <w:pPr>
              <w:tabs>
                <w:tab w:val="left" w:pos="720"/>
                <w:tab w:val="left" w:pos="900"/>
                <w:tab w:val="left" w:pos="108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00A60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6A3A8C">
              <w:rPr>
                <w:rFonts w:ascii="Times New Roman" w:eastAsia="Calibri" w:hAnsi="Times New Roman" w:cs="Times New Roman"/>
                <w:sz w:val="24"/>
                <w:szCs w:val="24"/>
              </w:rPr>
              <w:t>12,5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</w:tbl>
    <w:p w:rsidR="00D4492D" w:rsidRDefault="00D4492D">
      <w:pP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A231BD" w:rsidRDefault="00A231BD" w:rsidP="00A231B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A0118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Сравнительный анализ качественного состава педагогического коллектива за три последних лет.</w:t>
      </w:r>
    </w:p>
    <w:p w:rsidR="000706C4" w:rsidRPr="00A0118C" w:rsidRDefault="000706C4" w:rsidP="00A231B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3"/>
        <w:gridCol w:w="1951"/>
        <w:gridCol w:w="1986"/>
        <w:gridCol w:w="1986"/>
        <w:gridCol w:w="1985"/>
      </w:tblGrid>
      <w:tr w:rsidR="00A231BD" w:rsidRPr="00A0118C" w:rsidTr="008B5B44">
        <w:tc>
          <w:tcPr>
            <w:tcW w:w="953" w:type="pct"/>
          </w:tcPr>
          <w:p w:rsidR="00A231BD" w:rsidRPr="00A0118C" w:rsidRDefault="00A231BD" w:rsidP="00A23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0118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Учебный год</w:t>
            </w:r>
          </w:p>
        </w:tc>
        <w:tc>
          <w:tcPr>
            <w:tcW w:w="998" w:type="pct"/>
          </w:tcPr>
          <w:p w:rsidR="00A231BD" w:rsidRPr="00A0118C" w:rsidRDefault="00A231BD" w:rsidP="00A23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0118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Общее количество учителей</w:t>
            </w:r>
          </w:p>
        </w:tc>
        <w:tc>
          <w:tcPr>
            <w:tcW w:w="1016" w:type="pct"/>
          </w:tcPr>
          <w:p w:rsidR="00A231BD" w:rsidRPr="00A0118C" w:rsidRDefault="00A231BD" w:rsidP="00A23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0118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учителей, без категории, %</w:t>
            </w:r>
          </w:p>
          <w:p w:rsidR="00A231BD" w:rsidRPr="00A0118C" w:rsidRDefault="00A231BD" w:rsidP="00A23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0118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 СЗД</w:t>
            </w:r>
          </w:p>
        </w:tc>
        <w:tc>
          <w:tcPr>
            <w:tcW w:w="1016" w:type="pct"/>
          </w:tcPr>
          <w:p w:rsidR="00A231BD" w:rsidRPr="00A0118C" w:rsidRDefault="00A231BD" w:rsidP="00A23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0118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учителей, имеющих 1 категорию, %</w:t>
            </w:r>
          </w:p>
        </w:tc>
        <w:tc>
          <w:tcPr>
            <w:tcW w:w="1016" w:type="pct"/>
          </w:tcPr>
          <w:p w:rsidR="00A231BD" w:rsidRPr="00A0118C" w:rsidRDefault="00A231BD" w:rsidP="00A23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0118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учителей, имеющих высшую категорию, %</w:t>
            </w:r>
          </w:p>
        </w:tc>
      </w:tr>
      <w:tr w:rsidR="00E51E51" w:rsidRPr="00A0118C" w:rsidTr="008B5B44">
        <w:tc>
          <w:tcPr>
            <w:tcW w:w="953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2020-2021</w:t>
            </w:r>
          </w:p>
        </w:tc>
        <w:tc>
          <w:tcPr>
            <w:tcW w:w="998" w:type="pct"/>
          </w:tcPr>
          <w:p w:rsidR="00E51E51" w:rsidRPr="00A0118C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</w:t>
            </w:r>
          </w:p>
        </w:tc>
        <w:tc>
          <w:tcPr>
            <w:tcW w:w="1016" w:type="pct"/>
          </w:tcPr>
          <w:p w:rsidR="00E51E51" w:rsidRPr="00A0118C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2/11,6%</w:t>
            </w:r>
          </w:p>
        </w:tc>
        <w:tc>
          <w:tcPr>
            <w:tcW w:w="1016" w:type="pct"/>
          </w:tcPr>
          <w:p w:rsidR="00E51E51" w:rsidRPr="00A0118C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12/70,5%</w:t>
            </w:r>
          </w:p>
        </w:tc>
        <w:tc>
          <w:tcPr>
            <w:tcW w:w="1016" w:type="pct"/>
          </w:tcPr>
          <w:p w:rsidR="00E51E51" w:rsidRPr="00A0118C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3/17,6%</w:t>
            </w:r>
          </w:p>
        </w:tc>
      </w:tr>
      <w:tr w:rsidR="00E51E51" w:rsidRPr="00A0118C" w:rsidTr="008B5B44">
        <w:tc>
          <w:tcPr>
            <w:tcW w:w="953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2021-2022</w:t>
            </w:r>
          </w:p>
        </w:tc>
        <w:tc>
          <w:tcPr>
            <w:tcW w:w="998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</w:t>
            </w:r>
          </w:p>
        </w:tc>
        <w:tc>
          <w:tcPr>
            <w:tcW w:w="1016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0/0%</w:t>
            </w:r>
          </w:p>
        </w:tc>
        <w:tc>
          <w:tcPr>
            <w:tcW w:w="1016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12/70,5%</w:t>
            </w:r>
          </w:p>
        </w:tc>
        <w:tc>
          <w:tcPr>
            <w:tcW w:w="1016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3/18,75%</w:t>
            </w:r>
          </w:p>
        </w:tc>
      </w:tr>
      <w:tr w:rsidR="00E51E51" w:rsidRPr="00A0118C" w:rsidTr="008B5B44">
        <w:tc>
          <w:tcPr>
            <w:tcW w:w="953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2022-2023</w:t>
            </w:r>
          </w:p>
        </w:tc>
        <w:tc>
          <w:tcPr>
            <w:tcW w:w="998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</w:t>
            </w:r>
          </w:p>
        </w:tc>
        <w:tc>
          <w:tcPr>
            <w:tcW w:w="1016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0/0%</w:t>
            </w:r>
          </w:p>
        </w:tc>
        <w:tc>
          <w:tcPr>
            <w:tcW w:w="1016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12/75%</w:t>
            </w:r>
          </w:p>
        </w:tc>
        <w:tc>
          <w:tcPr>
            <w:tcW w:w="1016" w:type="pct"/>
          </w:tcPr>
          <w:p w:rsidR="00E51E51" w:rsidRDefault="00E51E51" w:rsidP="00E51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2/2,5%</w:t>
            </w:r>
          </w:p>
        </w:tc>
      </w:tr>
    </w:tbl>
    <w:p w:rsidR="0082036C" w:rsidRDefault="0082036C" w:rsidP="003C6D3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6D33" w:rsidRPr="00CC6D33" w:rsidRDefault="004442A5" w:rsidP="000E36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4B94">
        <w:rPr>
          <w:rFonts w:ascii="Times New Roman" w:eastAsia="Calibri" w:hAnsi="Times New Roman" w:cs="Times New Roman"/>
          <w:b/>
          <w:sz w:val="24"/>
          <w:szCs w:val="24"/>
        </w:rPr>
        <w:t xml:space="preserve">Участие учителей </w:t>
      </w:r>
      <w:r w:rsidR="003C6D33" w:rsidRPr="00644B94">
        <w:rPr>
          <w:rFonts w:ascii="Times New Roman" w:eastAsia="Calibri" w:hAnsi="Times New Roman" w:cs="Times New Roman"/>
          <w:b/>
          <w:sz w:val="24"/>
          <w:szCs w:val="24"/>
        </w:rPr>
        <w:t xml:space="preserve">в профессиональных конкурсах (всероссийский, республиканский, </w:t>
      </w:r>
      <w:r w:rsidR="000E36B1" w:rsidRPr="00644B94"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="003C6D33" w:rsidRPr="00644B94">
        <w:rPr>
          <w:rFonts w:ascii="Times New Roman" w:eastAsia="Calibri" w:hAnsi="Times New Roman" w:cs="Times New Roman"/>
          <w:b/>
          <w:sz w:val="24"/>
          <w:szCs w:val="24"/>
        </w:rPr>
        <w:t>айонный)</w:t>
      </w:r>
    </w:p>
    <w:p w:rsidR="003C6D33" w:rsidRPr="003C6D33" w:rsidRDefault="003C6D33" w:rsidP="000E36B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6D33">
        <w:rPr>
          <w:rFonts w:ascii="Times New Roman" w:eastAsia="Times New Roman" w:hAnsi="Times New Roman" w:cs="Times New Roman"/>
          <w:sz w:val="24"/>
          <w:szCs w:val="24"/>
        </w:rPr>
        <w:t>Многие учителя размещают свои материалы на личных сайтах, в электронных средствах массовых информаций, распространяя свой опыт работы. Педагогические работники школы в 201</w:t>
      </w:r>
      <w:r w:rsidR="00021920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3C6D33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021920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3C6D33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приняли участие в следующих мероприятиях различного уровня:</w:t>
      </w:r>
    </w:p>
    <w:p w:rsidR="003C6D33" w:rsidRPr="003C6D33" w:rsidRDefault="003C6D33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6D33">
        <w:rPr>
          <w:rFonts w:ascii="Times New Roman" w:eastAsia="Times New Roman" w:hAnsi="Times New Roman" w:cs="Times New Roman"/>
          <w:sz w:val="24"/>
          <w:szCs w:val="24"/>
        </w:rPr>
        <w:t>Табл.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2316"/>
        <w:gridCol w:w="2249"/>
        <w:gridCol w:w="2388"/>
        <w:gridCol w:w="2126"/>
      </w:tblGrid>
      <w:tr w:rsidR="003C6D33" w:rsidRPr="003C6D33" w:rsidTr="003C6D33">
        <w:trPr>
          <w:trHeight w:val="1004"/>
        </w:trPr>
        <w:tc>
          <w:tcPr>
            <w:tcW w:w="354" w:type="pct"/>
          </w:tcPr>
          <w:p w:rsidR="003C6D33" w:rsidRPr="003C6D33" w:rsidRDefault="003C6D33" w:rsidP="003C6D3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85" w:type="pct"/>
          </w:tcPr>
          <w:p w:rsidR="003C6D33" w:rsidRPr="003C6D33" w:rsidRDefault="003C6D33" w:rsidP="003C6D33">
            <w:pPr>
              <w:spacing w:after="0" w:line="240" w:lineRule="auto"/>
              <w:ind w:left="34" w:firstLine="35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конкурса, заслуги, благодарность</w:t>
            </w:r>
          </w:p>
        </w:tc>
        <w:tc>
          <w:tcPr>
            <w:tcW w:w="1151" w:type="pct"/>
          </w:tcPr>
          <w:p w:rsidR="003C6D33" w:rsidRPr="003C6D33" w:rsidRDefault="003C6D33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Уровень (всероссийский, республиканский, районный)</w:t>
            </w:r>
          </w:p>
          <w:p w:rsidR="003C6D33" w:rsidRPr="003C6D33" w:rsidRDefault="003C6D33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2" w:type="pct"/>
          </w:tcPr>
          <w:p w:rsidR="003C6D33" w:rsidRPr="003C6D33" w:rsidRDefault="003C6D33" w:rsidP="003C6D33">
            <w:pPr>
              <w:spacing w:after="0" w:line="240" w:lineRule="auto"/>
              <w:ind w:left="114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088" w:type="pct"/>
          </w:tcPr>
          <w:p w:rsidR="003C6D33" w:rsidRPr="003C6D33" w:rsidRDefault="003C6D33" w:rsidP="003C6D33">
            <w:pPr>
              <w:spacing w:after="0" w:line="240" w:lineRule="auto"/>
              <w:ind w:left="103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3C6D33" w:rsidRPr="003C6D33" w:rsidTr="003C6D33">
        <w:trPr>
          <w:trHeight w:val="322"/>
        </w:trPr>
        <w:tc>
          <w:tcPr>
            <w:tcW w:w="354" w:type="pct"/>
          </w:tcPr>
          <w:p w:rsidR="003C6D33" w:rsidRPr="003C6D33" w:rsidRDefault="00021920" w:rsidP="003C6D3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pct"/>
          </w:tcPr>
          <w:p w:rsidR="003C6D33" w:rsidRPr="003C6D33" w:rsidRDefault="00426535" w:rsidP="00426535">
            <w:pPr>
              <w:spacing w:after="0" w:line="240" w:lineRule="auto"/>
              <w:ind w:left="34" w:firstLine="3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«Учитель года России», муниципальный, </w:t>
            </w:r>
          </w:p>
        </w:tc>
        <w:tc>
          <w:tcPr>
            <w:tcW w:w="1151" w:type="pct"/>
          </w:tcPr>
          <w:p w:rsidR="003C6D33" w:rsidRPr="003C6D33" w:rsidRDefault="00426535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222" w:type="pct"/>
          </w:tcPr>
          <w:p w:rsidR="003C6D33" w:rsidRPr="003C6D33" w:rsidRDefault="00426535" w:rsidP="003C6D33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 Л.Ф.</w:t>
            </w:r>
          </w:p>
        </w:tc>
        <w:tc>
          <w:tcPr>
            <w:tcW w:w="1088" w:type="pct"/>
          </w:tcPr>
          <w:p w:rsidR="003C6D33" w:rsidRPr="003C6D33" w:rsidRDefault="00426535" w:rsidP="0042653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1801BC" w:rsidRPr="00426535" w:rsidTr="003C6D33">
        <w:trPr>
          <w:trHeight w:val="322"/>
        </w:trPr>
        <w:tc>
          <w:tcPr>
            <w:tcW w:w="354" w:type="pct"/>
          </w:tcPr>
          <w:p w:rsidR="003C6D33" w:rsidRPr="00426535" w:rsidRDefault="00021920" w:rsidP="003C6D3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890DE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5" w:type="pct"/>
          </w:tcPr>
          <w:p w:rsidR="00021920" w:rsidRPr="00426535" w:rsidRDefault="003C6D33" w:rsidP="00890DE4">
            <w:pPr>
              <w:pStyle w:val="a5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426535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 xml:space="preserve"> </w:t>
            </w:r>
            <w:r w:rsidR="00890DE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Межрегиональная эколого- географическая научно – практическая конференция “Через поиск и творчество к совершенству”, </w:t>
            </w:r>
            <w:r w:rsidR="00890DE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направление “ЭКО мастерская”</w:t>
            </w:r>
          </w:p>
        </w:tc>
        <w:tc>
          <w:tcPr>
            <w:tcW w:w="1151" w:type="pct"/>
          </w:tcPr>
          <w:p w:rsidR="003C6D33" w:rsidRPr="00890DE4" w:rsidRDefault="00890DE4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DE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Межрегиональный </w:t>
            </w:r>
          </w:p>
        </w:tc>
        <w:tc>
          <w:tcPr>
            <w:tcW w:w="1222" w:type="pct"/>
          </w:tcPr>
          <w:p w:rsidR="003C6D33" w:rsidRPr="00890DE4" w:rsidRDefault="00890DE4" w:rsidP="003C6D33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DE4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 Л.Ф.</w:t>
            </w:r>
          </w:p>
        </w:tc>
        <w:tc>
          <w:tcPr>
            <w:tcW w:w="1088" w:type="pct"/>
          </w:tcPr>
          <w:p w:rsidR="003C6D33" w:rsidRPr="00890DE4" w:rsidRDefault="00021920" w:rsidP="005D75DA">
            <w:pPr>
              <w:spacing w:after="0" w:line="240" w:lineRule="auto"/>
              <w:ind w:left="103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0DE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</w:t>
            </w:r>
            <w:r w:rsidR="00890DE4" w:rsidRPr="00890DE4">
              <w:rPr>
                <w:rFonts w:ascii="Times New Roman" w:hAnsi="Times New Roman"/>
                <w:sz w:val="24"/>
                <w:szCs w:val="24"/>
                <w:lang w:val="tt-RU"/>
              </w:rPr>
              <w:t>3 степени</w:t>
            </w:r>
          </w:p>
        </w:tc>
      </w:tr>
      <w:tr w:rsidR="00F6557E" w:rsidRPr="00426535" w:rsidTr="003C6D33">
        <w:trPr>
          <w:trHeight w:val="322"/>
        </w:trPr>
        <w:tc>
          <w:tcPr>
            <w:tcW w:w="354" w:type="pct"/>
          </w:tcPr>
          <w:p w:rsidR="00F6557E" w:rsidRPr="00890DE4" w:rsidRDefault="00F6557E" w:rsidP="003C6D3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185" w:type="pct"/>
          </w:tcPr>
          <w:p w:rsidR="00F6557E" w:rsidRPr="00426535" w:rsidRDefault="00F6557E" w:rsidP="00890DE4">
            <w:pPr>
              <w:pStyle w:val="a5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E7751C">
              <w:rPr>
                <w:rFonts w:ascii="Times New Roman" w:eastAsia="Calibri" w:hAnsi="Times New Roman"/>
                <w:sz w:val="24"/>
                <w:szCs w:val="24"/>
              </w:rPr>
              <w:t xml:space="preserve">12 всероссийский конкурс «Учитель здоровья России – 2021» </w:t>
            </w:r>
          </w:p>
        </w:tc>
        <w:tc>
          <w:tcPr>
            <w:tcW w:w="1151" w:type="pct"/>
          </w:tcPr>
          <w:p w:rsidR="00F6557E" w:rsidRPr="00890DE4" w:rsidRDefault="00F6557E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22" w:type="pct"/>
          </w:tcPr>
          <w:p w:rsidR="00F6557E" w:rsidRPr="00890DE4" w:rsidRDefault="00F6557E" w:rsidP="003C6D33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Муллиеав Э.Ф.</w:t>
            </w:r>
          </w:p>
        </w:tc>
        <w:tc>
          <w:tcPr>
            <w:tcW w:w="1088" w:type="pct"/>
          </w:tcPr>
          <w:p w:rsidR="00F6557E" w:rsidRDefault="00F6557E" w:rsidP="005D75DA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Грамота </w:t>
            </w:r>
          </w:p>
          <w:p w:rsidR="00F6557E" w:rsidRPr="00890DE4" w:rsidRDefault="00F6557E" w:rsidP="005D75DA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5D75DA" w:rsidRPr="003C6D33" w:rsidTr="003C6D33">
        <w:trPr>
          <w:trHeight w:val="322"/>
        </w:trPr>
        <w:tc>
          <w:tcPr>
            <w:tcW w:w="354" w:type="pct"/>
          </w:tcPr>
          <w:p w:rsidR="005D75DA" w:rsidRDefault="005D75DA" w:rsidP="003C6D3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5" w:type="pct"/>
          </w:tcPr>
          <w:p w:rsidR="005D75DA" w:rsidRPr="003C6D33" w:rsidRDefault="001801BC" w:rsidP="005D75DA">
            <w:pPr>
              <w:pStyle w:val="a5"/>
              <w:rPr>
                <w:rFonts w:ascii="Times New Roman" w:eastAsia="Calibri" w:hAnsi="Times New Roman"/>
                <w:sz w:val="24"/>
                <w:szCs w:val="24"/>
              </w:rPr>
            </w:pPr>
            <w:r w:rsidRPr="00274088">
              <w:rPr>
                <w:rFonts w:ascii="Times New Roman" w:hAnsi="Times New Roman"/>
                <w:sz w:val="24"/>
                <w:szCs w:val="24"/>
              </w:rPr>
              <w:t>«</w:t>
            </w:r>
            <w:r w:rsidRPr="00274088">
              <w:rPr>
                <w:rFonts w:ascii="Times New Roman" w:hAnsi="Times New Roman"/>
                <w:sz w:val="24"/>
                <w:szCs w:val="24"/>
                <w:lang w:val="tt-RU"/>
              </w:rPr>
              <w:t>Лучший учитель татарского языка и литературы 2021</w:t>
            </w:r>
            <w:r w:rsidRPr="00274088">
              <w:rPr>
                <w:rFonts w:ascii="Times New Roman" w:hAnsi="Times New Roman"/>
                <w:sz w:val="24"/>
                <w:szCs w:val="24"/>
              </w:rPr>
              <w:t>», муниципальный уровень, победитель в номинации</w:t>
            </w:r>
            <w:r w:rsidRPr="00274088">
              <w:rPr>
                <w:rFonts w:ascii="Times-Bold" w:hAnsi="Times-Bold" w:cs="Times-Bold"/>
                <w:bCs/>
                <w:sz w:val="24"/>
                <w:szCs w:val="24"/>
              </w:rPr>
              <w:t xml:space="preserve"> «Педагогические находки и творчество»</w:t>
            </w:r>
          </w:p>
        </w:tc>
        <w:tc>
          <w:tcPr>
            <w:tcW w:w="1151" w:type="pct"/>
          </w:tcPr>
          <w:p w:rsidR="005D75DA" w:rsidRDefault="001801BC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22" w:type="pct"/>
          </w:tcPr>
          <w:p w:rsidR="005D75DA" w:rsidRDefault="001801BC" w:rsidP="003C6D33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088" w:type="pct"/>
          </w:tcPr>
          <w:p w:rsidR="005D75DA" w:rsidRPr="00D62BC6" w:rsidRDefault="001801BC" w:rsidP="005D75DA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 победителя</w:t>
            </w:r>
          </w:p>
        </w:tc>
      </w:tr>
      <w:tr w:rsidR="005D75DA" w:rsidRPr="003C6D33" w:rsidTr="003C6D33">
        <w:trPr>
          <w:trHeight w:val="322"/>
        </w:trPr>
        <w:tc>
          <w:tcPr>
            <w:tcW w:w="354" w:type="pct"/>
          </w:tcPr>
          <w:p w:rsidR="005D75DA" w:rsidRDefault="005D75DA" w:rsidP="003C6D3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85" w:type="pct"/>
          </w:tcPr>
          <w:p w:rsidR="005D75DA" w:rsidRPr="00612020" w:rsidRDefault="001801BC" w:rsidP="005D7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274088">
              <w:rPr>
                <w:rFonts w:ascii="Times New Roman" w:hAnsi="Times New Roman"/>
                <w:sz w:val="24"/>
                <w:szCs w:val="24"/>
              </w:rPr>
              <w:t xml:space="preserve">«Технология индивидуального обучения на уроках татарского языка и литературы» 2 место в </w:t>
            </w:r>
            <w:r w:rsidRPr="00274088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274088">
              <w:rPr>
                <w:rFonts w:ascii="Times New Roman" w:hAnsi="Times New Roman"/>
                <w:sz w:val="24"/>
                <w:szCs w:val="24"/>
              </w:rPr>
              <w:t xml:space="preserve"> региональной творческой конференции «Елабужский парнас»;</w:t>
            </w:r>
          </w:p>
        </w:tc>
        <w:tc>
          <w:tcPr>
            <w:tcW w:w="1151" w:type="pct"/>
          </w:tcPr>
          <w:p w:rsidR="005D75DA" w:rsidRDefault="001801BC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Региональный </w:t>
            </w:r>
            <w:r w:rsidR="005D75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2" w:type="pct"/>
          </w:tcPr>
          <w:p w:rsidR="005D75DA" w:rsidRDefault="001801BC" w:rsidP="003C6D33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088" w:type="pct"/>
          </w:tcPr>
          <w:p w:rsidR="001801BC" w:rsidRDefault="001801BC" w:rsidP="001801BC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</w:t>
            </w:r>
          </w:p>
          <w:p w:rsidR="001801BC" w:rsidRDefault="001801BC" w:rsidP="001801BC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8D7C04" w:rsidRPr="003C6D33" w:rsidTr="003C6D33">
        <w:trPr>
          <w:trHeight w:val="322"/>
        </w:trPr>
        <w:tc>
          <w:tcPr>
            <w:tcW w:w="354" w:type="pct"/>
          </w:tcPr>
          <w:p w:rsidR="008D7C04" w:rsidRDefault="008D7C04" w:rsidP="003C6D3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85" w:type="pct"/>
          </w:tcPr>
          <w:p w:rsidR="008D7C04" w:rsidRDefault="008D7C04" w:rsidP="005D7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«Классный руководитель года»</w:t>
            </w:r>
          </w:p>
        </w:tc>
        <w:tc>
          <w:tcPr>
            <w:tcW w:w="1151" w:type="pct"/>
          </w:tcPr>
          <w:p w:rsidR="008D7C04" w:rsidRDefault="008D7C04" w:rsidP="003C6D33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22" w:type="pct"/>
          </w:tcPr>
          <w:p w:rsidR="008D7C04" w:rsidRDefault="001801BC" w:rsidP="003C6D33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088" w:type="pct"/>
          </w:tcPr>
          <w:p w:rsidR="008D7C04" w:rsidRDefault="001801BC" w:rsidP="005D75DA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021920" w:rsidRPr="003C6D33" w:rsidTr="003C6D33">
        <w:trPr>
          <w:trHeight w:val="322"/>
        </w:trPr>
        <w:tc>
          <w:tcPr>
            <w:tcW w:w="354" w:type="pct"/>
          </w:tcPr>
          <w:p w:rsidR="00021920" w:rsidRDefault="00021920" w:rsidP="0002192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85" w:type="pct"/>
          </w:tcPr>
          <w:p w:rsidR="00021920" w:rsidRDefault="008D7C04" w:rsidP="008D7C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</w:t>
            </w:r>
            <w:r w:rsidR="00021920">
              <w:rPr>
                <w:rFonts w:ascii="Times New Roman" w:hAnsi="Times New Roman"/>
                <w:sz w:val="24"/>
                <w:szCs w:val="24"/>
              </w:rPr>
              <w:t xml:space="preserve">онкурс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творческих работ </w:t>
            </w:r>
            <w:r w:rsidR="00021920">
              <w:rPr>
                <w:rFonts w:ascii="Times New Roman" w:hAnsi="Times New Roman"/>
                <w:sz w:val="24"/>
                <w:szCs w:val="24"/>
              </w:rPr>
              <w:t>«Читающая мама»</w:t>
            </w:r>
          </w:p>
        </w:tc>
        <w:tc>
          <w:tcPr>
            <w:tcW w:w="1151" w:type="pct"/>
          </w:tcPr>
          <w:p w:rsidR="00021920" w:rsidRDefault="00021920" w:rsidP="00021920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22" w:type="pct"/>
          </w:tcPr>
          <w:p w:rsidR="00021920" w:rsidRDefault="008F7151" w:rsidP="00021920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Хаматгалиева Г.Р.</w:t>
            </w:r>
          </w:p>
        </w:tc>
        <w:tc>
          <w:tcPr>
            <w:tcW w:w="1088" w:type="pct"/>
          </w:tcPr>
          <w:p w:rsidR="00021920" w:rsidRDefault="00021920" w:rsidP="008F7151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Грамота </w:t>
            </w:r>
            <w:r w:rsidR="008F715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E7751C" w:rsidRPr="003C6D33" w:rsidTr="003C6D33">
        <w:trPr>
          <w:trHeight w:val="322"/>
        </w:trPr>
        <w:tc>
          <w:tcPr>
            <w:tcW w:w="354" w:type="pct"/>
          </w:tcPr>
          <w:p w:rsidR="00E7751C" w:rsidRDefault="00E7751C" w:rsidP="0002192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85" w:type="pct"/>
          </w:tcPr>
          <w:p w:rsidR="00E7751C" w:rsidRDefault="00E7751C" w:rsidP="008D7C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«Учитель года Республики Татарстан по курсу «основы безопасности жизнедеятельности»</w:t>
            </w:r>
          </w:p>
        </w:tc>
        <w:tc>
          <w:tcPr>
            <w:tcW w:w="1151" w:type="pct"/>
          </w:tcPr>
          <w:p w:rsidR="00E7751C" w:rsidRDefault="00E7751C" w:rsidP="00021920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22" w:type="pct"/>
          </w:tcPr>
          <w:p w:rsidR="00E7751C" w:rsidRDefault="00E7751C" w:rsidP="00021920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Закиров Ф.Ф. </w:t>
            </w:r>
          </w:p>
        </w:tc>
        <w:tc>
          <w:tcPr>
            <w:tcW w:w="1088" w:type="pct"/>
          </w:tcPr>
          <w:p w:rsidR="00E7751C" w:rsidRDefault="00E7751C" w:rsidP="008F7151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A221F7" w:rsidRPr="003C6D33" w:rsidTr="00A221F7">
        <w:trPr>
          <w:trHeight w:val="322"/>
        </w:trPr>
        <w:tc>
          <w:tcPr>
            <w:tcW w:w="5000" w:type="pct"/>
            <w:gridSpan w:val="5"/>
          </w:tcPr>
          <w:p w:rsidR="00A221F7" w:rsidRDefault="00A221F7" w:rsidP="00021920">
            <w:pPr>
              <w:spacing w:after="0" w:line="240" w:lineRule="auto"/>
              <w:ind w:left="10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150F">
              <w:rPr>
                <w:rFonts w:ascii="Times New Roman" w:hAnsi="Times New Roman"/>
                <w:sz w:val="24"/>
                <w:szCs w:val="24"/>
                <w:lang w:val="tt-RU"/>
              </w:rPr>
              <w:t>Публикации</w:t>
            </w:r>
          </w:p>
        </w:tc>
      </w:tr>
      <w:tr w:rsidR="00612020" w:rsidRPr="00A221F7" w:rsidTr="003C6D33">
        <w:trPr>
          <w:trHeight w:val="322"/>
        </w:trPr>
        <w:tc>
          <w:tcPr>
            <w:tcW w:w="354" w:type="pct"/>
          </w:tcPr>
          <w:p w:rsidR="00612020" w:rsidRDefault="00A221F7" w:rsidP="0002192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pct"/>
          </w:tcPr>
          <w:p w:rsidR="00612020" w:rsidRPr="00612020" w:rsidRDefault="00A221F7" w:rsidP="00612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Рассказ «Яшэугэ омтылыш» (Саматова А.Р., 7 класс)</w:t>
            </w:r>
          </w:p>
        </w:tc>
        <w:tc>
          <w:tcPr>
            <w:tcW w:w="1151" w:type="pct"/>
          </w:tcPr>
          <w:p w:rsidR="00612020" w:rsidRDefault="00A221F7" w:rsidP="00021920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 </w:t>
            </w:r>
          </w:p>
        </w:tc>
        <w:tc>
          <w:tcPr>
            <w:tcW w:w="1222" w:type="pct"/>
          </w:tcPr>
          <w:p w:rsidR="00612020" w:rsidRDefault="00A221F7" w:rsidP="00021920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Руководитель: Гайнуллина А.И.</w:t>
            </w:r>
          </w:p>
        </w:tc>
        <w:tc>
          <w:tcPr>
            <w:tcW w:w="1088" w:type="pct"/>
          </w:tcPr>
          <w:p w:rsidR="00612020" w:rsidRDefault="00A221F7" w:rsidP="00A221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Сборник всероссийских творческих работ учащихся и студентов, Елабужский институт Казанского федералього университета</w:t>
            </w:r>
          </w:p>
        </w:tc>
      </w:tr>
      <w:tr w:rsidR="00E37995" w:rsidRPr="00A221F7" w:rsidTr="003C6D33">
        <w:trPr>
          <w:trHeight w:val="322"/>
        </w:trPr>
        <w:tc>
          <w:tcPr>
            <w:tcW w:w="354" w:type="pct"/>
          </w:tcPr>
          <w:p w:rsidR="00E37995" w:rsidRPr="00E37995" w:rsidRDefault="008C150F" w:rsidP="0002192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85" w:type="pct"/>
          </w:tcPr>
          <w:p w:rsidR="00E37995" w:rsidRDefault="00E37995" w:rsidP="00E3799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Разработка «Делай добро и тебе будет добро», 7 стр.</w:t>
            </w:r>
          </w:p>
        </w:tc>
        <w:tc>
          <w:tcPr>
            <w:tcW w:w="1151" w:type="pct"/>
          </w:tcPr>
          <w:p w:rsidR="00E37995" w:rsidRDefault="00E37995" w:rsidP="00021920">
            <w:pPr>
              <w:spacing w:after="0" w:line="240" w:lineRule="auto"/>
              <w:ind w:left="3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222" w:type="pct"/>
          </w:tcPr>
          <w:p w:rsidR="00E37995" w:rsidRDefault="00E37995" w:rsidP="00021920">
            <w:pPr>
              <w:spacing w:after="0" w:line="240" w:lineRule="auto"/>
              <w:ind w:left="11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Шигапова А.Х.</w:t>
            </w:r>
          </w:p>
        </w:tc>
        <w:tc>
          <w:tcPr>
            <w:tcW w:w="1088" w:type="pct"/>
          </w:tcPr>
          <w:p w:rsidR="00E37995" w:rsidRDefault="00E37995" w:rsidP="00A221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Журнал «Начальная школа»</w:t>
            </w:r>
          </w:p>
        </w:tc>
      </w:tr>
    </w:tbl>
    <w:p w:rsidR="003C6D33" w:rsidRPr="003C6D33" w:rsidRDefault="003C6D33" w:rsidP="003C6D33">
      <w:pPr>
        <w:spacing w:after="20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Анализ позволяет сделать вывод, что в школе подобран профессиональный состав. Все педагоги подтверждают заявленные категории. Образование педагогов соответствует базовому образовательному преподаваемому предмету. Основную часть педагогического коллектива составляют опытные учителя с большим стажем работы, обладающие высоким профессиональным мастерством. </w:t>
      </w:r>
      <w:r w:rsidR="000E06D1">
        <w:rPr>
          <w:rFonts w:ascii="Times New Roman" w:eastAsia="Calibri" w:hAnsi="Times New Roman" w:cs="Times New Roman"/>
          <w:sz w:val="24"/>
          <w:szCs w:val="24"/>
        </w:rPr>
        <w:t>Но есть педагоги, которые не участвуют в очных конкурсах. Многие предпочитают дистанционные конкурсы. Этим учителям даны рекомендации. Делаем вывод, что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 в школе созданы необходимые условия для обеспечения качества образования.</w:t>
      </w:r>
    </w:p>
    <w:p w:rsidR="00F710BC" w:rsidRDefault="00F710BC" w:rsidP="00F710BC">
      <w:pPr>
        <w:tabs>
          <w:tab w:val="num" w:pos="720"/>
        </w:tabs>
        <w:spacing w:after="0" w:line="276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Методическая работа</w:t>
      </w:r>
    </w:p>
    <w:p w:rsidR="003C6D33" w:rsidRPr="003C6D33" w:rsidRDefault="003C6D33" w:rsidP="003C6D33">
      <w:pPr>
        <w:tabs>
          <w:tab w:val="num" w:pos="720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bCs/>
          <w:sz w:val="24"/>
          <w:szCs w:val="24"/>
        </w:rPr>
        <w:t>Цель анализа:</w:t>
      </w:r>
      <w:r w:rsidRPr="003C6D33">
        <w:rPr>
          <w:rFonts w:ascii="Times New Roman" w:eastAsia="Calibri" w:hAnsi="Times New Roman" w:cs="Times New Roman"/>
          <w:sz w:val="24"/>
          <w:szCs w:val="24"/>
        </w:rPr>
        <w:t> определение уровня продуктивности методической работы в педагогическом сопровождении учителя в процессе его профессиональной деятельности и педагогической поддержке в соответствии с его профессиональными потребностями с целью достижения поставленных перед школой задач.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 условиях модернизации 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методической работы постоянно возрастает, т.к. особенно актуальной становится проблема использования новых педагогических технологий, приемов и форм обучения и воспитания.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Ведущую роль в управлении методической работой в 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tt-RU" w:eastAsia="ru-RU"/>
        </w:rPr>
        <w:t>ОУ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, принадлежит методическому совету, педагогическому совету, который организует, направляет работу учителей, создает условия для развития их творчества. Методический совет в своей деятельности соблюдает Конвенцию о правах ребенка, руководствуется законами Российской Федерации, решениями Правительства РФ, органов управления образования всех уровней по вопросам учебно-воспитательной, методической, проектно-исследовательской деятельности. Состав  ежегодно утверждается 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tt-RU"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директором школы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tt-RU" w:eastAsia="ru-RU"/>
        </w:rPr>
        <w:t>, р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абота  Совета осуществляется  на основе годового плана.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F710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етодический совет координирует 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профессиональную деятельность всего педагогического коллектива   школы и методических объединений в отдельности</w:t>
      </w:r>
      <w:r w:rsidRPr="003C6D33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(учителей начальных классов, учителей филологи</w:t>
      </w:r>
      <w:r w:rsidR="00BE63B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ческого цикла, учителей физико-</w:t>
      </w:r>
      <w:r w:rsidRPr="003C6D33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математического цикла, учителей естественнонаучного цикла,  цикл учителей физической культуры и технологии и классных руководителей)</w:t>
      </w:r>
    </w:p>
    <w:p w:rsid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 роль методической службы значительно возросла в современных условиях. Это связано с необходимостью создания наиболее благоприятных условий для развития личности ученика как индивидуальности, перехода от подчинения к сотрудничеству и партнерству в отношениях с коллегами, учащимися, а также с необходимостью рационально, оперативно и творчески использовать новые технологии обучения, современных методик, приемов и форм обучения. </w:t>
      </w:r>
    </w:p>
    <w:p w:rsidR="00975C17" w:rsidRPr="00975C17" w:rsidRDefault="005A429E" w:rsidP="00975C17">
      <w:pPr>
        <w:pStyle w:val="Default"/>
        <w:jc w:val="both"/>
      </w:pPr>
      <w:r>
        <w:rPr>
          <w:rFonts w:eastAsia="Times New Roman"/>
          <w:lang w:eastAsia="ru-RU"/>
        </w:rPr>
        <w:t xml:space="preserve">В </w:t>
      </w:r>
      <w:r w:rsidR="00E51E51">
        <w:rPr>
          <w:rFonts w:eastAsia="Times New Roman"/>
          <w:lang w:eastAsia="ru-RU"/>
        </w:rPr>
        <w:t xml:space="preserve">2022-2023 </w:t>
      </w:r>
      <w:r w:rsidR="003C6D33" w:rsidRPr="003C6D33">
        <w:rPr>
          <w:rFonts w:eastAsia="Times New Roman"/>
          <w:lang w:eastAsia="ru-RU"/>
        </w:rPr>
        <w:t xml:space="preserve">учебном году основные задачи методической работы школы были определены в результате анализа работы за предыдущий учебный год. </w:t>
      </w:r>
      <w:r w:rsidR="00975C17" w:rsidRPr="00975C17">
        <w:rPr>
          <w:bCs/>
        </w:rPr>
        <w:t xml:space="preserve">Единая методическая тема школы на </w:t>
      </w:r>
      <w:r w:rsidR="00975C17">
        <w:rPr>
          <w:bCs/>
        </w:rPr>
        <w:t xml:space="preserve">2021- </w:t>
      </w:r>
      <w:r w:rsidR="00975C17" w:rsidRPr="00975C17">
        <w:rPr>
          <w:bCs/>
        </w:rPr>
        <w:t>2026 гг.</w:t>
      </w:r>
      <w:r w:rsidR="00975C17" w:rsidRPr="00975C17">
        <w:t xml:space="preserve"> </w:t>
      </w:r>
      <w:r w:rsidR="00975C17" w:rsidRPr="00975C17">
        <w:rPr>
          <w:bCs/>
        </w:rPr>
        <w:t>«Профессионально-личностный рост педагога как одно из основных условий обеспечения качества образования в условиях ФГОС»</w:t>
      </w:r>
    </w:p>
    <w:p w:rsidR="003C6D33" w:rsidRPr="00975C17" w:rsidRDefault="003C6D33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E51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2022-2023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 методически</w:t>
      </w:r>
      <w:r w:rsidR="00F710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совет школы работала </w:t>
      </w:r>
      <w:r w:rsidR="00F710BC" w:rsidRPr="00975C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 темой:</w:t>
      </w:r>
      <w:r w:rsidRPr="00975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975C17" w:rsidRPr="00975C17">
        <w:rPr>
          <w:rFonts w:ascii="Times New Roman" w:hAnsi="Times New Roman" w:cs="Times New Roman"/>
          <w:bCs/>
          <w:sz w:val="24"/>
          <w:szCs w:val="24"/>
        </w:rPr>
        <w:t>Современные требования к качеству урока – ориентиры на обновление содержания образования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F710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 связи с этим была определена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цель: «</w:t>
      </w:r>
      <w:r w:rsidR="00975C17" w:rsidRPr="00AF1766">
        <w:rPr>
          <w:rFonts w:ascii="Times New Roman" w:hAnsi="Times New Roman" w:cs="Times New Roman"/>
          <w:sz w:val="24"/>
          <w:szCs w:val="24"/>
        </w:rPr>
        <w:t>повышение теоретических и практических знаний педагогов в области методики проведения современного урока с использованием цифровых технологий и р</w:t>
      </w:r>
      <w:r w:rsidR="00975C17">
        <w:rPr>
          <w:rFonts w:ascii="Times New Roman" w:hAnsi="Times New Roman" w:cs="Times New Roman"/>
          <w:sz w:val="24"/>
          <w:szCs w:val="24"/>
        </w:rPr>
        <w:t xml:space="preserve">есурсов учебных онлайн-платформ 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 задачи: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F1766">
        <w:rPr>
          <w:rFonts w:ascii="Times New Roman" w:hAnsi="Times New Roman" w:cs="Times New Roman"/>
          <w:sz w:val="24"/>
          <w:szCs w:val="24"/>
        </w:rPr>
        <w:t xml:space="preserve">Продолжить модернизацию системы обучения в школе путем изучения теории по вопросу требований к современному уроку (занятию);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lastRenderedPageBreak/>
        <w:t>- Активнее и эффективнее использовать современные образовательные технологии</w:t>
      </w:r>
      <w:r>
        <w:rPr>
          <w:rFonts w:ascii="Times New Roman" w:hAnsi="Times New Roman" w:cs="Times New Roman"/>
          <w:sz w:val="24"/>
          <w:szCs w:val="24"/>
        </w:rPr>
        <w:t xml:space="preserve"> в образовательной деятельности</w:t>
      </w:r>
      <w:r w:rsidRPr="00AF1766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Расширить область использования информационных технологий при проведении уроков (занятий) с учетом имеющейся в школе материально-технической базы: рабочего места педагога, интерактивной доски; 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>- Совершенствовать работу с обучающимися, испытывающими затруднения в освоении адаптированной основной образовательной программы;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color w:val="000000"/>
          <w:sz w:val="24"/>
          <w:szCs w:val="24"/>
        </w:rPr>
        <w:t>- Разработать и реализовать индивидуальные учебные планы, организовать индивидуальные и групповые занятия для детей с учетом индивидуальных и типологических особенностей психофизического развития и индивидуальных возможностей обучающихся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>- Продолжить работу по реализации ФГОС НОО, ФГОС ООО.</w:t>
      </w:r>
    </w:p>
    <w:p w:rsidR="00975C17" w:rsidRPr="00AF1766" w:rsidRDefault="00975C17" w:rsidP="00975C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766">
        <w:rPr>
          <w:rFonts w:ascii="Times New Roman" w:hAnsi="Times New Roman" w:cs="Times New Roman"/>
          <w:b/>
          <w:sz w:val="24"/>
          <w:szCs w:val="24"/>
        </w:rPr>
        <w:t>Приоритетные направления методической работы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766">
        <w:rPr>
          <w:rFonts w:ascii="Times New Roman" w:hAnsi="Times New Roman" w:cs="Times New Roman"/>
          <w:b/>
          <w:sz w:val="24"/>
          <w:szCs w:val="24"/>
        </w:rPr>
        <w:t xml:space="preserve">1.Организационное обеспечение: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>• Работа по образовательным программам школы.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Обновление содержания образования, совершенствование граней образовательной деятельности на основе внедрения в практику работы продуктивных педагогических технологий, ориентированных на развитие личности ребенка и совершенствование педагогического мастерства педагога.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образовательной деятельности, через проведение единых методических дней, предметных декад, взаимопосещение уроков, активное участие в семинарах, конференциях, творческих мастерских.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Совершенствование системы обобщения, изучения и внедрения передового педагогического опыта учителей школы.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Непрерывное самообразование педагогов и повышение уровня профессионального мастерства. Включение педагогов в творческий поиск, в инновационную деятельность.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766">
        <w:rPr>
          <w:rFonts w:ascii="Times New Roman" w:hAnsi="Times New Roman" w:cs="Times New Roman"/>
          <w:b/>
          <w:sz w:val="24"/>
          <w:szCs w:val="24"/>
        </w:rPr>
        <w:t xml:space="preserve">2. Технологическое обеспечение: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>• Творческая ориентация педагогического коллектива на овладение технологиями, которые стимулируют активность учащихся, раскрывают творческий потенциал личности ребёнка.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>• Обеспечение обоснованности и эффективности планирования процесса обучения детей.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 • Совершенствование кабинетной системы.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Укрепление материально-технической базы методической службы школы.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766">
        <w:rPr>
          <w:rFonts w:ascii="Times New Roman" w:hAnsi="Times New Roman" w:cs="Times New Roman"/>
          <w:b/>
          <w:sz w:val="24"/>
          <w:szCs w:val="24"/>
        </w:rPr>
        <w:t xml:space="preserve">3. Информационное обеспечение: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Оказание помощи педагогам в планировании, организации и анализе педагогической деятельности, в реализации принципов и методических приемов обучения и воспитания, в развитии современного стиля педагогического мышления.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Обеспечение методическими и практическими материалами методической составляющей образовательной деятельности через использование Интернет, электронных баз данных и т.д.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766">
        <w:rPr>
          <w:rFonts w:ascii="Times New Roman" w:hAnsi="Times New Roman" w:cs="Times New Roman"/>
          <w:b/>
          <w:sz w:val="24"/>
          <w:szCs w:val="24"/>
        </w:rPr>
        <w:t>4. Создание условий для развития личности ребенка: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 • Формирование мотивации к учебной деятельности через создание эмоционально-психологического комфорта в общении ученика с учителем и другими детьми.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 • Организация УВР, направленной на формирование личности, способной к социальной адаптации через сотрудничество школы и семьи.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Педагогическое сопровождение образовательной программы школы.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Изучение особенностей индивидуального развития детей.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Формирование у обучающихся мотивации к познавательной деятельности.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Развитие ученического самоуправления.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766">
        <w:rPr>
          <w:rFonts w:ascii="Times New Roman" w:hAnsi="Times New Roman" w:cs="Times New Roman"/>
          <w:b/>
          <w:sz w:val="24"/>
          <w:szCs w:val="24"/>
        </w:rPr>
        <w:t xml:space="preserve">5. Создание условий для укрепления здоровья учащихся: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Отслеживание динамики здоровья учащихся.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Разработка методических рекомендаций педагогам школы по использованию здоровье сберегающих методик и преодолению учебных перегрузок школьников.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>• Совершенствование взаимодействия с учреждениями здравоохранения.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76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6. Диагностика и контроль результативности образовательной деятельности.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 • Контроль за качеством знаний учащихся. </w:t>
      </w:r>
    </w:p>
    <w:p w:rsidR="00975C17" w:rsidRPr="00AF1766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• Совершенствование механизмов независимых экспертиз успеваемости и качества знаний учащихся. • Совершенствование у учащихся универсальных учебных действий. </w:t>
      </w:r>
    </w:p>
    <w:p w:rsidR="00975C17" w:rsidRPr="00975C17" w:rsidRDefault="00975C17" w:rsidP="00975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>• Диагностика деятельности педагогов по развитию у учащихся интереса к обучению, результативности. Использования индивидуально групповых занятий и элективных курсов.</w:t>
      </w:r>
    </w:p>
    <w:p w:rsidR="00F710BC" w:rsidRPr="00F710BC" w:rsidRDefault="00F710BC" w:rsidP="00E06AE1">
      <w:pPr>
        <w:tabs>
          <w:tab w:val="left" w:pos="36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0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Направления работы</w:t>
      </w:r>
      <w:r w:rsidRPr="00F710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организационная, учебно-методическая, повышение квалификации, информационная, научно-исследовательская, результативность и перспектива методической работы</w:t>
      </w:r>
    </w:p>
    <w:p w:rsidR="003C6D33" w:rsidRDefault="003C6D33" w:rsidP="00A0118C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решения поставленных задач использовались следующие формы методической работы: 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тематические педагогические советы, методический совет школы, школьные методические объединения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C6D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работа учителей над темами самообразования, открытые уроки и их анализ, 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недели творчества, </w:t>
      </w:r>
      <w:r w:rsidRPr="003C6D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организация и контроль курсовой подготовки учителей, 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аттестация, </w:t>
      </w:r>
      <w:r w:rsidRPr="003C6D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психолого-педагогические семинары, </w:t>
      </w:r>
      <w:r w:rsidRPr="003C6D3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организация работы с одаренными  и слабо</w:t>
      </w:r>
      <w:r w:rsidRPr="003C6D3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tt-RU" w:eastAsia="ru-RU"/>
        </w:rPr>
        <w:t>успев</w:t>
      </w:r>
      <w:r w:rsidRPr="003C6D3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ающими  детьми,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обучения и результативности проводимых мероприятий,  участие в конкурсах, олимпиадах различных уровней, научно – практических конференциях.</w:t>
      </w:r>
    </w:p>
    <w:p w:rsidR="00143E79" w:rsidRDefault="00143E79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сформировано 4 методических объединений:</w:t>
      </w:r>
    </w:p>
    <w:p w:rsidR="00143E79" w:rsidRDefault="00143E79" w:rsidP="0020603B">
      <w:pPr>
        <w:pStyle w:val="a7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МО учителей начальных классов, руководитель </w:t>
      </w:r>
      <w:r w:rsidR="00975C17">
        <w:rPr>
          <w:rFonts w:ascii="Times New Roman" w:eastAsia="Times New Roman" w:hAnsi="Times New Roman"/>
          <w:sz w:val="24"/>
          <w:szCs w:val="24"/>
          <w:lang w:eastAsia="ru-RU"/>
        </w:rPr>
        <w:t>Шайдуллина Л.Ф.</w:t>
      </w:r>
    </w:p>
    <w:p w:rsidR="00143E79" w:rsidRDefault="00143E79" w:rsidP="0020603B">
      <w:pPr>
        <w:pStyle w:val="a7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МО гуманитарного цикла, руководитель Гайнуллина А.И.</w:t>
      </w:r>
    </w:p>
    <w:p w:rsidR="00143E79" w:rsidRDefault="00143E79" w:rsidP="0020603B">
      <w:pPr>
        <w:pStyle w:val="a7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МО естественнонаучного цикла, руководитель Мухаметов А.Р</w:t>
      </w:r>
    </w:p>
    <w:p w:rsidR="00143E79" w:rsidRDefault="00143E79" w:rsidP="0020603B">
      <w:pPr>
        <w:pStyle w:val="a7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МО классных руководителей, руководитель </w:t>
      </w:r>
      <w:r w:rsidR="00975C17">
        <w:rPr>
          <w:rFonts w:ascii="Times New Roman" w:eastAsia="Times New Roman" w:hAnsi="Times New Roman"/>
          <w:sz w:val="24"/>
          <w:szCs w:val="24"/>
          <w:lang w:eastAsia="ru-RU"/>
        </w:rPr>
        <w:t>Муллиева Э.Ф.</w:t>
      </w:r>
    </w:p>
    <w:p w:rsidR="00143E79" w:rsidRDefault="00143E79" w:rsidP="00143E79">
      <w:pPr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E79">
        <w:rPr>
          <w:rFonts w:ascii="Times New Roman" w:eastAsia="Times New Roman" w:hAnsi="Times New Roman"/>
          <w:sz w:val="24"/>
          <w:szCs w:val="24"/>
          <w:lang w:eastAsia="ru-RU"/>
        </w:rPr>
        <w:t xml:space="preserve">Каждое методическое объединение имеет свой план работы, разработанный в соответствии с темой и целями и задачами методической службы школы. </w:t>
      </w:r>
    </w:p>
    <w:p w:rsidR="00C2280E" w:rsidRDefault="00975C17" w:rsidP="00C2280E">
      <w:pPr>
        <w:pStyle w:val="a5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анализа планов </w:t>
      </w:r>
      <w:r w:rsidR="00C2280E">
        <w:rPr>
          <w:rFonts w:ascii="Times New Roman" w:hAnsi="Times New Roman"/>
          <w:sz w:val="24"/>
          <w:szCs w:val="24"/>
        </w:rPr>
        <w:t xml:space="preserve">работы МО по итогам </w:t>
      </w:r>
      <w:r w:rsidR="00E51E51">
        <w:rPr>
          <w:rFonts w:ascii="Times New Roman" w:hAnsi="Times New Roman"/>
          <w:sz w:val="24"/>
          <w:szCs w:val="24"/>
        </w:rPr>
        <w:t xml:space="preserve">2022-2023 </w:t>
      </w:r>
      <w:r w:rsidR="00C2280E">
        <w:rPr>
          <w:rFonts w:ascii="Times New Roman" w:hAnsi="Times New Roman"/>
          <w:sz w:val="24"/>
          <w:szCs w:val="24"/>
        </w:rPr>
        <w:t>учебного года можно сделать вывод, что в МО продолжают рассматривать традиционные, хорошо отработанные вопросы и темы, все школьные МО включают вопросы по изучению методической темы школы.</w:t>
      </w:r>
    </w:p>
    <w:p w:rsidR="00C2280E" w:rsidRDefault="00C2280E" w:rsidP="00C2280E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Повышение профессиональной компетентности педагогов осуществляется через использование современных Интернет – технолог</w:t>
      </w:r>
      <w:r w:rsidR="001F4DE8">
        <w:rPr>
          <w:rFonts w:ascii="Times New Roman" w:hAnsi="Times New Roman"/>
          <w:sz w:val="24"/>
          <w:szCs w:val="24"/>
        </w:rPr>
        <w:t xml:space="preserve">ий: посещение вебинаров, курсов, </w:t>
      </w:r>
      <w:r w:rsidR="00975C17">
        <w:rPr>
          <w:rFonts w:ascii="Times New Roman" w:hAnsi="Times New Roman"/>
          <w:sz w:val="24"/>
          <w:szCs w:val="24"/>
        </w:rPr>
        <w:t>с</w:t>
      </w:r>
      <w:r w:rsidR="001F4DE8">
        <w:rPr>
          <w:rFonts w:ascii="Times New Roman" w:hAnsi="Times New Roman"/>
          <w:sz w:val="24"/>
          <w:szCs w:val="24"/>
        </w:rPr>
        <w:t>еминаров.</w:t>
      </w:r>
    </w:p>
    <w:p w:rsidR="00C2280E" w:rsidRDefault="00C2280E" w:rsidP="00C2280E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Одной из форм повышения   методической и профессиональной компетентности педагогов является взаимопосещение уроков коллег. Взаимопосещение уроков коллег затрудняется тем, что образовательный процесс в школе осуществляется в одну смену, многие учителя имеют большую нагрузку.</w:t>
      </w:r>
    </w:p>
    <w:p w:rsidR="00C2280E" w:rsidRDefault="00C2280E" w:rsidP="00C2280E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Выводы: в план работы методических объединений на 20</w:t>
      </w:r>
      <w:r w:rsidR="00E06AE1">
        <w:rPr>
          <w:rFonts w:ascii="Times New Roman" w:hAnsi="Times New Roman"/>
          <w:sz w:val="24"/>
          <w:szCs w:val="24"/>
        </w:rPr>
        <w:t>2</w:t>
      </w:r>
      <w:r w:rsidR="00975C17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/20</w:t>
      </w:r>
      <w:r w:rsidR="00E06AE1">
        <w:rPr>
          <w:rFonts w:ascii="Times New Roman" w:hAnsi="Times New Roman"/>
          <w:sz w:val="24"/>
          <w:szCs w:val="24"/>
        </w:rPr>
        <w:t>2</w:t>
      </w:r>
      <w:r w:rsidR="00975C17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год включить вопрос по обобщению опыта по темам самообразования, отчеты учителей заслушать на заседаниях школьных МО; принимать активное участие в конкурсах педагогического мастерства. </w:t>
      </w:r>
    </w:p>
    <w:p w:rsidR="0056557D" w:rsidRPr="00C85F78" w:rsidRDefault="0056557D" w:rsidP="0056557D">
      <w:pPr>
        <w:pStyle w:val="ad"/>
        <w:spacing w:before="0" w:beforeAutospacing="0" w:after="0" w:afterAutospacing="0"/>
        <w:rPr>
          <w:color w:val="000000"/>
        </w:rPr>
      </w:pPr>
      <w:r w:rsidRPr="00C85F78">
        <w:rPr>
          <w:b/>
          <w:bCs/>
          <w:color w:val="000000"/>
        </w:rPr>
        <w:t>Общие выводы:</w:t>
      </w:r>
    </w:p>
    <w:p w:rsidR="0056557D" w:rsidRPr="00C85F78" w:rsidRDefault="0056557D" w:rsidP="00E06AE1">
      <w:pPr>
        <w:pStyle w:val="ad"/>
        <w:spacing w:before="0" w:beforeAutospacing="0" w:after="0" w:afterAutospacing="0"/>
        <w:ind w:firstLine="708"/>
        <w:jc w:val="both"/>
        <w:rPr>
          <w:color w:val="000000"/>
        </w:rPr>
      </w:pPr>
      <w:r w:rsidRPr="00C85F78">
        <w:rPr>
          <w:color w:val="000000"/>
        </w:rPr>
        <w:t>Главное в методической работе школы – оказание действенной помощи учителям. В нашей школе за этот учебный год поставленные задачи в основном реализованы. Повысился профессиональный уровень учительского коллектива. Выросла активность учител</w:t>
      </w:r>
      <w:r>
        <w:rPr>
          <w:color w:val="000000"/>
        </w:rPr>
        <w:t xml:space="preserve">ей, их стремление к творчеству. </w:t>
      </w:r>
      <w:r w:rsidRPr="00C85F78">
        <w:rPr>
          <w:color w:val="000000"/>
        </w:rPr>
        <w:t>Но есть и недостатки в методической работе коллектива:</w:t>
      </w:r>
    </w:p>
    <w:p w:rsidR="0056557D" w:rsidRPr="00C85F78" w:rsidRDefault="0056557D" w:rsidP="0020603B">
      <w:pPr>
        <w:pStyle w:val="14"/>
        <w:numPr>
          <w:ilvl w:val="0"/>
          <w:numId w:val="14"/>
        </w:numPr>
        <w:tabs>
          <w:tab w:val="left" w:pos="284"/>
        </w:tabs>
        <w:spacing w:after="0" w:line="240" w:lineRule="auto"/>
        <w:ind w:left="0" w:hanging="5"/>
        <w:contextualSpacing/>
        <w:jc w:val="both"/>
        <w:rPr>
          <w:rFonts w:ascii="Times New Roman" w:hAnsi="Times New Roman"/>
          <w:sz w:val="24"/>
          <w:szCs w:val="24"/>
        </w:rPr>
      </w:pPr>
      <w:r w:rsidRPr="00C85F78">
        <w:rPr>
          <w:rFonts w:ascii="Times New Roman" w:hAnsi="Times New Roman"/>
          <w:sz w:val="24"/>
          <w:szCs w:val="24"/>
        </w:rPr>
        <w:t>Отсутствуют качественные изменения в содержании работы МО, преобладают традиционные формы работы, недостаточно конкретное и продуманное планирование работы МО.</w:t>
      </w:r>
    </w:p>
    <w:p w:rsidR="0056557D" w:rsidRPr="00C85F78" w:rsidRDefault="0056557D" w:rsidP="0020603B">
      <w:pPr>
        <w:pStyle w:val="14"/>
        <w:numPr>
          <w:ilvl w:val="0"/>
          <w:numId w:val="14"/>
        </w:numPr>
        <w:tabs>
          <w:tab w:val="left" w:pos="284"/>
        </w:tabs>
        <w:spacing w:after="0" w:line="240" w:lineRule="auto"/>
        <w:ind w:left="0" w:hanging="5"/>
        <w:contextualSpacing/>
        <w:jc w:val="both"/>
        <w:rPr>
          <w:rFonts w:ascii="Times New Roman" w:hAnsi="Times New Roman"/>
          <w:sz w:val="24"/>
          <w:szCs w:val="24"/>
        </w:rPr>
      </w:pPr>
      <w:r w:rsidRPr="00C85F78">
        <w:rPr>
          <w:rFonts w:ascii="Times New Roman" w:hAnsi="Times New Roman"/>
          <w:sz w:val="24"/>
          <w:szCs w:val="24"/>
        </w:rPr>
        <w:t>Низкий уровень участия и результативности участия школьников в предметных олимпиадах, конкурсах различного уровня</w:t>
      </w:r>
    </w:p>
    <w:p w:rsidR="0056557D" w:rsidRPr="00C85F78" w:rsidRDefault="0056557D" w:rsidP="0020603B">
      <w:pPr>
        <w:pStyle w:val="14"/>
        <w:numPr>
          <w:ilvl w:val="0"/>
          <w:numId w:val="14"/>
        </w:numPr>
        <w:tabs>
          <w:tab w:val="left" w:pos="284"/>
        </w:tabs>
        <w:spacing w:after="0" w:line="240" w:lineRule="auto"/>
        <w:ind w:left="0" w:hanging="5"/>
        <w:contextualSpacing/>
        <w:jc w:val="both"/>
        <w:rPr>
          <w:rFonts w:ascii="Times New Roman" w:hAnsi="Times New Roman"/>
          <w:sz w:val="24"/>
          <w:szCs w:val="24"/>
        </w:rPr>
      </w:pPr>
      <w:r w:rsidRPr="00C85F78">
        <w:rPr>
          <w:rFonts w:ascii="Times New Roman" w:hAnsi="Times New Roman"/>
          <w:sz w:val="24"/>
          <w:szCs w:val="24"/>
        </w:rPr>
        <w:t>Недостаточно активное включение и участие педагогов школы в профессиональных конкурсах.</w:t>
      </w:r>
    </w:p>
    <w:p w:rsidR="0056557D" w:rsidRDefault="0056557D" w:rsidP="0020603B">
      <w:pPr>
        <w:pStyle w:val="14"/>
        <w:numPr>
          <w:ilvl w:val="0"/>
          <w:numId w:val="14"/>
        </w:numPr>
        <w:tabs>
          <w:tab w:val="left" w:pos="284"/>
        </w:tabs>
        <w:spacing w:after="0" w:line="240" w:lineRule="auto"/>
        <w:ind w:left="0" w:hanging="5"/>
        <w:contextualSpacing/>
        <w:jc w:val="both"/>
        <w:rPr>
          <w:rFonts w:ascii="Times New Roman" w:hAnsi="Times New Roman"/>
          <w:sz w:val="24"/>
          <w:szCs w:val="24"/>
        </w:rPr>
      </w:pPr>
      <w:r w:rsidRPr="00C85F78">
        <w:rPr>
          <w:rFonts w:ascii="Times New Roman" w:hAnsi="Times New Roman"/>
          <w:sz w:val="24"/>
          <w:szCs w:val="24"/>
        </w:rPr>
        <w:t xml:space="preserve">Педагоги школы слабо мотивированы на обобщение опыта работы на районном и региональном уровнях. </w:t>
      </w:r>
    </w:p>
    <w:p w:rsidR="0056557D" w:rsidRDefault="0056557D" w:rsidP="0056557D">
      <w:pPr>
        <w:pStyle w:val="14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56557D" w:rsidRPr="0056557D" w:rsidRDefault="0056557D" w:rsidP="000E36B1">
      <w:pPr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5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За</w:t>
      </w:r>
      <w:r w:rsidR="00E06A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дачи  методической</w:t>
      </w:r>
      <w:proofErr w:type="gramEnd"/>
      <w:r w:rsidR="00E06A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работы на 202</w:t>
      </w:r>
      <w:r w:rsidR="00E51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5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</w:t>
      </w:r>
      <w:r w:rsidR="00E06A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="00E51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Pr="005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год: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F1766">
        <w:rPr>
          <w:rFonts w:ascii="Times New Roman" w:hAnsi="Times New Roman" w:cs="Times New Roman"/>
          <w:sz w:val="24"/>
          <w:szCs w:val="24"/>
        </w:rPr>
        <w:t>Создавать оптимальные условия (правовые и организационные) для повышения образовательного уровня педагогических работников по квалификации с учётом современных требований (нормативно-правовой базы ФГОС);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Совершенствовать учебно-методическое и информационно-техническое обеспечение образовательной деятельности с учётом современных тенденций развития образования; 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Совершенствовать управленческую компетенцию руководителей образовательного учреждения; 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Постоянно работать над повышением мотивации педагогов в росте профессионального мастерства, в получении современных знаний; 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Развивать культурно-образовательную среду в школе, открытую всем субъектам педагогической деятельности, направленную на обеспечение высокого уровня образовательной деятельности; 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 - Обеспечивать рост профессиональной компетентности педагогов школы в ходе работы учителей по темам самообразования с целью ориентации на развитие мотивации обучения, способностей и возможностей каждого учащегося, на раскрытие его личностного, интеллектуального, творческого потенциала; 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Создавать единую систему урочной и внеурочной деятельности учителей и учащихся, направленную на разностороннее развитие личности участников образовательных отношений; 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Осуществлять в системе психолого-педагогическую поддержку слабоуспевающих учащихся; </w:t>
      </w:r>
    </w:p>
    <w:p w:rsidR="008D5B1F" w:rsidRPr="00AF1766" w:rsidRDefault="008D5B1F" w:rsidP="008D5B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1766">
        <w:rPr>
          <w:rFonts w:ascii="Times New Roman" w:hAnsi="Times New Roman" w:cs="Times New Roman"/>
          <w:sz w:val="24"/>
          <w:szCs w:val="24"/>
        </w:rPr>
        <w:t xml:space="preserve">- Расширять сферу использования информационных технологий, создавать условия для раннего раскрытия интересов и склонностей учащихся к научно- исследовательской деятельности, для освоения учащимися исследовательских, проектировочных и экспериментальных умений; </w:t>
      </w:r>
    </w:p>
    <w:p w:rsidR="00A0118C" w:rsidRDefault="00A0118C" w:rsidP="0056557D">
      <w:pPr>
        <w:pStyle w:val="14"/>
        <w:spacing w:after="0" w:line="240" w:lineRule="auto"/>
        <w:ind w:left="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56557D" w:rsidRPr="00A0118C" w:rsidRDefault="0056557D" w:rsidP="0056557D">
      <w:pPr>
        <w:pStyle w:val="14"/>
        <w:spacing w:after="0" w:line="240" w:lineRule="auto"/>
        <w:ind w:left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A0118C">
        <w:rPr>
          <w:rFonts w:ascii="Times New Roman" w:hAnsi="Times New Roman"/>
          <w:b/>
          <w:sz w:val="24"/>
          <w:szCs w:val="24"/>
        </w:rPr>
        <w:t>Педагогический совет</w:t>
      </w:r>
    </w:p>
    <w:p w:rsidR="0056557D" w:rsidRDefault="0056557D" w:rsidP="00C2280E">
      <w:pPr>
        <w:pStyle w:val="a5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6557D">
        <w:rPr>
          <w:rFonts w:ascii="Times New Roman" w:hAnsi="Times New Roman"/>
          <w:sz w:val="24"/>
          <w:szCs w:val="24"/>
          <w:shd w:val="clear" w:color="auto" w:fill="FFFFFF"/>
        </w:rPr>
        <w:t>Педагогический совет (педсовет) - постоянно действующий коллегиальный орган самоуправления педагогических работников. Педсовет проводится для рассмотрения и решения основных вопросов учебно-воспитательной работы школы. В постоянный состав педсовета входя</w:t>
      </w:r>
      <w:r>
        <w:rPr>
          <w:rFonts w:ascii="Times New Roman" w:hAnsi="Times New Roman"/>
          <w:sz w:val="24"/>
          <w:szCs w:val="24"/>
          <w:shd w:val="clear" w:color="auto" w:fill="FFFFFF"/>
        </w:rPr>
        <w:t>т директор школы</w:t>
      </w:r>
      <w:r w:rsidRPr="0056557D">
        <w:rPr>
          <w:rFonts w:ascii="Times New Roman" w:hAnsi="Times New Roman"/>
          <w:sz w:val="24"/>
          <w:szCs w:val="24"/>
          <w:shd w:val="clear" w:color="auto" w:fill="FFFFFF"/>
        </w:rPr>
        <w:t xml:space="preserve">, её заместители, все учителя, </w:t>
      </w:r>
      <w:r>
        <w:rPr>
          <w:rFonts w:ascii="Times New Roman" w:hAnsi="Times New Roman"/>
          <w:sz w:val="24"/>
          <w:szCs w:val="24"/>
          <w:shd w:val="clear" w:color="auto" w:fill="FFFFFF"/>
        </w:rPr>
        <w:t>библиотекарь.</w:t>
      </w:r>
      <w:r w:rsidRPr="0056557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56557D" w:rsidRDefault="0056557D" w:rsidP="00C2280E">
      <w:pPr>
        <w:pStyle w:val="a5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6557D">
        <w:rPr>
          <w:rFonts w:ascii="Times New Roman" w:hAnsi="Times New Roman"/>
          <w:sz w:val="24"/>
          <w:szCs w:val="24"/>
          <w:shd w:val="clear" w:color="auto" w:fill="FFFFFF"/>
        </w:rPr>
        <w:t>Задачи пед</w:t>
      </w:r>
      <w:r>
        <w:rPr>
          <w:rFonts w:ascii="Times New Roman" w:hAnsi="Times New Roman"/>
          <w:sz w:val="24"/>
          <w:szCs w:val="24"/>
          <w:shd w:val="clear" w:color="auto" w:fill="FFFFFF"/>
        </w:rPr>
        <w:t>агогического совета (педсовета)</w:t>
      </w:r>
      <w:r w:rsidRPr="0056557D">
        <w:rPr>
          <w:rFonts w:ascii="Times New Roman" w:hAnsi="Times New Roman"/>
          <w:sz w:val="24"/>
          <w:szCs w:val="24"/>
          <w:shd w:val="clear" w:color="auto" w:fill="FFFFFF"/>
        </w:rPr>
        <w:t>: рассмотрение основных вопросов учебно-воспитательной работы; объединение усилий педагогического коллектива школы на повышение уровня учебно-воспитательной работы; внедрение в практику достижений науки и передового педагогического опыта; обсуждение, утверждение и организация выполнения планов всех подразделений и служб школы, контроль за санитарно-гигиеническим режимом школы, состоянием здоровья учащихся и другими вопросами жизни и деятельности школы; принятие решений о допуске учащихся к экзаменам, переводе учащихся в следующий класс, выдаче свидетельств и аттестатов о</w:t>
      </w:r>
      <w:r>
        <w:rPr>
          <w:rFonts w:ascii="Times New Roman" w:hAnsi="Times New Roman"/>
          <w:sz w:val="24"/>
          <w:szCs w:val="24"/>
          <w:shd w:val="clear" w:color="auto" w:fill="FFFFFF"/>
        </w:rPr>
        <w:t>б основном</w:t>
      </w:r>
      <w:r w:rsidRPr="0056557D">
        <w:rPr>
          <w:rFonts w:ascii="Times New Roman" w:hAnsi="Times New Roman"/>
          <w:sz w:val="24"/>
          <w:szCs w:val="24"/>
          <w:shd w:val="clear" w:color="auto" w:fill="FFFFFF"/>
        </w:rPr>
        <w:t xml:space="preserve"> образовании, поощрениях и взысканиях. </w:t>
      </w:r>
    </w:p>
    <w:p w:rsidR="00143E79" w:rsidRPr="00143E79" w:rsidRDefault="0056557D" w:rsidP="00904AF7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56557D">
        <w:rPr>
          <w:rFonts w:ascii="Times New Roman" w:hAnsi="Times New Roman"/>
          <w:sz w:val="24"/>
          <w:szCs w:val="24"/>
          <w:shd w:val="clear" w:color="auto" w:fill="FFFFFF"/>
        </w:rPr>
        <w:t>Функции педагогического сове</w:t>
      </w:r>
      <w:r>
        <w:rPr>
          <w:rFonts w:ascii="Times New Roman" w:hAnsi="Times New Roman"/>
          <w:sz w:val="24"/>
          <w:szCs w:val="24"/>
          <w:shd w:val="clear" w:color="auto" w:fill="FFFFFF"/>
        </w:rPr>
        <w:t>та (педсовета)</w:t>
      </w:r>
      <w:r w:rsidRPr="0056557D">
        <w:rPr>
          <w:rFonts w:ascii="Times New Roman" w:hAnsi="Times New Roman"/>
          <w:sz w:val="24"/>
          <w:szCs w:val="24"/>
          <w:shd w:val="clear" w:color="auto" w:fill="FFFFFF"/>
        </w:rPr>
        <w:t>: рассматривает спорные вопросы, возникшие между педсоветом и директором шко</w:t>
      </w:r>
      <w:r w:rsidR="00904AF7">
        <w:rPr>
          <w:rFonts w:ascii="Times New Roman" w:hAnsi="Times New Roman"/>
          <w:sz w:val="24"/>
          <w:szCs w:val="24"/>
          <w:shd w:val="clear" w:color="auto" w:fill="FFFFFF"/>
        </w:rPr>
        <w:t>лы, между педагогами, между педагогическим</w:t>
      </w:r>
      <w:r w:rsidRPr="0056557D">
        <w:rPr>
          <w:rFonts w:ascii="Times New Roman" w:hAnsi="Times New Roman"/>
          <w:sz w:val="24"/>
          <w:szCs w:val="24"/>
          <w:shd w:val="clear" w:color="auto" w:fill="FFFFFF"/>
        </w:rPr>
        <w:t xml:space="preserve"> советом и советом школы, органами самоуправления учащихся и их родителей.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проведены педагогические советы.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Табл. Темы педагогических советов</w:t>
      </w:r>
      <w:r w:rsidR="00161B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51E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2022-2023 </w:t>
      </w:r>
      <w:r w:rsidR="00161B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года</w:t>
      </w:r>
    </w:p>
    <w:tbl>
      <w:tblPr>
        <w:tblW w:w="4929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62"/>
        <w:gridCol w:w="1077"/>
        <w:gridCol w:w="7687"/>
      </w:tblGrid>
      <w:tr w:rsidR="00E77B07" w:rsidRPr="00E77B07" w:rsidTr="00E77B07"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Сроки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E77B07" w:rsidP="008D5B1F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D5B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</w:p>
        </w:tc>
      </w:tr>
      <w:tr w:rsidR="00E77B07" w:rsidRPr="00E77B07" w:rsidTr="00E77B07">
        <w:trPr>
          <w:trHeight w:val="304"/>
        </w:trPr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 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Педагогический совет № 1 </w:t>
            </w:r>
            <w:r w:rsidRPr="008D5B1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«Анализ и диагностика итогов 2020-2021 года. Условия реализации образовательных программ в </w:t>
            </w:r>
            <w:r w:rsidR="00E51E5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2022-2023 </w:t>
            </w: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учебном году»</w:t>
            </w:r>
          </w:p>
        </w:tc>
      </w:tr>
      <w:tr w:rsidR="00E77B07" w:rsidRPr="00E77B07" w:rsidTr="00E77B07"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5B1F" w:rsidRPr="008D5B1F" w:rsidRDefault="008D5B1F" w:rsidP="008D5B1F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Педагогический совет №2 </w:t>
            </w:r>
          </w:p>
          <w:p w:rsidR="00E77B07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Arial" w:hAnsi="Arial" w:cs="Arial"/>
                <w:color w:val="181818"/>
                <w:sz w:val="21"/>
                <w:szCs w:val="21"/>
                <w:shd w:val="clear" w:color="auto" w:fill="FFFFFF"/>
              </w:rPr>
              <w:t>«</w:t>
            </w:r>
            <w:r w:rsidRPr="008D5B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возможностей цифровой образовательной среды для повышения  познавательного интереса обучающихся»</w:t>
            </w:r>
          </w:p>
        </w:tc>
      </w:tr>
      <w:tr w:rsidR="00E77B07" w:rsidRPr="00E77B07" w:rsidTr="00E77B07"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Январь 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8D5B1F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совет № 3</w:t>
            </w:r>
            <w:r w:rsidRPr="008D5B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«Совершенствование  работы учителя в условиях модернизации  системы  образования «Учиться самому, чтобы учить других»</w:t>
            </w:r>
          </w:p>
        </w:tc>
      </w:tr>
      <w:tr w:rsidR="008D5B1F" w:rsidRPr="00E77B07" w:rsidTr="00E77B07"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5B1F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5B1F" w:rsidRPr="008D5B1F" w:rsidRDefault="008D5B1F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5B1F" w:rsidRPr="008D5B1F" w:rsidRDefault="008D5B1F" w:rsidP="008D5B1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совет дошкольной группы №4</w:t>
            </w:r>
          </w:p>
          <w:p w:rsidR="008D5B1F" w:rsidRPr="008D5B1F" w:rsidRDefault="008D5B1F" w:rsidP="008D5B1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«Повышение эффективности системы работы по организации театрально-игровой деятельности с дошкольниками»</w:t>
            </w:r>
          </w:p>
        </w:tc>
      </w:tr>
      <w:tr w:rsidR="00E77B07" w:rsidRPr="00E77B07" w:rsidTr="00E77B07"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Март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Педагогический совет №5</w:t>
            </w:r>
            <w:r w:rsidRPr="008D5B1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«Особенности организуемого в школе воспитательного процесса»</w:t>
            </w:r>
          </w:p>
        </w:tc>
      </w:tr>
      <w:tr w:rsidR="00E77B07" w:rsidRPr="00E77B07" w:rsidTr="008D5B1F">
        <w:trPr>
          <w:trHeight w:val="695"/>
        </w:trPr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Педагогический совет № 6</w:t>
            </w:r>
            <w:r w:rsidRPr="008D5B1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«О допуске к ГИА»</w:t>
            </w:r>
          </w:p>
        </w:tc>
      </w:tr>
      <w:tr w:rsidR="00E77B07" w:rsidRPr="00E77B07" w:rsidTr="00E77B07"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Педагогический совет № 7</w:t>
            </w:r>
            <w:r w:rsidRPr="008D5B1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«О переводе обучающихся 1–8-х классов»</w:t>
            </w:r>
          </w:p>
        </w:tc>
      </w:tr>
      <w:tr w:rsidR="00E77B07" w:rsidRPr="00E77B07" w:rsidTr="00E77B07">
        <w:tc>
          <w:tcPr>
            <w:tcW w:w="4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E77B07" w:rsidRDefault="00E77B07" w:rsidP="008D5B1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7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Июнь</w:t>
            </w:r>
          </w:p>
        </w:tc>
        <w:tc>
          <w:tcPr>
            <w:tcW w:w="4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B07" w:rsidRPr="008D5B1F" w:rsidRDefault="008D5B1F" w:rsidP="008D5B1F">
            <w:pPr>
              <w:spacing w:after="0" w:line="240" w:lineRule="auto"/>
              <w:ind w:left="75" w:right="7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Педагогический совет № 8</w:t>
            </w:r>
            <w:r w:rsidRPr="008D5B1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«Итоги образовательной деятельности в </w:t>
            </w:r>
            <w:r w:rsidR="00E51E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2022-2023 </w:t>
            </w:r>
            <w:r w:rsidRPr="008D5B1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учебном году»</w:t>
            </w:r>
          </w:p>
        </w:tc>
      </w:tr>
    </w:tbl>
    <w:p w:rsidR="003C6D33" w:rsidRPr="003C6D33" w:rsidRDefault="003C6D33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подготовке педагогических советов участвовали все методические объединения. Формы проведения педагогических советов были разнообразны. Наряду с традиционными, использовались такие активные формы, как работа в творческих группах, деловая игра, </w:t>
      </w:r>
      <w:r w:rsidR="008D5B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 -классы</w:t>
      </w:r>
      <w:r w:rsidR="00904A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проблеме педсовета, их анализ, обсуждение результатов анкетирования, дискуссия.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заседаниях методического совета, методических объединен</w:t>
      </w:r>
      <w:r w:rsidR="00161B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ий, и административных совещаниях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рассматривались вопросы, связанные с управлением образовательного процесса в школе, подводились итоги успевае</w:t>
      </w:r>
      <w:r w:rsidR="00026FC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мости по четвертям и полугодиям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проводился анализ результатов ОГЭ, итоговой аттестации обучающихся и мониторинг,  в основе внутришкольного контроля.  Изучались нормативные документы МО и Н РТ, анализировалась работа с обучающимися, имеющими повышенную мотивацию к учебно-познавательной деятельности и с низким уровнем учебных возможностей. Рассматривались вопросы: адаптация обучающихся 1, 5 классов  на новой ступени обучения, предметные недели творчества, олимпиады, участие педагогов в подготовке и проведении  тематических семинаров, ведение электронного журнала,  новая форма курсов повышения квалификации, подготовка учителей к аттестации, организация  кружковой работы, работа по преемственности между начальным и основным звеном, 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работа  педагогов методических объединений по инновационным технологиям,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педагогов в сетевых педагогических сообществах, работа по побуждению  интереса у  учащихся  к чтению художественной литературы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состояние  работы по исследовательской деятельности обучающихся, ход работы  по внедрению ФГОС ООО. 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Большое внимание было уделено проблеме разработки и применения рекомендаций по улучшению успеваемости и повышению качества знаний, решался вопрос о более качественной подготовке обучающихся к ОГЭ.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инновационной работы</w:t>
      </w:r>
      <w:r w:rsidRPr="003C6D33">
        <w:rPr>
          <w:rFonts w:ascii="Times New Roman" w:eastAsia="Times New Roman" w:hAnsi="Times New Roman" w:cs="Times New Roman"/>
          <w:color w:val="FF0000"/>
          <w:sz w:val="24"/>
          <w:szCs w:val="24"/>
          <w:u w:val="words"/>
          <w:lang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 педагогического коллектива - создание услов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 для обеспечения дальнейшего развития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и функционирования образовательного учреждения.  Инновационные процессы затрагивают в большей или меньшей степени все образовател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ьные области. Все нововведения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вызваны стремлением педагогического коллектива реализовать социальный запрос общества, стремлением повысить качество предоставля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емых услуг, раскрыть и развить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способности учащихся (творческие, лидерские, интеллектуальные, спортивны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е). Инновационная деятельность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это совершенствование форм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 методов проведения самого 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урока, проектная деятельность,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мониторинг, портфолио ученика и учителя и  т.д.</w:t>
      </w:r>
    </w:p>
    <w:p w:rsidR="003C6D33" w:rsidRPr="003C6D33" w:rsidRDefault="003C6D33" w:rsidP="003C6D33">
      <w:pPr>
        <w:tabs>
          <w:tab w:val="left" w:pos="4102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успехов и затруднений, проводимая ежегодно по 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самоанализам педагогов, показал увеличение числа учителей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работающих в инновационном режиме. За последние два года значительно повысили банк инноваций. Новизна учебно-воспитательного процесса объясняется введением в практику работы интересных идей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творческих дискуссий и смелых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решений. Формирование у учащихся качеств субъекта учебной деятельности происходит под влиянием внедрения современных технологий: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метода проектов,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сотрудничестве,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проблемного обучения,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НПК, семинарах. </w:t>
      </w:r>
    </w:p>
    <w:p w:rsidR="003C6D33" w:rsidRPr="003C6D33" w:rsidRDefault="003C6D33" w:rsidP="00AA27A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Огромное внимание было направлено на изучение документов, материалов по внедрению ФГОС в школе. программа начального обучения в соответствии со станд</w:t>
      </w:r>
      <w:r w:rsidR="00AA2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артом второго поколения.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Учителя, работающие по стандартам второго поколения в своей работе руководствуются основной идеей, заложенной в концепции модернизации образования: оптимальное развитие каждого ребенка на основе педагогической поддержки его индивидуальности в условиях специально организованной учебной деятельности.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сентября в 1 классе бы</w:t>
      </w:r>
      <w:r w:rsidR="005502C9">
        <w:rPr>
          <w:rFonts w:ascii="Times New Roman" w:eastAsia="Times New Roman" w:hAnsi="Times New Roman" w:cs="Times New Roman"/>
          <w:sz w:val="24"/>
          <w:szCs w:val="24"/>
          <w:lang w:eastAsia="ru-RU"/>
        </w:rPr>
        <w:t>ли проведены мониторингы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которые были направлены для выявления состояния зрительного восприятия, мелкой моторики руки, пространственного восприятия, умения ориентироваться на плоскости, фонематического слуха и фонематического восприятия. Результаты входной диагностики показали, что </w:t>
      </w:r>
      <w:r w:rsidR="00026F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все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 1 класса обладают высоким уровнем. Полученные данные использованы для осуществления индивидуально-дифференцированного подхода к ребёнку при обучении в 1 классе.</w:t>
      </w:r>
    </w:p>
    <w:p w:rsidR="003C6D33" w:rsidRPr="003C6D33" w:rsidRDefault="003C6D33" w:rsidP="003C6D33">
      <w:pPr>
        <w:spacing w:after="20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Одним из средств достижений образовательных и воспитательных целей является </w:t>
      </w:r>
      <w:r w:rsidRPr="003C6D33">
        <w:rPr>
          <w:rFonts w:ascii="Times New Roman" w:eastAsia="Calibri" w:hAnsi="Times New Roman" w:cs="Times New Roman"/>
          <w:b/>
          <w:sz w:val="24"/>
          <w:szCs w:val="24"/>
        </w:rPr>
        <w:t>система внеклассной работы по предметам</w:t>
      </w:r>
      <w:r w:rsidRPr="003C6D33">
        <w:rPr>
          <w:rFonts w:ascii="Times New Roman" w:eastAsia="Calibri" w:hAnsi="Times New Roman" w:cs="Times New Roman"/>
          <w:sz w:val="24"/>
          <w:szCs w:val="24"/>
        </w:rPr>
        <w:t>, которая включает в себя такие традиционные мероприятия, как:</w:t>
      </w:r>
    </w:p>
    <w:p w:rsidR="003C6D33" w:rsidRPr="003C6D33" w:rsidRDefault="003C6D33" w:rsidP="00A146F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предметные недели;</w:t>
      </w:r>
    </w:p>
    <w:p w:rsidR="003C6D33" w:rsidRPr="003C6D33" w:rsidRDefault="003C6D33" w:rsidP="00A146F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предметные олимпиады; </w:t>
      </w:r>
    </w:p>
    <w:p w:rsidR="003C6D33" w:rsidRPr="003C6D33" w:rsidRDefault="003C6D33" w:rsidP="00A146F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тематические конкурсы сочинений, чтецов и художников.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в 1-ом классе была организована так, чтобы обеспечивался баланс между двигательно-активными и статическими занятиями. </w:t>
      </w:r>
    </w:p>
    <w:p w:rsidR="003C6D33" w:rsidRPr="003C6D33" w:rsidRDefault="003C6D33" w:rsidP="003C6D33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E51E51">
        <w:rPr>
          <w:rFonts w:ascii="Times New Roman" w:eastAsia="Calibri" w:hAnsi="Times New Roman" w:cs="Times New Roman"/>
          <w:sz w:val="24"/>
          <w:szCs w:val="24"/>
        </w:rPr>
        <w:t xml:space="preserve">2022-2023 </w:t>
      </w:r>
      <w:r w:rsidRPr="003C6D33">
        <w:rPr>
          <w:rFonts w:ascii="Times New Roman" w:eastAsia="Calibri" w:hAnsi="Times New Roman" w:cs="Times New Roman"/>
          <w:sz w:val="24"/>
          <w:szCs w:val="24"/>
        </w:rPr>
        <w:t>учебном году в школе проводились традиционные предметные нед</w:t>
      </w:r>
      <w:r w:rsidR="00AA27A9">
        <w:rPr>
          <w:rFonts w:ascii="Times New Roman" w:eastAsia="Calibri" w:hAnsi="Times New Roman" w:cs="Times New Roman"/>
          <w:sz w:val="24"/>
          <w:szCs w:val="24"/>
        </w:rPr>
        <w:t>ели, в ходе которых повышается 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интерес учащихся к изучаемым предметам, развиваются творческие способности, расширяется кругозор.                                                                                           </w:t>
      </w:r>
    </w:p>
    <w:p w:rsidR="003C6D33" w:rsidRPr="003C6D33" w:rsidRDefault="003C6D33" w:rsidP="003C6D33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Все мероприятия носили занимательный и познавательный характер. Успешно применялись задания для формирования общеучебных умений и навыков, нестандартные задачи для развития творческого мышления, задачи, развивающие логическое мышление, пространственное воображение, исследовательские навыки.</w:t>
      </w:r>
    </w:p>
    <w:p w:rsidR="003C6D33" w:rsidRPr="003C6D33" w:rsidRDefault="00987B08" w:rsidP="003C6D33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Подводя итоги предметных </w:t>
      </w:r>
      <w:r w:rsidR="003C6D33" w:rsidRPr="003C6D33">
        <w:rPr>
          <w:rFonts w:ascii="Times New Roman" w:eastAsia="Calibri" w:hAnsi="Times New Roman" w:cs="Times New Roman"/>
          <w:sz w:val="24"/>
          <w:szCs w:val="24"/>
        </w:rPr>
        <w:t>недель,  необходимо отметить следующие положительные факторы: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- вовлечение большого числа учащихся в общую, совместную работу по подготовке и проведению мероприятий, что способствует воспитанию у них чувства коллективизма, умение быть ответственным за принятое решение, инициативы, развитию творческой активной личности;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- содержание, методы и формы проведения мероприятий обеспечивали связь с имеющимися знаниями и умениями, овладение основными специальными умениями, методами решения типовых задач, совершенствование познавательных умений, выбор идей, логики и методов решения задач, создание условий для творческой деятельности, для уровней дифференциации, для овладения методами самоконтроля;</w:t>
      </w:r>
    </w:p>
    <w:p w:rsidR="003C6D33" w:rsidRPr="003C6D33" w:rsidRDefault="00B152F3" w:rsidP="003C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выявление детей,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 ярко выраженное нестандартное мышление.</w:t>
      </w:r>
    </w:p>
    <w:p w:rsidR="003C6D33" w:rsidRPr="003C6D33" w:rsidRDefault="00B152F3" w:rsidP="003C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организованные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интересно проведённые предметные недели помогли обогатить знания детей, проявить их инициативу и самостоятельность, способствовать развитию индивидуальных качеств, раскрытию их талантов. </w:t>
      </w:r>
    </w:p>
    <w:p w:rsidR="003C6D33" w:rsidRPr="003C6D33" w:rsidRDefault="00B152F3" w:rsidP="003C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 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предметных неделях была создана  особая атмосфера, пронизанная духом созидания, творчества, желанием поделиться собственными открытиями с окружающими; это показ  необычного, неординарного и интересного.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По-прежнему основной формой организации учебного процесса в школе остается </w:t>
      </w:r>
      <w:r w:rsidRPr="003C6D3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урок.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и приемы отдельного урока отличаются значительным разнообразием и направленностью на дифференциацию и индивидуализацию работы: 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нтерактивное обучение – работа в парах, работа в группах, игровое сотрудничество (история, обществознание, математика, биология, география, русский язык, иностранный язык), творческие задания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(литература, русский язык, физика, история, математика, технология, иностранный язык), ИКТ (биология, география, математика, литература), задания разного уровня (русский язык, математика, физическая культура, химия, биология, география). В течение учебного года педагогами школы было проведено </w:t>
      </w:r>
      <w:r w:rsidR="00A7509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открытых уроков. Содержание   посещенных администрацией школы уроков, внеклассных мероприятий характеризуется </w:t>
      </w:r>
      <w:r w:rsidR="00B152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высоким научным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методическим уровнем, доступностью, связью с жизнью и с практикой, новизной и проблемой.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Важной задачей в деятельности педагогического коллектива является повышение качества образования в современных условиях развития информационных технологий</w:t>
      </w:r>
      <w:r w:rsidRPr="003C6D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школы 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шир</w:t>
      </w:r>
      <w:r w:rsidR="00B152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око применяют ресурсы Интернет,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используют   электронные учебники, принимают активное участие в районных и республиканских конкурсах. Самыми активными участниками таких конкурсов   в </w:t>
      </w:r>
      <w:r w:rsidR="00E51E5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2022-2023 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учебном году стали:</w:t>
      </w:r>
    </w:p>
    <w:p w:rsidR="003C6D33" w:rsidRPr="003C6D33" w:rsidRDefault="003C6D33" w:rsidP="00A146F3">
      <w:pPr>
        <w:numPr>
          <w:ilvl w:val="0"/>
          <w:numId w:val="3"/>
        </w:numPr>
        <w:spacing w:after="0" w:line="276" w:lineRule="auto"/>
        <w:ind w:left="709" w:firstLine="7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Гайнуллина А.И. - учитель татарского языка и литературы, которая по</w:t>
      </w:r>
      <w:r w:rsidR="00360C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дготовила призёров и победителей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по </w:t>
      </w:r>
      <w:r w:rsidR="00360C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родной (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татарской</w:t>
      </w:r>
      <w:r w:rsidR="00360C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литературе и </w:t>
      </w:r>
      <w:r w:rsidR="00360C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родному (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татарскому</w:t>
      </w:r>
      <w:r w:rsidR="00360C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  <w:r w:rsidRPr="003C6D3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языку Республиканской Олимпиады школьников в Муниципальном этапе. </w:t>
      </w:r>
    </w:p>
    <w:p w:rsidR="00360CB5" w:rsidRPr="00851701" w:rsidRDefault="00360CB5" w:rsidP="00360CB5">
      <w:pPr>
        <w:numPr>
          <w:ilvl w:val="0"/>
          <w:numId w:val="3"/>
        </w:numPr>
        <w:spacing w:after="0" w:line="276" w:lineRule="auto"/>
        <w:ind w:left="709" w:firstLine="7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Мухаметов А.Р. – учитель истории и обществознания, который активно делится опытом на районных семинарах</w:t>
      </w:r>
      <w:r w:rsidR="008517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3C6D33" w:rsidRPr="003C6D33" w:rsidRDefault="003C6D33" w:rsidP="003C6D33">
      <w:pPr>
        <w:shd w:val="clear" w:color="auto" w:fill="FFFFFF"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b/>
          <w:sz w:val="24"/>
          <w:szCs w:val="24"/>
        </w:rPr>
        <w:t xml:space="preserve">       Открытые уроки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 в системе методической работы школы рассматриваются как демонстрация учителем своей педагогической технологии, где он показывает пути решения вышеперечисленных проблем, демонстрирует отдельные наиболее трудные разделы курса. Уделялось внимание совершенствованию форм и методов организации  урока. Методы и приемы, применяемые учителями:</w:t>
      </w:r>
    </w:p>
    <w:p w:rsidR="003C6D33" w:rsidRPr="003C6D33" w:rsidRDefault="003C6D33" w:rsidP="00A146F3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методы диалога; </w:t>
      </w:r>
    </w:p>
    <w:p w:rsidR="003C6D33" w:rsidRPr="003C6D33" w:rsidRDefault="003C6D33" w:rsidP="00A146F3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игровые методы; </w:t>
      </w:r>
    </w:p>
    <w:p w:rsidR="003C6D33" w:rsidRPr="003C6D33" w:rsidRDefault="003C6D33" w:rsidP="00A146F3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методы диагностики и самодиагностики знаний; </w:t>
      </w:r>
    </w:p>
    <w:p w:rsidR="003C6D33" w:rsidRPr="003C6D33" w:rsidRDefault="00B152F3" w:rsidP="00A146F3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приемы создания ситуации </w:t>
      </w:r>
      <w:r w:rsidR="003C6D33" w:rsidRPr="003C6D33">
        <w:rPr>
          <w:rFonts w:ascii="Times New Roman" w:eastAsia="Calibri" w:hAnsi="Times New Roman" w:cs="Times New Roman"/>
          <w:sz w:val="24"/>
          <w:szCs w:val="24"/>
        </w:rPr>
        <w:t xml:space="preserve">коллективного и индивидуального выбора. 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Зачет, лекция, семинар, лабораторная работа, деловая игра – форм</w:t>
      </w:r>
      <w:r w:rsidR="00B152F3">
        <w:rPr>
          <w:rFonts w:ascii="Times New Roman" w:eastAsia="Calibri" w:hAnsi="Times New Roman" w:cs="Times New Roman"/>
          <w:sz w:val="24"/>
          <w:szCs w:val="24"/>
        </w:rPr>
        <w:t>ы организации учебных занятий в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 классах основного з</w:t>
      </w:r>
      <w:r w:rsidR="00B152F3">
        <w:rPr>
          <w:rFonts w:ascii="Times New Roman" w:eastAsia="Calibri" w:hAnsi="Times New Roman" w:cs="Times New Roman"/>
          <w:sz w:val="24"/>
          <w:szCs w:val="24"/>
        </w:rPr>
        <w:t>вена. По результатам наблюдений</w:t>
      </w: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 за деятельностью учителей и учащихся на уроках выявлены следующие недочеты:  </w:t>
      </w:r>
    </w:p>
    <w:p w:rsidR="003C6D33" w:rsidRPr="003C6D33" w:rsidRDefault="003C6D33" w:rsidP="00A146F3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отбор содержания, форм и методов обучения в основном рассчитаны на среднего ученика; </w:t>
      </w:r>
    </w:p>
    <w:p w:rsidR="003C6D33" w:rsidRPr="003C6D33" w:rsidRDefault="003C6D33" w:rsidP="00A146F3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не всегда планируется учителями урок на учащихся с высоким и низким уровнем мотивации; </w:t>
      </w:r>
    </w:p>
    <w:p w:rsidR="003C6D33" w:rsidRPr="003C6D33" w:rsidRDefault="003C6D33" w:rsidP="00A146F3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не всегда даётся домашнее задание дифференцированно с учётом индивидуальных особенностей учащихся; </w:t>
      </w:r>
    </w:p>
    <w:p w:rsidR="003C6D33" w:rsidRPr="003C6D33" w:rsidRDefault="003C6D33" w:rsidP="00A146F3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преобладает монологическая форма общения учителя с учащимися, что существенно затрудняет процесс формирования и развития у детей коммуникативных умений; </w:t>
      </w:r>
    </w:p>
    <w:p w:rsidR="003C6D33" w:rsidRPr="003C6D33" w:rsidRDefault="003C6D33" w:rsidP="003C6D33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>Администрацией школы посещались уроки в рабочем порядке по плану внутришкольного контроля.</w:t>
      </w:r>
    </w:p>
    <w:p w:rsidR="003C6D33" w:rsidRPr="003C6D33" w:rsidRDefault="003C6D33" w:rsidP="003C6D3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b/>
          <w:bCs/>
          <w:sz w:val="24"/>
          <w:szCs w:val="24"/>
        </w:rPr>
        <w:t>Основные  цели посещения и контроля уроков:</w:t>
      </w:r>
    </w:p>
    <w:p w:rsidR="003C6D33" w:rsidRPr="003C6D33" w:rsidRDefault="003C6D33" w:rsidP="00A146F3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Владение программным материалом и методикой обучения различных категорий учащихся. </w:t>
      </w:r>
    </w:p>
    <w:p w:rsidR="003C6D33" w:rsidRPr="003C6D33" w:rsidRDefault="003C6D33" w:rsidP="00A146F3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Классно-обобщающий контроль. </w:t>
      </w:r>
    </w:p>
    <w:p w:rsidR="003C6D33" w:rsidRPr="003C6D33" w:rsidRDefault="003C6D33" w:rsidP="00A146F3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Преемственность. </w:t>
      </w:r>
    </w:p>
    <w:p w:rsidR="003C6D33" w:rsidRPr="003C6D33" w:rsidRDefault="003C6D33" w:rsidP="00A146F3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Аттестация педагогических работников. </w:t>
      </w:r>
    </w:p>
    <w:p w:rsidR="003C6D33" w:rsidRPr="003C6D33" w:rsidRDefault="003C6D33" w:rsidP="00A146F3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Использование новых технологий </w:t>
      </w:r>
    </w:p>
    <w:p w:rsidR="003C6D33" w:rsidRPr="003C6D33" w:rsidRDefault="003C6D33" w:rsidP="00A146F3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Подготовка к итоговой аттестации учащихся. </w:t>
      </w:r>
    </w:p>
    <w:p w:rsidR="003C6D33" w:rsidRPr="003C6D33" w:rsidRDefault="003C6D33" w:rsidP="003C6D33">
      <w:pPr>
        <w:spacing w:after="0" w:line="276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Основные направления контроля и тематики посещения уроков выбраны правильно, что значительно улучшило качество преподавания, структуру уроков  и отбор необходимых форм и методов, применяемых  учителями на уроке. В целом все уроки методически построены правильно, уроки интересные, разнообразные. Учителя-предметники широко используют компьютерные технологии. Направлением методической деятельности педагогов является создание компьютерных презентаций, способствующих улучшению и восприятию материала, расширению кругозора учащихся, развитию их интеллекта. </w:t>
      </w:r>
    </w:p>
    <w:p w:rsidR="003C6D33" w:rsidRPr="003C6D33" w:rsidRDefault="003C6D33" w:rsidP="003C6D33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</w:t>
      </w:r>
      <w:r w:rsidR="00851701">
        <w:rPr>
          <w:rFonts w:ascii="Times New Roman" w:eastAsia="Times New Roman" w:hAnsi="Times New Roman" w:cs="Times New Roman"/>
          <w:sz w:val="24"/>
          <w:szCs w:val="24"/>
          <w:lang w:eastAsia="ru-RU"/>
        </w:rPr>
        <w:t>ью</w:t>
      </w:r>
      <w:r w:rsidR="00BE45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повышения качества обучения в </w:t>
      </w:r>
      <w:r w:rsidR="00851701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E51E5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51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- 20</w:t>
      </w:r>
      <w:r w:rsidR="0085170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51E5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BE45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 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</w:t>
      </w:r>
      <w:proofErr w:type="gramStart"/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организована  работа</w:t>
      </w:r>
      <w:proofErr w:type="gramEnd"/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учащимися, имеющими низкую мотивацию к учению:</w:t>
      </w:r>
    </w:p>
    <w:p w:rsidR="003C6D33" w:rsidRPr="003C6D33" w:rsidRDefault="003C6D33" w:rsidP="00A146F3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организованы индивидуальные консультации; </w:t>
      </w:r>
    </w:p>
    <w:p w:rsidR="003C6D33" w:rsidRPr="003C6D33" w:rsidRDefault="003C6D33" w:rsidP="00A146F3">
      <w:pPr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заседаниях МО, совещаниях при директоре обсуждали работу со слабоуспевающими учащимися, результаты успеваемости, результаты проведенных контрольных срезов и контрольных работ, намечали пути по ликвидации возникающих у учащихся затруднений, рассматривали наиболее сложные вопросы теории и практики по предмету.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работа дала положительный результат.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организована работа с учащимися, имеющими повышенную мотивацию к учебно-познавательной деятельности.</w:t>
      </w:r>
      <w:r w:rsidRPr="003C6D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развития творческой активности учащихся на уроках увеличили количество времени, отводимого на самостоятельную работу творческого характера. Учащиеся получали задания повышенного уровня сложности. Многие педагоги использовали инновационные педагогические технологии (информационно-коммуникативные и т.д.) для организации деятельности учащихся. Все это дало положительные результаты. Учащиеся нашей школы участвовали  в школьных, муниципальных, всероссийских конкурсах, в онлайн-олимпиада</w:t>
      </w:r>
      <w:r w:rsidR="00BB366A">
        <w:rPr>
          <w:rFonts w:ascii="Times New Roman" w:eastAsia="Times New Roman" w:hAnsi="Times New Roman" w:cs="Times New Roman"/>
          <w:sz w:val="24"/>
          <w:szCs w:val="24"/>
          <w:lang w:eastAsia="ru-RU"/>
        </w:rPr>
        <w:t>х.  За работы получены грамоты,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сертификаты  участника конкурса.</w:t>
      </w:r>
    </w:p>
    <w:p w:rsidR="005502C9" w:rsidRDefault="005502C9" w:rsidP="003C6D33">
      <w:pPr>
        <w:tabs>
          <w:tab w:val="left" w:pos="2560"/>
        </w:tabs>
        <w:spacing w:after="100" w:afterAutospacing="1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6D33" w:rsidRPr="003C6D33" w:rsidRDefault="003C6D33" w:rsidP="003C6D33">
      <w:pPr>
        <w:tabs>
          <w:tab w:val="left" w:pos="2560"/>
        </w:tabs>
        <w:spacing w:after="100" w:afterAutospacing="1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C6D33">
        <w:rPr>
          <w:rFonts w:ascii="Times New Roman" w:eastAsia="Calibri" w:hAnsi="Times New Roman" w:cs="Times New Roman"/>
          <w:b/>
          <w:sz w:val="24"/>
          <w:szCs w:val="24"/>
        </w:rPr>
        <w:t>Организация работы с одаренными детьми.</w:t>
      </w:r>
    </w:p>
    <w:p w:rsidR="003C6D33" w:rsidRPr="003C6D33" w:rsidRDefault="003C6D33" w:rsidP="003C6D33">
      <w:pPr>
        <w:spacing w:after="100" w:afterAutospacing="1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6D33">
        <w:rPr>
          <w:rFonts w:ascii="Times New Roman" w:eastAsia="Calibri" w:hAnsi="Times New Roman" w:cs="Times New Roman"/>
          <w:sz w:val="24"/>
          <w:szCs w:val="24"/>
        </w:rPr>
        <w:t xml:space="preserve">Одним из приоритетных направлений работы школы является создание системы поддержки талантливых детей. Организуется участие детей для раскрытия способностей и проявления одаренности в творческих и интеллектуальных конкурсах, предметных олимпиадах, научно-практических конференциях, спортивных соревнованиях. 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  школы активно участвуют во всех районных олимпиадах. П</w:t>
      </w:r>
      <w:r w:rsidR="00BB3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ринимают участие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региональном этапе Всероссийской олимпиады школьников</w:t>
      </w:r>
      <w:r w:rsidRPr="003C6D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 Школьный</w:t>
      </w:r>
      <w:r w:rsidR="00A8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тур олимпиады (4-9 классы)</w:t>
      </w:r>
      <w:r w:rsidR="00692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E51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2022-2023 </w:t>
      </w:r>
      <w:r w:rsidR="00BB366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прошли по всем видам предм</w:t>
      </w:r>
      <w:r w:rsidR="00A862E6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етов. Победители школьного тура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 олимпиад участвовали в районном туре.</w:t>
      </w:r>
    </w:p>
    <w:p w:rsidR="008C150F" w:rsidRDefault="008C150F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50F" w:rsidRDefault="008C150F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Табл. Результаты районных олимпиад по предметам представлены в таблице: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961"/>
        <w:gridCol w:w="3828"/>
      </w:tblGrid>
      <w:tr w:rsidR="003C6D33" w:rsidRPr="003C6D33" w:rsidTr="003C6D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6D33" w:rsidRPr="003C6D33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6D33" w:rsidRPr="003C6D33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Олимпиада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6D33" w:rsidRPr="003C6D33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Ф.И.О.  </w:t>
            </w:r>
            <w:r w:rsidRPr="003C6D33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3C6D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Место</w:t>
            </w:r>
          </w:p>
        </w:tc>
      </w:tr>
      <w:tr w:rsidR="003C6D33" w:rsidRPr="003C6D33" w:rsidTr="003C6D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6D33" w:rsidRPr="003C6D33" w:rsidRDefault="003C6D33" w:rsidP="00A146F3">
            <w:pPr>
              <w:numPr>
                <w:ilvl w:val="0"/>
                <w:numId w:val="4"/>
              </w:numPr>
              <w:spacing w:after="0" w:line="240" w:lineRule="auto"/>
              <w:ind w:left="510"/>
              <w:contextualSpacing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6D33" w:rsidRPr="003C6D33" w:rsidRDefault="00692C32" w:rsidP="003C6D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этап Республиканской Олимпиады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татарскому языку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6D33" w:rsidRPr="003C6D33" w:rsidRDefault="005502C9" w:rsidP="005502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Гильмуллина Н.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="003C6D33" w:rsidRPr="003C6D3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класс) – призёр (Гайнуллина А.И.)</w:t>
            </w:r>
          </w:p>
        </w:tc>
      </w:tr>
      <w:tr w:rsidR="00692C32" w:rsidRPr="003C6D33" w:rsidTr="003C6D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2C32" w:rsidRPr="003C6D33" w:rsidRDefault="00692C32" w:rsidP="00A146F3">
            <w:pPr>
              <w:numPr>
                <w:ilvl w:val="0"/>
                <w:numId w:val="4"/>
              </w:numPr>
              <w:spacing w:after="0" w:line="240" w:lineRule="auto"/>
              <w:ind w:left="510"/>
              <w:contextualSpacing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2C32" w:rsidRPr="003C6D33" w:rsidRDefault="00692C32" w:rsidP="00692C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этап Республиканской Олимпиады по татарской</w:t>
            </w:r>
            <w:r w:rsidR="002961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литературе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2C32" w:rsidRDefault="00692C32" w:rsidP="005502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Саматова А. (</w:t>
            </w:r>
            <w:r w:rsidR="005502C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класс) – </w:t>
            </w:r>
            <w:r w:rsidR="005502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победитель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(Гайнуллина А.И.)</w:t>
            </w:r>
          </w:p>
        </w:tc>
      </w:tr>
      <w:tr w:rsidR="005502C9" w:rsidRPr="003C6D33" w:rsidTr="003C6D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02C9" w:rsidRPr="003C6D33" w:rsidRDefault="005502C9" w:rsidP="00A146F3">
            <w:pPr>
              <w:numPr>
                <w:ilvl w:val="0"/>
                <w:numId w:val="4"/>
              </w:numPr>
              <w:spacing w:after="0" w:line="240" w:lineRule="auto"/>
              <w:ind w:left="510"/>
              <w:contextualSpacing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02C9" w:rsidRDefault="005502C9" w:rsidP="00692C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этап Республиканской Олимпиады по татарской литературе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02C9" w:rsidRDefault="005502C9" w:rsidP="005502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Рахимова А. (7 класс) победитель (Гайнуллина А.И.)</w:t>
            </w:r>
          </w:p>
        </w:tc>
      </w:tr>
      <w:tr w:rsidR="005502C9" w:rsidRPr="003C6D33" w:rsidTr="003C6D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02C9" w:rsidRPr="003C6D33" w:rsidRDefault="005502C9" w:rsidP="00A146F3">
            <w:pPr>
              <w:numPr>
                <w:ilvl w:val="0"/>
                <w:numId w:val="4"/>
              </w:numPr>
              <w:spacing w:after="0" w:line="240" w:lineRule="auto"/>
              <w:ind w:left="510"/>
              <w:contextualSpacing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02C9" w:rsidRDefault="005502C9" w:rsidP="00692C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Республиканская олимпиада</w:t>
            </w:r>
            <w:r w:rsidRPr="00C80CFE">
              <w:rPr>
                <w:rFonts w:ascii="Times New Roman" w:hAnsi="Times New Roman"/>
                <w:sz w:val="24"/>
                <w:szCs w:val="24"/>
              </w:rPr>
              <w:t xml:space="preserve"> по родной (татарской) литературе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02C9" w:rsidRDefault="005502C9" w:rsidP="005502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Рахимова А. (7 класс) призер (Гайнуллина А.И.)</w:t>
            </w:r>
          </w:p>
        </w:tc>
      </w:tr>
      <w:tr w:rsidR="00AB0403" w:rsidRPr="003C6D33" w:rsidTr="003C6D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0403" w:rsidRPr="003C6D33" w:rsidRDefault="00AB0403" w:rsidP="00A146F3">
            <w:pPr>
              <w:numPr>
                <w:ilvl w:val="0"/>
                <w:numId w:val="4"/>
              </w:numPr>
              <w:spacing w:after="0" w:line="240" w:lineRule="auto"/>
              <w:ind w:left="510"/>
              <w:contextualSpacing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0403" w:rsidRDefault="00AB0403" w:rsidP="00692C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2E4C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для младших школьников 1-4 классов «Математический марафон»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0403" w:rsidRDefault="00AB0403" w:rsidP="005502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Зиганшин Р. (2 класс), участник (Муллиева Э.Ф.)</w:t>
            </w:r>
          </w:p>
        </w:tc>
      </w:tr>
      <w:tr w:rsidR="00AB0403" w:rsidRPr="003C6D33" w:rsidTr="003C6D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0403" w:rsidRPr="003C6D33" w:rsidRDefault="00AB0403" w:rsidP="00A146F3">
            <w:pPr>
              <w:numPr>
                <w:ilvl w:val="0"/>
                <w:numId w:val="4"/>
              </w:numPr>
              <w:spacing w:after="0" w:line="240" w:lineRule="auto"/>
              <w:ind w:left="510"/>
              <w:contextualSpacing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0403" w:rsidRPr="00542E4C" w:rsidRDefault="00AB0403" w:rsidP="00692C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1024">
              <w:rPr>
                <w:rFonts w:ascii="Times New Roman" w:hAnsi="Times New Roman"/>
                <w:sz w:val="24"/>
                <w:szCs w:val="24"/>
              </w:rPr>
              <w:t>Республиканская олимпиада по математике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младших школьников 1-4 классов </w:t>
            </w:r>
            <w:r w:rsidRPr="00AB0403">
              <w:rPr>
                <w:rFonts w:ascii="Times New Roman" w:hAnsi="Times New Roman"/>
                <w:sz w:val="24"/>
                <w:szCs w:val="24"/>
              </w:rPr>
              <w:t xml:space="preserve"> «Математический марафон»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0403" w:rsidRDefault="00AB0403" w:rsidP="005502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Габдрахманова А. (1 класс), призер (Шайдуллина Л.Ф.)</w:t>
            </w:r>
          </w:p>
        </w:tc>
      </w:tr>
    </w:tbl>
    <w:p w:rsidR="003C6D33" w:rsidRDefault="00A862E6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Следует отметить, что необходимо   улучшить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подготовку   к предметным олимпиадам. Хотя методические объединения потратили немало подготовки   к олимпиадам: работа </w:t>
      </w:r>
      <w:r w:rsidR="005502C9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ведется в течение года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согласно планам работы методических объединений. Причину низких показателей можно назвать участие 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 обучающегося в нескольких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предметных олимпиадах, вторая причина –  одинаковый текст олимпиадных заданий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общеобразовательных школ и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лицеев, гимназий и др. Но, несмотря на это педагогам школы нужно отрабатывать задания олимпиадных работ прошлых лет с обучающимися и на следующий учебный год поста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раться достичь более серьезных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призовых мест не только в районе, но и в республике.</w:t>
      </w:r>
    </w:p>
    <w:p w:rsidR="00A862E6" w:rsidRPr="00A862E6" w:rsidRDefault="00A862E6" w:rsidP="00A862E6">
      <w:pPr>
        <w:spacing w:after="2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62E6">
        <w:rPr>
          <w:rFonts w:ascii="Times New Roman" w:eastAsia="Calibri" w:hAnsi="Times New Roman" w:cs="Times New Roman"/>
          <w:b/>
          <w:sz w:val="24"/>
          <w:szCs w:val="24"/>
        </w:rPr>
        <w:t xml:space="preserve">Выводы: </w:t>
      </w:r>
    </w:p>
    <w:p w:rsidR="00A862E6" w:rsidRPr="00A862E6" w:rsidRDefault="00A862E6" w:rsidP="0020603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2E6">
        <w:rPr>
          <w:rFonts w:ascii="Times New Roman" w:eastAsia="Calibri" w:hAnsi="Times New Roman" w:cs="Times New Roman"/>
          <w:sz w:val="24"/>
          <w:szCs w:val="24"/>
        </w:rPr>
        <w:t>недостаточный качественный уровень участия школы в муниципальном этапе Всероссийской олимпиады школьников;</w:t>
      </w:r>
    </w:p>
    <w:p w:rsidR="00A862E6" w:rsidRPr="00A862E6" w:rsidRDefault="00A862E6" w:rsidP="0020603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62E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отмечается снижение уровня участия детей во всероссийских и муниципальных интеллектуальных конкурсах, олимпиадах в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основном</w:t>
      </w:r>
      <w:r w:rsidRPr="00A862E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звене.</w:t>
      </w:r>
    </w:p>
    <w:p w:rsidR="00A862E6" w:rsidRPr="00A862E6" w:rsidRDefault="00A862E6" w:rsidP="00A862E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862E6">
        <w:rPr>
          <w:rFonts w:ascii="Times New Roman" w:eastAsia="Calibri" w:hAnsi="Times New Roman" w:cs="Times New Roman"/>
          <w:b/>
          <w:sz w:val="24"/>
          <w:szCs w:val="24"/>
        </w:rPr>
        <w:t xml:space="preserve">Предложения: </w:t>
      </w:r>
    </w:p>
    <w:p w:rsidR="00A862E6" w:rsidRPr="00A862E6" w:rsidRDefault="00A862E6" w:rsidP="0020603B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обеспечить системную работу </w:t>
      </w:r>
      <w:r w:rsidRPr="00A862E6">
        <w:rPr>
          <w:rFonts w:ascii="Times New Roman" w:eastAsia="Calibri" w:hAnsi="Times New Roman" w:cs="Times New Roman"/>
          <w:sz w:val="24"/>
          <w:szCs w:val="24"/>
        </w:rPr>
        <w:t>с одаренными детьми  в школьных МО, классах, отдельным учителям;</w:t>
      </w:r>
    </w:p>
    <w:p w:rsidR="00A862E6" w:rsidRDefault="00A862E6" w:rsidP="0020603B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862E6">
        <w:rPr>
          <w:rFonts w:ascii="Times New Roman" w:eastAsia="Calibri" w:hAnsi="Times New Roman" w:cs="Times New Roman"/>
          <w:sz w:val="24"/>
          <w:szCs w:val="24"/>
        </w:rPr>
        <w:t>повысить качественный уровень участия обучающихся в олимпиадах и конкурсах различного уровня и форм проведения;</w:t>
      </w:r>
    </w:p>
    <w:p w:rsidR="00A862E6" w:rsidRPr="00A862E6" w:rsidRDefault="00A862E6" w:rsidP="0020603B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862E6">
        <w:rPr>
          <w:rFonts w:ascii="Times New Roman" w:eastAsia="Calibri" w:hAnsi="Times New Roman" w:cs="Times New Roman"/>
          <w:sz w:val="24"/>
          <w:szCs w:val="24"/>
        </w:rPr>
        <w:t>проводить  дополнительные занятия  с одаренными, высоко мотивированными к учебе детьми с целью качественной подготовки к муниципальному этапу Всероссийской олимпиады школьников.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6D33" w:rsidRPr="00B963A1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3A1">
        <w:rPr>
          <w:rFonts w:ascii="Times New Roman" w:eastAsia="Calibri" w:hAnsi="Times New Roman" w:cs="Times New Roman"/>
          <w:sz w:val="24"/>
          <w:szCs w:val="24"/>
        </w:rPr>
        <w:t>Табл. Достижения учащихся образовательной организации</w:t>
      </w:r>
    </w:p>
    <w:tbl>
      <w:tblPr>
        <w:tblW w:w="497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2493"/>
        <w:gridCol w:w="2223"/>
        <w:gridCol w:w="2674"/>
        <w:gridCol w:w="1873"/>
      </w:tblGrid>
      <w:tr w:rsidR="003C6D33" w:rsidRPr="005F4F5A" w:rsidTr="00020B4B">
        <w:tc>
          <w:tcPr>
            <w:tcW w:w="237" w:type="pct"/>
          </w:tcPr>
          <w:p w:rsidR="003C6D33" w:rsidRPr="00B963A1" w:rsidRDefault="003C6D33" w:rsidP="003C6D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3A1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82" w:type="pct"/>
          </w:tcPr>
          <w:p w:rsidR="003C6D33" w:rsidRPr="00B963A1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3A1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1143" w:type="pct"/>
          </w:tcPr>
          <w:p w:rsidR="003C6D33" w:rsidRPr="00B963A1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3A1">
              <w:rPr>
                <w:rFonts w:ascii="Times New Roman" w:eastAsia="Calibri" w:hAnsi="Times New Roman" w:cs="Times New Roman"/>
                <w:sz w:val="24"/>
                <w:szCs w:val="24"/>
              </w:rPr>
              <w:t>Этап</w:t>
            </w:r>
          </w:p>
        </w:tc>
        <w:tc>
          <w:tcPr>
            <w:tcW w:w="1375" w:type="pct"/>
          </w:tcPr>
          <w:p w:rsidR="003C6D33" w:rsidRPr="00B963A1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3A1">
              <w:rPr>
                <w:rFonts w:ascii="Times New Roman" w:eastAsia="Calibri" w:hAnsi="Times New Roman" w:cs="Times New Roman"/>
                <w:sz w:val="24"/>
                <w:szCs w:val="24"/>
              </w:rPr>
              <w:t>ФИО ученика</w:t>
            </w:r>
          </w:p>
          <w:p w:rsidR="003C6D33" w:rsidRPr="00B963A1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3A1">
              <w:rPr>
                <w:rFonts w:ascii="Times New Roman" w:eastAsia="Calibri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963" w:type="pct"/>
          </w:tcPr>
          <w:p w:rsidR="003C6D33" w:rsidRPr="00B963A1" w:rsidRDefault="003C6D33" w:rsidP="003C6D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3A1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F34207" w:rsidRPr="003C6D33" w:rsidTr="00020B4B">
        <w:tc>
          <w:tcPr>
            <w:tcW w:w="237" w:type="pct"/>
          </w:tcPr>
          <w:p w:rsidR="00F34207" w:rsidRPr="003C6D33" w:rsidRDefault="00F34207" w:rsidP="00F34207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2" w:type="pct"/>
          </w:tcPr>
          <w:p w:rsidR="00F34207" w:rsidRPr="005502C9" w:rsidRDefault="005502C9" w:rsidP="00B96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2C9">
              <w:rPr>
                <w:rFonts w:ascii="Times New Roman" w:hAnsi="Times New Roman" w:cs="Times New Roman"/>
                <w:sz w:val="24"/>
                <w:szCs w:val="24"/>
              </w:rPr>
              <w:t>Республиканская конференция исследовательских работ обучающихся «Моё Я в Большой Науке» имени Р.И.Утямышева</w:t>
            </w:r>
          </w:p>
        </w:tc>
        <w:tc>
          <w:tcPr>
            <w:tcW w:w="1143" w:type="pct"/>
          </w:tcPr>
          <w:p w:rsidR="00F34207" w:rsidRPr="003C6D33" w:rsidRDefault="00AB0403" w:rsidP="00F342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Республиканкий</w:t>
            </w:r>
          </w:p>
        </w:tc>
        <w:tc>
          <w:tcPr>
            <w:tcW w:w="1375" w:type="pct"/>
          </w:tcPr>
          <w:p w:rsidR="00F34207" w:rsidRPr="003C6D33" w:rsidRDefault="005502C9" w:rsidP="00F342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Губайдуллин И.А. 7 класс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(руководитель Гайнуллина А.И.</w:t>
            </w:r>
            <w:r w:rsidR="00AB04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3" w:type="pct"/>
          </w:tcPr>
          <w:p w:rsidR="00AB0403" w:rsidRDefault="00F34207" w:rsidP="00AB04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</w:p>
          <w:p w:rsidR="00F34207" w:rsidRPr="003C6D33" w:rsidRDefault="00AB0403" w:rsidP="00AB04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место</w:t>
            </w:r>
          </w:p>
        </w:tc>
      </w:tr>
      <w:tr w:rsidR="00AB0403" w:rsidRPr="003C6D33" w:rsidTr="00020B4B">
        <w:tc>
          <w:tcPr>
            <w:tcW w:w="237" w:type="pct"/>
          </w:tcPr>
          <w:p w:rsidR="00AB0403" w:rsidRPr="003C6D33" w:rsidRDefault="00AB0403" w:rsidP="00F34207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2" w:type="pct"/>
          </w:tcPr>
          <w:p w:rsidR="00AB0403" w:rsidRPr="005502C9" w:rsidRDefault="00AB0403" w:rsidP="00B96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AB0403">
              <w:rPr>
                <w:rFonts w:ascii="Times New Roman" w:eastAsia="Calibri" w:hAnsi="Times New Roman" w:cs="Times New Roman"/>
                <w:sz w:val="24"/>
                <w:szCs w:val="24"/>
              </w:rPr>
              <w:t>ежрегиональная   эколого - географическая научно – практическая конференция  «Через поиск и творчество к совершенству»</w:t>
            </w:r>
          </w:p>
        </w:tc>
        <w:tc>
          <w:tcPr>
            <w:tcW w:w="1143" w:type="pct"/>
          </w:tcPr>
          <w:p w:rsidR="00AB0403" w:rsidRDefault="00AB0403" w:rsidP="00F342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1375" w:type="pct"/>
          </w:tcPr>
          <w:p w:rsidR="00AB0403" w:rsidRPr="005502C9" w:rsidRDefault="00AB0403" w:rsidP="00F342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Губайдуллин И.А. 7 класс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(руководитель Гайнуллина А.И.)</w:t>
            </w:r>
          </w:p>
        </w:tc>
        <w:tc>
          <w:tcPr>
            <w:tcW w:w="963" w:type="pct"/>
          </w:tcPr>
          <w:p w:rsidR="00AB0403" w:rsidRDefault="00AB0403" w:rsidP="00AB04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B0403" w:rsidRPr="003C6D33" w:rsidTr="00020B4B">
        <w:tc>
          <w:tcPr>
            <w:tcW w:w="237" w:type="pct"/>
          </w:tcPr>
          <w:p w:rsidR="00AB0403" w:rsidRPr="003C6D33" w:rsidRDefault="00AB0403" w:rsidP="00F34207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2" w:type="pct"/>
          </w:tcPr>
          <w:p w:rsidR="00AB0403" w:rsidRDefault="00AB0403" w:rsidP="00B96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403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научно-образовательная конференция «Шаги в науку»</w:t>
            </w:r>
          </w:p>
        </w:tc>
        <w:tc>
          <w:tcPr>
            <w:tcW w:w="1143" w:type="pct"/>
          </w:tcPr>
          <w:p w:rsidR="00AB0403" w:rsidRDefault="00AB0403" w:rsidP="00F342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375" w:type="pct"/>
          </w:tcPr>
          <w:p w:rsidR="00AB0403" w:rsidRPr="005502C9" w:rsidRDefault="00AB0403" w:rsidP="00F342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Губайдуллин И.А. 7 класс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(руководитель Гайнуллина А.И.)</w:t>
            </w:r>
          </w:p>
        </w:tc>
        <w:tc>
          <w:tcPr>
            <w:tcW w:w="963" w:type="pct"/>
          </w:tcPr>
          <w:p w:rsidR="00AB0403" w:rsidRDefault="00AB0403" w:rsidP="00AB04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AB0403" w:rsidRPr="003C6D33" w:rsidTr="00020B4B">
        <w:tc>
          <w:tcPr>
            <w:tcW w:w="237" w:type="pct"/>
          </w:tcPr>
          <w:p w:rsidR="00AB0403" w:rsidRPr="003C6D33" w:rsidRDefault="00AB0403" w:rsidP="00F34207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2" w:type="pct"/>
          </w:tcPr>
          <w:p w:rsidR="00AB0403" w:rsidRDefault="00AB0403" w:rsidP="00B96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403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Межрегиональная Эколого- географическая научно – практическая конференция “Через поиск и творчество к совершенству.Направлене “ЭКО мастерская”</w:t>
            </w:r>
          </w:p>
        </w:tc>
        <w:tc>
          <w:tcPr>
            <w:tcW w:w="1143" w:type="pct"/>
          </w:tcPr>
          <w:p w:rsidR="00AB0403" w:rsidRDefault="00AB0403" w:rsidP="00F342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375" w:type="pct"/>
          </w:tcPr>
          <w:p w:rsidR="00AB0403" w:rsidRDefault="00AB0403" w:rsidP="00F342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Бариев М. 1 класс</w:t>
            </w:r>
          </w:p>
          <w:p w:rsidR="00AB0403" w:rsidRPr="005502C9" w:rsidRDefault="00AB0403" w:rsidP="00F342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(руководитель Шайдуллина Л.Ф.)</w:t>
            </w:r>
          </w:p>
        </w:tc>
        <w:tc>
          <w:tcPr>
            <w:tcW w:w="963" w:type="pct"/>
          </w:tcPr>
          <w:p w:rsidR="00AB0403" w:rsidRDefault="00AB0403" w:rsidP="00AB04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5262D" w:rsidRPr="003C6D33" w:rsidTr="00020B4B">
        <w:tc>
          <w:tcPr>
            <w:tcW w:w="237" w:type="pct"/>
          </w:tcPr>
          <w:p w:rsidR="0025262D" w:rsidRPr="003C6D33" w:rsidRDefault="0025262D" w:rsidP="00F34207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2" w:type="pct"/>
          </w:tcPr>
          <w:p w:rsidR="0025262D" w:rsidRPr="0025262D" w:rsidRDefault="0025262D" w:rsidP="0025262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E40A2">
              <w:rPr>
                <w:rFonts w:ascii="Times New Roman" w:hAnsi="Times New Roman"/>
                <w:sz w:val="24"/>
                <w:szCs w:val="24"/>
              </w:rPr>
              <w:t>«</w:t>
            </w:r>
            <w:r w:rsidRPr="009E40A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Эзләнүләр аша камиллеккә” </w:t>
            </w:r>
            <w:r w:rsidRPr="009E40A2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9E40A2">
              <w:rPr>
                <w:rFonts w:ascii="Times New Roman" w:hAnsi="Times New Roman"/>
                <w:sz w:val="24"/>
                <w:szCs w:val="24"/>
              </w:rPr>
              <w:t xml:space="preserve"> Республиканских научно-исследовательских чтений учащихся, студентов и педагогов имени Габдулхака Каюмова </w:t>
            </w:r>
          </w:p>
        </w:tc>
        <w:tc>
          <w:tcPr>
            <w:tcW w:w="1143" w:type="pct"/>
          </w:tcPr>
          <w:p w:rsidR="0025262D" w:rsidRDefault="0025262D" w:rsidP="00F342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375" w:type="pct"/>
          </w:tcPr>
          <w:p w:rsidR="0025262D" w:rsidRDefault="00FE1E2F" w:rsidP="00252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  <w:r w:rsidR="002526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метгалиева И., 7 класси (руководитель Мухаметов А.Р.)</w:t>
            </w:r>
          </w:p>
        </w:tc>
        <w:tc>
          <w:tcPr>
            <w:tcW w:w="963" w:type="pct"/>
          </w:tcPr>
          <w:p w:rsidR="0025262D" w:rsidRDefault="0025262D" w:rsidP="00AB040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40A2">
              <w:rPr>
                <w:rFonts w:ascii="Times New Roman" w:hAnsi="Times New Roman"/>
                <w:sz w:val="24"/>
                <w:szCs w:val="24"/>
              </w:rPr>
              <w:t xml:space="preserve">Диплом  </w:t>
            </w:r>
            <w:r w:rsidRPr="009E40A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E40A2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25262D" w:rsidRPr="003C6D33" w:rsidTr="00020B4B">
        <w:tc>
          <w:tcPr>
            <w:tcW w:w="237" w:type="pct"/>
          </w:tcPr>
          <w:p w:rsidR="0025262D" w:rsidRPr="003C6D33" w:rsidRDefault="0025262D" w:rsidP="00F34207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2" w:type="pct"/>
          </w:tcPr>
          <w:p w:rsidR="0025262D" w:rsidRPr="009E40A2" w:rsidRDefault="0025262D" w:rsidP="0025262D">
            <w:pPr>
              <w:rPr>
                <w:rFonts w:ascii="Times New Roman" w:hAnsi="Times New Roman"/>
                <w:sz w:val="24"/>
                <w:szCs w:val="24"/>
              </w:rPr>
            </w:pPr>
            <w:r w:rsidRPr="009E40A2">
              <w:rPr>
                <w:rFonts w:ascii="Times New Roman" w:hAnsi="Times New Roman"/>
                <w:sz w:val="24"/>
                <w:szCs w:val="24"/>
              </w:rPr>
              <w:t>Шәҗәрә- Моя родословная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3" w:type="pct"/>
          </w:tcPr>
          <w:p w:rsidR="0025262D" w:rsidRDefault="0025262D" w:rsidP="00F342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375" w:type="pct"/>
          </w:tcPr>
          <w:p w:rsidR="0025262D" w:rsidRDefault="0025262D" w:rsidP="00F342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40A2">
              <w:rPr>
                <w:rFonts w:ascii="Times New Roman" w:hAnsi="Times New Roman"/>
                <w:sz w:val="24"/>
                <w:szCs w:val="24"/>
              </w:rPr>
              <w:t>Гинятуллина Рамиля, 8 класс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(руководитель Мухаметов А.Р.)</w:t>
            </w:r>
          </w:p>
        </w:tc>
        <w:tc>
          <w:tcPr>
            <w:tcW w:w="963" w:type="pct"/>
          </w:tcPr>
          <w:p w:rsidR="0025262D" w:rsidRPr="009E40A2" w:rsidRDefault="0025262D" w:rsidP="00AB04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A2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9E40A2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9E40A2">
              <w:rPr>
                <w:rFonts w:ascii="Times New Roman" w:hAnsi="Times New Roman"/>
                <w:sz w:val="24"/>
                <w:szCs w:val="24"/>
              </w:rPr>
              <w:t xml:space="preserve"> 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епени в номинации «Герой нашего </w:t>
            </w:r>
            <w:r w:rsidRPr="009E40A2">
              <w:rPr>
                <w:rFonts w:ascii="Times New Roman" w:hAnsi="Times New Roman"/>
                <w:sz w:val="24"/>
                <w:szCs w:val="24"/>
              </w:rPr>
              <w:t>времени»</w:t>
            </w:r>
          </w:p>
        </w:tc>
      </w:tr>
    </w:tbl>
    <w:p w:rsidR="00E815E8" w:rsidRPr="00E815E8" w:rsidRDefault="00E815E8" w:rsidP="00E815E8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E815E8">
        <w:rPr>
          <w:rFonts w:ascii="Times New Roman" w:hAnsi="Times New Roman"/>
          <w:sz w:val="24"/>
          <w:szCs w:val="24"/>
        </w:rPr>
        <w:t>В перспективе, обращение особого внимания на данный вид деятельности при дальнейшей работе: составление индивидуального плана сопровождения развития одаренных обучающихся, активизация работы учителей школы в плане качественного участия в олимпиадах муниципального уровня, конкурсах и научно-практических конференциях различных уровней, активизация исследовательской деятельности учителей и обучающихся.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6D33" w:rsidRPr="003C6D33" w:rsidRDefault="003C6D33" w:rsidP="003C6D3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C6D33">
        <w:rPr>
          <w:rFonts w:ascii="Times New Roman" w:eastAsia="Calibri" w:hAnsi="Times New Roman" w:cs="Times New Roman"/>
          <w:b/>
          <w:sz w:val="24"/>
          <w:szCs w:val="24"/>
        </w:rPr>
        <w:t>Анализ учебной деятельности и состояние качества знаний, умений и навыков учащихся.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школы  разработан на основе  закона «Об образовании», федерального учебного плана, утвержденного приказом Министерства образования Российской Федерации, Закона РТ «О государственных языках республики Татарстан и других языках в Республике Татарстан» и регионального базисного учебного плана и примерных учебных планов для образовательных учреждений Республики Татарстан, реализующих программы общего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образования, утверждённых  приказами  Министерства образования  и науки Республики Татарстан и санитарно-эпидемиологическими  правилами  и нормативами, утверждёнными  Главным санитарным врачом Российской Федерации зарегистрированных в Минюсте РФ. Учебный план обсуждён и принят на заседании педагогического совета школы (про</w:t>
      </w:r>
      <w:r w:rsidR="00F3420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токол № 1 от 2</w:t>
      </w:r>
      <w:r w:rsidR="00952FB4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F34207">
        <w:rPr>
          <w:rFonts w:ascii="Times New Roman" w:eastAsia="Times New Roman" w:hAnsi="Times New Roman" w:cs="Times New Roman"/>
          <w:sz w:val="24"/>
          <w:szCs w:val="24"/>
          <w:lang w:eastAsia="ru-RU"/>
        </w:rPr>
        <w:t>.08.20</w:t>
      </w:r>
      <w:r w:rsidR="00952FB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1378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г.).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учебного плана соблюдалась сбалансированность между предметными циклами, отдельными предметами, преемственность между ступенями обучения и классами. Уровень недельной учебной нагрузки на ученика не превышал предельно допустимого. 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основных направлений деятельности школы является обеспечение выполнения программных задач, определяемых требованиями государственного образовательного стандарта.  В связи с этим особое место занимает организация и отслеживание результатов качества образовательного процесса обучающихся, измеряемых   различными видами презентации знаний. </w:t>
      </w:r>
    </w:p>
    <w:p w:rsidR="00A61E5A" w:rsidRDefault="003C6D33" w:rsidP="00A61E5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множества элементов контроля учебно – воспитательного процесса</w:t>
      </w:r>
      <w:r w:rsidR="00C0148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состояния преподавания учебных предметов, качества ЗУН обучающихся, качества ведения школьной документации; выполнения учебных программ; индивидуальная работа со слабыми и одаренными обучающимися, подготовка и проведение итоговой аттестации ГИА – в форме тестирования в формате ОГЭ за курс основной школы; выполнение решений педагогических советов и совещаний. Уроки учителей, находящихся на учебе, курсах, отпуску по состоянию здоровья систематически замещались. Благодаря такой работе   содержательный аспект учебной программы выполнен.</w:t>
      </w:r>
      <w:r w:rsidR="00A61E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913783" w:rsidRDefault="00913783" w:rsidP="00A13CA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Весной</w:t>
      </w:r>
      <w:r w:rsidR="00A13CA1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проводились Всероссийские проверочные работы для обучающихся 4-х, 5-х, 6-х</w:t>
      </w:r>
      <w:r w:rsidR="00A13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7-х, 8-х </w:t>
      </w:r>
      <w:r w:rsidR="00A13CA1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классов по учебным предметам. </w:t>
      </w:r>
      <w:r w:rsidR="00A13CA1" w:rsidRPr="003C6D3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проведения</w:t>
      </w:r>
      <w:r w:rsidR="00A13CA1" w:rsidRPr="003C6D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13783">
        <w:rPr>
          <w:rFonts w:ascii="Times New Roman" w:eastAsia="Calibri" w:hAnsi="Times New Roman" w:cs="Times New Roman"/>
          <w:sz w:val="24"/>
          <w:szCs w:val="24"/>
        </w:rPr>
        <w:t>выявление уровня подготовки и определение качества образования обучающихся 4-8 классов.</w:t>
      </w:r>
    </w:p>
    <w:p w:rsidR="00913783" w:rsidRDefault="00913783" w:rsidP="00A13CA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3783">
        <w:rPr>
          <w:rFonts w:ascii="Times New Roman" w:eastAsia="Calibri" w:hAnsi="Times New Roman" w:cs="Times New Roman"/>
          <w:sz w:val="24"/>
          <w:szCs w:val="24"/>
        </w:rPr>
        <w:t>Проведение ВПР осуществлялось в соответствии с методическими рекомендациями и инструкциями для образовательных организаций.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связи с ситуацией в стране всероссийские проверочные работы проводилсиь не по всем заявленным предметам. Н</w:t>
      </w:r>
      <w:r w:rsidR="00D211B5">
        <w:rPr>
          <w:rFonts w:ascii="Times New Roman" w:eastAsia="Calibri" w:hAnsi="Times New Roman" w:cs="Times New Roman"/>
          <w:sz w:val="24"/>
          <w:szCs w:val="24"/>
        </w:rPr>
        <w:t>екоторые предметы остались на осень (сентябрь- октябрь)</w:t>
      </w:r>
    </w:p>
    <w:p w:rsidR="00D211B5" w:rsidRDefault="00D211B5" w:rsidP="0091378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Результаты впр представлены в таблице.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41"/>
        <w:gridCol w:w="785"/>
        <w:gridCol w:w="757"/>
        <w:gridCol w:w="785"/>
        <w:gridCol w:w="785"/>
        <w:gridCol w:w="786"/>
        <w:gridCol w:w="786"/>
        <w:gridCol w:w="786"/>
        <w:gridCol w:w="786"/>
        <w:gridCol w:w="787"/>
        <w:gridCol w:w="787"/>
      </w:tblGrid>
      <w:tr w:rsidR="00D211B5" w:rsidTr="00D211B5">
        <w:tc>
          <w:tcPr>
            <w:tcW w:w="1941" w:type="dxa"/>
            <w:vMerge w:val="restart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1542" w:type="dxa"/>
            <w:gridSpan w:val="2"/>
          </w:tcPr>
          <w:p w:rsidR="00D211B5" w:rsidRDefault="00D211B5" w:rsidP="00D211B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класс </w:t>
            </w:r>
          </w:p>
        </w:tc>
        <w:tc>
          <w:tcPr>
            <w:tcW w:w="1570" w:type="dxa"/>
            <w:gridSpan w:val="2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1572" w:type="dxa"/>
            <w:gridSpan w:val="2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1572" w:type="dxa"/>
            <w:gridSpan w:val="2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1574" w:type="dxa"/>
            <w:gridSpan w:val="2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D211B5" w:rsidTr="00D211B5">
        <w:tc>
          <w:tcPr>
            <w:tcW w:w="1941" w:type="dxa"/>
            <w:vMerge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75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</w:tr>
      <w:tr w:rsidR="00D211B5" w:rsidTr="00D211B5">
        <w:tc>
          <w:tcPr>
            <w:tcW w:w="1941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1B5" w:rsidTr="00D211B5">
        <w:tc>
          <w:tcPr>
            <w:tcW w:w="1941" w:type="dxa"/>
          </w:tcPr>
          <w:p w:rsidR="00D211B5" w:rsidRDefault="008C150F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</w:t>
            </w:r>
            <w:r w:rsidR="00D211B5">
              <w:rPr>
                <w:rFonts w:ascii="Times New Roman" w:hAnsi="Times New Roman"/>
                <w:sz w:val="24"/>
                <w:szCs w:val="24"/>
              </w:rPr>
              <w:t>ия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1B5" w:rsidTr="00D211B5">
        <w:tc>
          <w:tcPr>
            <w:tcW w:w="1941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11B5" w:rsidTr="00D211B5">
        <w:tc>
          <w:tcPr>
            <w:tcW w:w="1941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D211B5" w:rsidTr="00D211B5">
        <w:tc>
          <w:tcPr>
            <w:tcW w:w="1941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211B5" w:rsidRDefault="00D211B5" w:rsidP="0091378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13CA1" w:rsidRDefault="00A13CA1" w:rsidP="00A13CA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C6D33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Выводы:</w:t>
      </w:r>
      <w:r w:rsidRPr="003C6D33">
        <w:rPr>
          <w:rFonts w:ascii="Calibri" w:eastAsia="Calibri" w:hAnsi="Calibri" w:cs="Times New Roman"/>
          <w:sz w:val="24"/>
          <w:szCs w:val="24"/>
        </w:rPr>
        <w:t xml:space="preserve">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</w:rPr>
        <w:t>результаты проведенного анализа заставляют еще раз указать на необходимость дифференцированного подхода в процессе обучения: учителям необходимо иметь реальные представления об уровне подготовки каждого обучающегося и ставить перед ним ту цель, которую он может реализовать.</w:t>
      </w:r>
    </w:p>
    <w:p w:rsidR="00D211B5" w:rsidRPr="00D211B5" w:rsidRDefault="00D211B5" w:rsidP="00D211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11B5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рекомендации по повышению уровня знаний учащихся:</w:t>
      </w:r>
    </w:p>
    <w:p w:rsidR="00D211B5" w:rsidRPr="00D211B5" w:rsidRDefault="00D211B5" w:rsidP="00D211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рассмотреть и провести детальный анализ количественных 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качественных результатов ВПР на 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заседаниях МО;</w:t>
      </w:r>
    </w:p>
    <w:p w:rsidR="00D211B5" w:rsidRPr="00D211B5" w:rsidRDefault="00D211B5" w:rsidP="00D211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учителям использовать результаты анализа ВПР для ко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ррекции знаний учащихся по ряду 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предметов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D211B5" w:rsidRPr="00D211B5" w:rsidRDefault="00D211B5" w:rsidP="00D211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учителям-предметникам провести совместные заседания по вопросу разработок заданий,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направленных на отработку у обучающихся 5-8-х классов необходимых навыков при</w:t>
      </w:r>
    </w:p>
    <w:p w:rsidR="00D211B5" w:rsidRPr="00D211B5" w:rsidRDefault="00D211B5" w:rsidP="00D211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выполнении выше обозначенных заданий, а также других з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аданий, которые вызывают 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затруднения;</w:t>
      </w:r>
    </w:p>
    <w:p w:rsidR="00D211B5" w:rsidRPr="00D211B5" w:rsidRDefault="00D211B5" w:rsidP="00D211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МО учителей начальной школы, учителям-предметникам разработать систему мер по</w:t>
      </w:r>
    </w:p>
    <w:p w:rsidR="00D211B5" w:rsidRPr="003C6D33" w:rsidRDefault="00D211B5" w:rsidP="00D211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повышению качества обучения в 4-8классах и подготовке к Всероссийским проверочным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работам в 202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D211B5">
        <w:rPr>
          <w:rFonts w:ascii="Times New Roman" w:eastAsia="Times New Roman" w:hAnsi="Times New Roman" w:cs="Times New Roman"/>
          <w:bCs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3 учебном году.</w:t>
      </w:r>
    </w:p>
    <w:p w:rsidR="006F0CBB" w:rsidRDefault="006F0CBB" w:rsidP="003C6D33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0CBB" w:rsidRPr="00717565" w:rsidRDefault="006F0CBB" w:rsidP="006F0CBB">
      <w:pPr>
        <w:shd w:val="clear" w:color="auto" w:fill="FFFFFF"/>
        <w:spacing w:after="0" w:line="204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75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аттестация</w:t>
      </w:r>
    </w:p>
    <w:p w:rsidR="003C6D33" w:rsidRPr="00717565" w:rsidRDefault="003C6D33" w:rsidP="003C6D33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5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аттестация</w:t>
      </w:r>
      <w:r w:rsidRPr="00717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установление уровня достижения результатов освоения учебных предметов, предусмотренных образовательной программой.</w:t>
      </w:r>
    </w:p>
    <w:p w:rsidR="003C6D33" w:rsidRPr="00717565" w:rsidRDefault="003C6D33" w:rsidP="003C6D33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56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успеваемости учащихся представляет систематическую проверку учебных достижений учащихся, проводимую педагогом в ходе осуществления образовательной деятельности в соответствии с образовательной программой.</w:t>
      </w:r>
    </w:p>
    <w:p w:rsidR="00A12870" w:rsidRDefault="003C6D33" w:rsidP="00A12870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5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общеобразовательных программ, предусмотренных федеральными государственными образовательными стандартами начального общего, основного общего образования.</w:t>
      </w:r>
    </w:p>
    <w:p w:rsidR="00D33A4C" w:rsidRDefault="00D33A4C" w:rsidP="00D33A4C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Форма проведения промежуточной аттесатции обсуждалась на педагогическом совете (от </w:t>
      </w:r>
      <w:r w:rsidR="004157DE">
        <w:rPr>
          <w:rFonts w:ascii="Times New Roman" w:hAnsi="Times New Roman" w:cs="Times New Roman"/>
          <w:lang w:val="tt-RU"/>
        </w:rPr>
        <w:t>04</w:t>
      </w:r>
      <w:r>
        <w:rPr>
          <w:rFonts w:ascii="Times New Roman" w:hAnsi="Times New Roman" w:cs="Times New Roman"/>
          <w:lang w:val="tt-RU"/>
        </w:rPr>
        <w:t>.0</w:t>
      </w:r>
      <w:r w:rsidR="004157DE">
        <w:rPr>
          <w:rFonts w:ascii="Times New Roman" w:hAnsi="Times New Roman" w:cs="Times New Roman"/>
          <w:lang w:val="tt-RU"/>
        </w:rPr>
        <w:t>4</w:t>
      </w:r>
      <w:r>
        <w:rPr>
          <w:rFonts w:ascii="Times New Roman" w:hAnsi="Times New Roman" w:cs="Times New Roman"/>
          <w:lang w:val="tt-RU"/>
        </w:rPr>
        <w:t>.202</w:t>
      </w:r>
      <w:r w:rsidR="00E51E51">
        <w:rPr>
          <w:rFonts w:ascii="Times New Roman" w:hAnsi="Times New Roman" w:cs="Times New Roman"/>
          <w:lang w:val="tt-RU"/>
        </w:rPr>
        <w:t>3</w:t>
      </w:r>
      <w:r>
        <w:rPr>
          <w:rFonts w:ascii="Times New Roman" w:hAnsi="Times New Roman" w:cs="Times New Roman"/>
          <w:lang w:val="tt-RU"/>
        </w:rPr>
        <w:t xml:space="preserve"> №</w:t>
      </w:r>
      <w:r w:rsidR="004157DE">
        <w:rPr>
          <w:rFonts w:ascii="Times New Roman" w:hAnsi="Times New Roman" w:cs="Times New Roman"/>
          <w:lang w:val="tt-RU"/>
        </w:rPr>
        <w:t>6</w:t>
      </w:r>
      <w:r>
        <w:rPr>
          <w:rFonts w:ascii="Times New Roman" w:hAnsi="Times New Roman" w:cs="Times New Roman"/>
          <w:lang w:val="tt-RU"/>
        </w:rPr>
        <w:t xml:space="preserve">). </w:t>
      </w:r>
    </w:p>
    <w:p w:rsidR="004157DE" w:rsidRDefault="004157DE" w:rsidP="004157DE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В 1-4 классах провести промежуточную аттестацию по следующим предетам :русский язык, литературное чтение, родной язык, литературное чтение по родным языкам, математика, окружающий мир, английский язык, физическая культура, музыка, изо, технология. Также провести комплексную работу. </w:t>
      </w:r>
    </w:p>
    <w:p w:rsidR="004157DE" w:rsidRDefault="004157DE" w:rsidP="004157DE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В 5 классе по предмету история  выбрать форму ВПР (на основании письма</w:t>
      </w:r>
      <w:r w:rsidRPr="00A9220D">
        <w:rPr>
          <w:rFonts w:ascii="Times New Roman" w:hAnsi="Times New Roman" w:cs="Times New Roman"/>
        </w:rPr>
        <w:t xml:space="preserve"> Министерства просвещения Российской Федерации от 01.10.202</w:t>
      </w:r>
      <w:r w:rsidR="009B173A">
        <w:rPr>
          <w:rFonts w:ascii="Times New Roman" w:hAnsi="Times New Roman" w:cs="Times New Roman"/>
        </w:rPr>
        <w:t>2</w:t>
      </w:r>
      <w:r w:rsidRPr="00A9220D">
        <w:rPr>
          <w:rFonts w:ascii="Times New Roman" w:hAnsi="Times New Roman" w:cs="Times New Roman"/>
        </w:rPr>
        <w:t xml:space="preserve"> № СК-403/08 «О ведении журналов успеваемости и выставлении отметок»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lang w:val="tt-RU"/>
        </w:rPr>
        <w:t xml:space="preserve"> По остальным предметам провести промежуточную аттестацию в соответствии с формой, выбранной в начале учебного года. (учебный план, утвержденный приказом от 20.08.202</w:t>
      </w:r>
      <w:r w:rsidR="009B173A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 xml:space="preserve"> №236/2</w:t>
      </w:r>
      <w:r w:rsidR="009B173A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>.)</w:t>
      </w:r>
    </w:p>
    <w:p w:rsidR="004157DE" w:rsidRDefault="004157DE" w:rsidP="004157DE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В 6 классе по предметам география и обществознание  выбрать форму ВПР (на основании письма</w:t>
      </w:r>
      <w:r w:rsidRPr="00A9220D">
        <w:rPr>
          <w:rFonts w:ascii="Times New Roman" w:hAnsi="Times New Roman" w:cs="Times New Roman"/>
        </w:rPr>
        <w:t xml:space="preserve"> Министерства просвещения Российской Федерации от 01.10.202</w:t>
      </w:r>
      <w:r w:rsidR="009B173A">
        <w:rPr>
          <w:rFonts w:ascii="Times New Roman" w:hAnsi="Times New Roman" w:cs="Times New Roman"/>
        </w:rPr>
        <w:t>2</w:t>
      </w:r>
      <w:r w:rsidRPr="00A9220D">
        <w:rPr>
          <w:rFonts w:ascii="Times New Roman" w:hAnsi="Times New Roman" w:cs="Times New Roman"/>
        </w:rPr>
        <w:t xml:space="preserve"> № СК-403/08 «О ведении журналов успеваемости и выставлении отметок»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lang w:val="tt-RU"/>
        </w:rPr>
        <w:t>.</w:t>
      </w:r>
      <w:r w:rsidRPr="001972C5">
        <w:rPr>
          <w:rFonts w:ascii="Times New Roman" w:hAnsi="Times New Roman" w:cs="Times New Roman"/>
          <w:lang w:val="tt-RU"/>
        </w:rPr>
        <w:t xml:space="preserve"> </w:t>
      </w:r>
      <w:r>
        <w:rPr>
          <w:rFonts w:ascii="Times New Roman" w:hAnsi="Times New Roman" w:cs="Times New Roman"/>
          <w:lang w:val="tt-RU"/>
        </w:rPr>
        <w:t>По остальным предметам провести промежуточную аттестацию в соответствии с формой, выбранной в начале учебного года. (учебный план, утвержденный приказом от 20.08.202</w:t>
      </w:r>
      <w:r w:rsidR="009B173A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 xml:space="preserve"> №236/</w:t>
      </w:r>
      <w:r w:rsidR="009B173A">
        <w:rPr>
          <w:rFonts w:ascii="Times New Roman" w:hAnsi="Times New Roman" w:cs="Times New Roman"/>
          <w:lang w:val="tt-RU"/>
        </w:rPr>
        <w:t>22</w:t>
      </w:r>
      <w:r>
        <w:rPr>
          <w:rFonts w:ascii="Times New Roman" w:hAnsi="Times New Roman" w:cs="Times New Roman"/>
          <w:lang w:val="tt-RU"/>
        </w:rPr>
        <w:t>.)</w:t>
      </w:r>
    </w:p>
    <w:p w:rsidR="004157DE" w:rsidRDefault="004157DE" w:rsidP="004157DE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В 7 классе по предмету география провести в форме ВПР. На основании письма</w:t>
      </w:r>
      <w:r w:rsidRPr="00A9220D">
        <w:rPr>
          <w:rFonts w:ascii="Times New Roman" w:hAnsi="Times New Roman" w:cs="Times New Roman"/>
        </w:rPr>
        <w:t xml:space="preserve"> Министерства просвещения Российской Федерации от 01.10.202</w:t>
      </w:r>
      <w:r w:rsidR="009B173A">
        <w:rPr>
          <w:rFonts w:ascii="Times New Roman" w:hAnsi="Times New Roman" w:cs="Times New Roman"/>
        </w:rPr>
        <w:t>2</w:t>
      </w:r>
      <w:r w:rsidRPr="00A9220D">
        <w:rPr>
          <w:rFonts w:ascii="Times New Roman" w:hAnsi="Times New Roman" w:cs="Times New Roman"/>
        </w:rPr>
        <w:t xml:space="preserve"> № СК-403/08 «О ведении журналов успеваемости и выставлении отметок»</w:t>
      </w:r>
      <w:r>
        <w:rPr>
          <w:rFonts w:ascii="Times New Roman" w:hAnsi="Times New Roman" w:cs="Times New Roman"/>
        </w:rPr>
        <w:t xml:space="preserve"> отметку, полученную за ВПР считать как отмету за промежуточную аттестацию.</w:t>
      </w:r>
      <w:r>
        <w:rPr>
          <w:rFonts w:ascii="Times New Roman" w:hAnsi="Times New Roman" w:cs="Times New Roman"/>
          <w:lang w:val="tt-RU"/>
        </w:rPr>
        <w:t xml:space="preserve"> По остальным предметам провести промежуточную аттестацию в соответствии с формой, выбранной в начале учебного года. (учебный план, утвержденный приказом от 20.08.202</w:t>
      </w:r>
      <w:r w:rsidR="009B173A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 xml:space="preserve"> №236/2</w:t>
      </w:r>
      <w:r w:rsidR="009B173A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>.)</w:t>
      </w:r>
    </w:p>
    <w:p w:rsidR="004157DE" w:rsidRDefault="004157DE" w:rsidP="004157DE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В 8 классе по предмету география выбрать форму ВПР. (на основании письма</w:t>
      </w:r>
      <w:r w:rsidRPr="00A9220D">
        <w:rPr>
          <w:rFonts w:ascii="Times New Roman" w:hAnsi="Times New Roman" w:cs="Times New Roman"/>
        </w:rPr>
        <w:t xml:space="preserve"> Министерства просвещения Российской Федерации от 01.10.202</w:t>
      </w:r>
      <w:r w:rsidR="009B173A">
        <w:rPr>
          <w:rFonts w:ascii="Times New Roman" w:hAnsi="Times New Roman" w:cs="Times New Roman"/>
        </w:rPr>
        <w:t>2</w:t>
      </w:r>
      <w:r w:rsidRPr="00A9220D">
        <w:rPr>
          <w:rFonts w:ascii="Times New Roman" w:hAnsi="Times New Roman" w:cs="Times New Roman"/>
        </w:rPr>
        <w:t xml:space="preserve"> № СК-403/08 «О ведении журналов успеваемости и выставлении отметок»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lang w:val="tt-RU"/>
        </w:rPr>
        <w:t>.</w:t>
      </w:r>
      <w:r w:rsidRPr="001972C5">
        <w:rPr>
          <w:rFonts w:ascii="Times New Roman" w:hAnsi="Times New Roman" w:cs="Times New Roman"/>
          <w:lang w:val="tt-RU"/>
        </w:rPr>
        <w:t xml:space="preserve"> </w:t>
      </w:r>
      <w:r>
        <w:rPr>
          <w:rFonts w:ascii="Times New Roman" w:hAnsi="Times New Roman" w:cs="Times New Roman"/>
          <w:lang w:val="tt-RU"/>
        </w:rPr>
        <w:t>По остальным предметам провести промежуточную аттестацию в соответствии с формой, выбранной в начале учебного года. (учебный план, утвержденный приказом от 20.08.202</w:t>
      </w:r>
      <w:r w:rsidR="009B173A">
        <w:rPr>
          <w:rFonts w:ascii="Times New Roman" w:hAnsi="Times New Roman" w:cs="Times New Roman"/>
          <w:lang w:val="tt-RU"/>
        </w:rPr>
        <w:t>2 №236/22</w:t>
      </w:r>
      <w:r>
        <w:rPr>
          <w:rFonts w:ascii="Times New Roman" w:hAnsi="Times New Roman" w:cs="Times New Roman"/>
          <w:lang w:val="tt-RU"/>
        </w:rPr>
        <w:t>.)</w:t>
      </w:r>
    </w:p>
    <w:p w:rsidR="004157DE" w:rsidRDefault="004157DE" w:rsidP="004157DE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В 9 классе по всем предметам провести промежуточную аттестацию в соответствии с формой, выбранной в начале учебного года. (учебный план, утвержденный приказом от 20.08.202</w:t>
      </w:r>
      <w:r w:rsidR="009B173A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 xml:space="preserve"> №236/2</w:t>
      </w:r>
      <w:r w:rsidR="009B173A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>.)</w:t>
      </w:r>
    </w:p>
    <w:p w:rsidR="004157DE" w:rsidRDefault="004157DE" w:rsidP="004157DE">
      <w:pPr>
        <w:pStyle w:val="Standard"/>
        <w:ind w:firstLine="851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Результаты промежуточной аттестации является основанием для принятия решения о переводе обучающихся в следующий класс.</w:t>
      </w:r>
    </w:p>
    <w:p w:rsidR="00D33A4C" w:rsidRDefault="005B2D31" w:rsidP="00A12870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Табл. Результаты промежуточной аттестации учащихся 1-4 классов.</w:t>
      </w:r>
      <w:r w:rsidR="00C3272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Успеваемость во всех классах 100%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2268"/>
        <w:gridCol w:w="1628"/>
        <w:gridCol w:w="1629"/>
        <w:gridCol w:w="1629"/>
        <w:gridCol w:w="1629"/>
      </w:tblGrid>
      <w:tr w:rsidR="005E0959" w:rsidTr="005E0959">
        <w:tc>
          <w:tcPr>
            <w:tcW w:w="988" w:type="dxa"/>
          </w:tcPr>
          <w:p w:rsidR="005E0959" w:rsidRDefault="005E0959" w:rsidP="005E095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268" w:type="dxa"/>
          </w:tcPr>
          <w:p w:rsidR="005E0959" w:rsidRDefault="005E0959" w:rsidP="005E095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1628" w:type="dxa"/>
          </w:tcPr>
          <w:p w:rsidR="005E0959" w:rsidRDefault="005E0959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1629" w:type="dxa"/>
          </w:tcPr>
          <w:p w:rsidR="005E0959" w:rsidRDefault="005E0959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1629" w:type="dxa"/>
          </w:tcPr>
          <w:p w:rsidR="005E0959" w:rsidRDefault="005E0959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1629" w:type="dxa"/>
          </w:tcPr>
          <w:p w:rsidR="005E0959" w:rsidRDefault="005E0959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 класс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 (тат)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 на родном языке (тат)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язык (англ)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</w:tr>
      <w:tr w:rsidR="006F4010" w:rsidTr="005E0959">
        <w:tc>
          <w:tcPr>
            <w:tcW w:w="988" w:type="dxa"/>
          </w:tcPr>
          <w:p w:rsidR="006F4010" w:rsidRPr="00C32729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</w:tr>
      <w:tr w:rsidR="006F4010" w:rsidTr="005E0959">
        <w:tc>
          <w:tcPr>
            <w:tcW w:w="98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F4010" w:rsidRDefault="006F4010" w:rsidP="006F401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1628" w:type="dxa"/>
          </w:tcPr>
          <w:p w:rsidR="006F4010" w:rsidRDefault="006F4010" w:rsidP="006F4010">
            <w:pPr>
              <w:jc w:val="center"/>
            </w:pPr>
            <w:r w:rsidRPr="002A59AE"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29" w:type="dxa"/>
          </w:tcPr>
          <w:p w:rsidR="006F4010" w:rsidRDefault="006F4010" w:rsidP="006F4010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</w:tr>
      <w:tr w:rsidR="00C32729" w:rsidTr="005E0959">
        <w:tc>
          <w:tcPr>
            <w:tcW w:w="988" w:type="dxa"/>
          </w:tcPr>
          <w:p w:rsidR="00C32729" w:rsidRDefault="00C32729" w:rsidP="00A1287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C32729" w:rsidRDefault="00C32729" w:rsidP="00A12870">
            <w:pPr>
              <w:spacing w:line="204" w:lineRule="atLeast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ОРЭКСЭ</w:t>
            </w:r>
          </w:p>
        </w:tc>
        <w:tc>
          <w:tcPr>
            <w:tcW w:w="1628" w:type="dxa"/>
          </w:tcPr>
          <w:p w:rsidR="00C32729" w:rsidRDefault="00C32729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29" w:type="dxa"/>
          </w:tcPr>
          <w:p w:rsidR="00C32729" w:rsidRDefault="00C32729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29" w:type="dxa"/>
          </w:tcPr>
          <w:p w:rsidR="00C32729" w:rsidRDefault="00C32729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29" w:type="dxa"/>
          </w:tcPr>
          <w:p w:rsidR="00C32729" w:rsidRDefault="006F4010" w:rsidP="00C32729">
            <w:pPr>
              <w:spacing w:line="204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зачет</w:t>
            </w:r>
          </w:p>
        </w:tc>
      </w:tr>
    </w:tbl>
    <w:p w:rsidR="005B2D31" w:rsidRPr="004157DE" w:rsidRDefault="005B2D31" w:rsidP="00A12870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F82947" w:rsidRPr="00856108" w:rsidRDefault="003C6D33" w:rsidP="0053461D">
      <w:pPr>
        <w:shd w:val="clear" w:color="auto" w:fill="FFFFFF"/>
        <w:spacing w:after="0" w:line="204" w:lineRule="atLeast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856108">
        <w:rPr>
          <w:rFonts w:ascii="Times New Roman" w:eastAsia="Calibri" w:hAnsi="Times New Roman" w:cs="Times New Roman"/>
          <w:sz w:val="24"/>
          <w:szCs w:val="24"/>
        </w:rPr>
        <w:t>Табл. Результаты проме</w:t>
      </w:r>
      <w:r w:rsidR="00F82947" w:rsidRPr="00856108">
        <w:rPr>
          <w:rFonts w:ascii="Times New Roman" w:eastAsia="Calibri" w:hAnsi="Times New Roman" w:cs="Times New Roman"/>
          <w:sz w:val="24"/>
          <w:szCs w:val="24"/>
        </w:rPr>
        <w:t xml:space="preserve">жуточной аттестации учащихся 5 класса. </w:t>
      </w:r>
      <w:r w:rsidR="00BF5244" w:rsidRPr="00856108">
        <w:rPr>
          <w:rFonts w:ascii="Times New Roman" w:eastAsia="Calibri" w:hAnsi="Times New Roman" w:cs="Times New Roman"/>
          <w:sz w:val="24"/>
          <w:szCs w:val="24"/>
        </w:rPr>
        <w:t xml:space="preserve">Количество учащихся: </w:t>
      </w:r>
      <w:r w:rsidR="005217C1" w:rsidRPr="00856108">
        <w:rPr>
          <w:rFonts w:ascii="Times New Roman" w:eastAsia="Calibri" w:hAnsi="Times New Roman" w:cs="Times New Roman"/>
          <w:sz w:val="24"/>
          <w:szCs w:val="24"/>
        </w:rPr>
        <w:t>5</w:t>
      </w:r>
    </w:p>
    <w:p w:rsidR="003C6D33" w:rsidRPr="00717565" w:rsidRDefault="00F82947" w:rsidP="00A12870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856108">
        <w:rPr>
          <w:rFonts w:ascii="Times New Roman" w:eastAsia="Calibri" w:hAnsi="Times New Roman" w:cs="Times New Roman"/>
          <w:sz w:val="24"/>
          <w:szCs w:val="24"/>
        </w:rPr>
        <w:t>Успеваемость: 100</w:t>
      </w:r>
      <w:r w:rsidR="003C6D33" w:rsidRPr="00856108">
        <w:rPr>
          <w:rFonts w:ascii="Times New Roman" w:eastAsia="Calibri" w:hAnsi="Times New Roman" w:cs="Times New Roman"/>
          <w:sz w:val="24"/>
          <w:szCs w:val="24"/>
        </w:rPr>
        <w:t>%.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2382"/>
        <w:gridCol w:w="3910"/>
        <w:gridCol w:w="2441"/>
      </w:tblGrid>
      <w:tr w:rsidR="00F82947" w:rsidRPr="003C6D33" w:rsidTr="00F82947">
        <w:tc>
          <w:tcPr>
            <w:tcW w:w="531" w:type="pct"/>
          </w:tcPr>
          <w:p w:rsidR="00F82947" w:rsidRPr="003C6D33" w:rsidRDefault="00F82947" w:rsidP="003C6D3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9" w:type="pct"/>
          </w:tcPr>
          <w:p w:rsidR="00F82947" w:rsidRPr="003C6D33" w:rsidRDefault="00F82947" w:rsidP="003C6D3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 </w:t>
            </w:r>
          </w:p>
        </w:tc>
        <w:tc>
          <w:tcPr>
            <w:tcW w:w="2001" w:type="pct"/>
          </w:tcPr>
          <w:p w:rsidR="00F82947" w:rsidRPr="003C6D33" w:rsidRDefault="00F82947" w:rsidP="003C6D3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249" w:type="pct"/>
          </w:tcPr>
          <w:p w:rsidR="00F82947" w:rsidRPr="003C6D33" w:rsidRDefault="00F82947" w:rsidP="003C6D3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</w:tr>
      <w:tr w:rsidR="00F82947" w:rsidRPr="003C6D33" w:rsidTr="00F82947">
        <w:trPr>
          <w:trHeight w:val="262"/>
        </w:trPr>
        <w:tc>
          <w:tcPr>
            <w:tcW w:w="531" w:type="pct"/>
          </w:tcPr>
          <w:p w:rsidR="00F82947" w:rsidRPr="003C6D33" w:rsidRDefault="00F82947" w:rsidP="003C6D3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pct"/>
          </w:tcPr>
          <w:p w:rsidR="00F82947" w:rsidRPr="003C6D33" w:rsidRDefault="00F82947" w:rsidP="003C6D3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01" w:type="pct"/>
          </w:tcPr>
          <w:p w:rsidR="00F82947" w:rsidRPr="003C6D33" w:rsidRDefault="00946B50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Хаматгалиева Г.Р</w:t>
            </w:r>
          </w:p>
        </w:tc>
        <w:tc>
          <w:tcPr>
            <w:tcW w:w="1249" w:type="pct"/>
          </w:tcPr>
          <w:p w:rsidR="00F82947" w:rsidRPr="003C6D33" w:rsidRDefault="00946B50" w:rsidP="003C6D3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F82947" w:rsidRPr="003C6D33" w:rsidTr="00F82947">
        <w:trPr>
          <w:trHeight w:val="281"/>
        </w:trPr>
        <w:tc>
          <w:tcPr>
            <w:tcW w:w="531" w:type="pct"/>
          </w:tcPr>
          <w:p w:rsidR="00F82947" w:rsidRPr="003C6D33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9" w:type="pct"/>
          </w:tcPr>
          <w:p w:rsidR="00F82947" w:rsidRPr="003C6D33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001" w:type="pct"/>
          </w:tcPr>
          <w:p w:rsidR="00F82947" w:rsidRPr="003C6D33" w:rsidRDefault="00946B50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 Н.Н.</w:t>
            </w:r>
          </w:p>
        </w:tc>
        <w:tc>
          <w:tcPr>
            <w:tcW w:w="1249" w:type="pct"/>
          </w:tcPr>
          <w:p w:rsidR="00F82947" w:rsidRPr="003C6D33" w:rsidRDefault="00946B50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F82947" w:rsidRPr="003C6D33" w:rsidTr="00F82947">
        <w:trPr>
          <w:trHeight w:val="272"/>
        </w:trPr>
        <w:tc>
          <w:tcPr>
            <w:tcW w:w="531" w:type="pct"/>
          </w:tcPr>
          <w:p w:rsidR="00F82947" w:rsidRPr="003C6D33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9" w:type="pct"/>
          </w:tcPr>
          <w:p w:rsidR="00F82947" w:rsidRPr="003C6D33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01" w:type="pct"/>
          </w:tcPr>
          <w:p w:rsidR="00F82947" w:rsidRPr="003C6D33" w:rsidRDefault="00946B50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 Р.Р.</w:t>
            </w:r>
          </w:p>
        </w:tc>
        <w:tc>
          <w:tcPr>
            <w:tcW w:w="1249" w:type="pct"/>
          </w:tcPr>
          <w:p w:rsidR="00F82947" w:rsidRPr="003C6D33" w:rsidRDefault="00946B50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F82947" w:rsidRPr="003C6D33" w:rsidTr="00F82947">
        <w:trPr>
          <w:trHeight w:val="272"/>
        </w:trPr>
        <w:tc>
          <w:tcPr>
            <w:tcW w:w="531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9" w:type="pct"/>
          </w:tcPr>
          <w:p w:rsidR="00F82947" w:rsidRPr="003C6D33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01" w:type="pct"/>
          </w:tcPr>
          <w:p w:rsidR="00F82947" w:rsidRPr="003C6D33" w:rsidRDefault="00F82947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F82947" w:rsidRPr="003C6D33" w:rsidRDefault="00BE45DB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F82947" w:rsidRPr="003C6D33" w:rsidTr="00F82947">
        <w:trPr>
          <w:trHeight w:val="272"/>
        </w:trPr>
        <w:tc>
          <w:tcPr>
            <w:tcW w:w="531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9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01" w:type="pct"/>
          </w:tcPr>
          <w:p w:rsidR="00F82947" w:rsidRDefault="00F82947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F82947" w:rsidRDefault="00BE45DB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F82947" w:rsidRPr="003C6D33" w:rsidTr="00F82947">
        <w:trPr>
          <w:trHeight w:val="272"/>
        </w:trPr>
        <w:tc>
          <w:tcPr>
            <w:tcW w:w="531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9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001" w:type="pct"/>
          </w:tcPr>
          <w:p w:rsidR="00F82947" w:rsidRDefault="00F82947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F82947" w:rsidRDefault="0089403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F82947" w:rsidRPr="003C6D33" w:rsidTr="00F82947">
        <w:trPr>
          <w:trHeight w:val="272"/>
        </w:trPr>
        <w:tc>
          <w:tcPr>
            <w:tcW w:w="531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9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01" w:type="pct"/>
          </w:tcPr>
          <w:p w:rsidR="00F82947" w:rsidRDefault="00F82947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F82947" w:rsidRDefault="005425B8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F82947" w:rsidRPr="003C6D33" w:rsidTr="00F82947">
        <w:trPr>
          <w:trHeight w:val="272"/>
        </w:trPr>
        <w:tc>
          <w:tcPr>
            <w:tcW w:w="531" w:type="pct"/>
          </w:tcPr>
          <w:p w:rsidR="00F82947" w:rsidRDefault="00F8294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9" w:type="pct"/>
          </w:tcPr>
          <w:p w:rsidR="00F82947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01" w:type="pct"/>
          </w:tcPr>
          <w:p w:rsidR="00F82947" w:rsidRDefault="001A6B39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Нуруллина З.Н.</w:t>
            </w:r>
          </w:p>
        </w:tc>
        <w:tc>
          <w:tcPr>
            <w:tcW w:w="1249" w:type="pct"/>
          </w:tcPr>
          <w:p w:rsidR="00F82947" w:rsidRDefault="0089403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</w:tr>
      <w:tr w:rsidR="001A6B39" w:rsidRPr="003C6D33" w:rsidTr="00F82947">
        <w:trPr>
          <w:trHeight w:val="272"/>
        </w:trPr>
        <w:tc>
          <w:tcPr>
            <w:tcW w:w="531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9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001" w:type="pct"/>
          </w:tcPr>
          <w:p w:rsidR="001A6B39" w:rsidRDefault="001A6B39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Гаязов Р.Р.</w:t>
            </w:r>
          </w:p>
        </w:tc>
        <w:tc>
          <w:tcPr>
            <w:tcW w:w="1249" w:type="pct"/>
          </w:tcPr>
          <w:p w:rsidR="001A6B39" w:rsidRDefault="00F30426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1A6B39" w:rsidRPr="003C6D33" w:rsidTr="00F82947">
        <w:trPr>
          <w:trHeight w:val="272"/>
        </w:trPr>
        <w:tc>
          <w:tcPr>
            <w:tcW w:w="531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9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01" w:type="pct"/>
          </w:tcPr>
          <w:p w:rsidR="001A6B39" w:rsidRDefault="001A6B39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Ф.Ф.</w:t>
            </w:r>
          </w:p>
        </w:tc>
        <w:tc>
          <w:tcPr>
            <w:tcW w:w="1249" w:type="pct"/>
          </w:tcPr>
          <w:p w:rsidR="001A6B39" w:rsidRDefault="0089403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F82947">
        <w:trPr>
          <w:trHeight w:val="272"/>
        </w:trPr>
        <w:tc>
          <w:tcPr>
            <w:tcW w:w="531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19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 культура</w:t>
            </w:r>
          </w:p>
        </w:tc>
        <w:tc>
          <w:tcPr>
            <w:tcW w:w="2001" w:type="pct"/>
          </w:tcPr>
          <w:p w:rsidR="001A6B39" w:rsidRDefault="001A6B39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1A6B39" w:rsidRDefault="0089403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</w:tr>
      <w:tr w:rsidR="001A6B39" w:rsidRPr="003C6D33" w:rsidTr="00F82947">
        <w:trPr>
          <w:trHeight w:val="272"/>
        </w:trPr>
        <w:tc>
          <w:tcPr>
            <w:tcW w:w="531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19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001" w:type="pct"/>
          </w:tcPr>
          <w:p w:rsidR="001A6B39" w:rsidRDefault="00946B50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Насирова Г.М.</w:t>
            </w:r>
          </w:p>
        </w:tc>
        <w:tc>
          <w:tcPr>
            <w:tcW w:w="1249" w:type="pct"/>
          </w:tcPr>
          <w:p w:rsidR="001A6B39" w:rsidRDefault="0089403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F82947">
        <w:trPr>
          <w:trHeight w:val="272"/>
        </w:trPr>
        <w:tc>
          <w:tcPr>
            <w:tcW w:w="531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19" w:type="pct"/>
          </w:tcPr>
          <w:p w:rsidR="001A6B39" w:rsidRDefault="001A6B39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001" w:type="pct"/>
          </w:tcPr>
          <w:p w:rsidR="001A6B39" w:rsidRDefault="00946B50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Насирова Г.М.</w:t>
            </w:r>
          </w:p>
        </w:tc>
        <w:tc>
          <w:tcPr>
            <w:tcW w:w="1249" w:type="pct"/>
          </w:tcPr>
          <w:p w:rsidR="001A6B39" w:rsidRDefault="00894037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53461D" w:rsidRPr="003C6D33" w:rsidTr="00F82947">
        <w:trPr>
          <w:trHeight w:val="272"/>
        </w:trPr>
        <w:tc>
          <w:tcPr>
            <w:tcW w:w="531" w:type="pct"/>
          </w:tcPr>
          <w:p w:rsidR="0053461D" w:rsidRDefault="0053461D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19" w:type="pct"/>
          </w:tcPr>
          <w:p w:rsidR="0053461D" w:rsidRDefault="0053461D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2001" w:type="pct"/>
          </w:tcPr>
          <w:p w:rsidR="0053461D" w:rsidRDefault="0053461D" w:rsidP="00F82947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53461D" w:rsidRDefault="00BD4A70" w:rsidP="00F8294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</w:tbl>
    <w:p w:rsidR="001A6B39" w:rsidRDefault="001A6B39" w:rsidP="003C6D33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A6B39" w:rsidRPr="00717565" w:rsidRDefault="001A6B39" w:rsidP="0053461D">
      <w:pPr>
        <w:shd w:val="clear" w:color="auto" w:fill="FFFFFF"/>
        <w:spacing w:after="0" w:line="204" w:lineRule="atLeast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7565">
        <w:rPr>
          <w:rFonts w:ascii="Times New Roman" w:eastAsia="Calibri" w:hAnsi="Times New Roman" w:cs="Times New Roman"/>
          <w:sz w:val="24"/>
          <w:szCs w:val="24"/>
        </w:rPr>
        <w:t xml:space="preserve">Табл. Результаты промежуточной аттестации учащихся 6 класса. </w:t>
      </w:r>
      <w:r w:rsidR="00BF5244">
        <w:rPr>
          <w:rFonts w:ascii="Times New Roman" w:eastAsia="Calibri" w:hAnsi="Times New Roman" w:cs="Times New Roman"/>
          <w:sz w:val="24"/>
          <w:szCs w:val="24"/>
        </w:rPr>
        <w:t xml:space="preserve">Количество учащихся: </w:t>
      </w:r>
      <w:r w:rsidR="005217C1">
        <w:rPr>
          <w:rFonts w:ascii="Times New Roman" w:eastAsia="Calibri" w:hAnsi="Times New Roman" w:cs="Times New Roman"/>
          <w:sz w:val="24"/>
          <w:szCs w:val="24"/>
        </w:rPr>
        <w:t>3</w:t>
      </w:r>
    </w:p>
    <w:p w:rsidR="001A6B39" w:rsidRPr="003C6D33" w:rsidRDefault="001A6B39" w:rsidP="001A6B39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7565">
        <w:rPr>
          <w:rFonts w:ascii="Times New Roman" w:eastAsia="Calibri" w:hAnsi="Times New Roman" w:cs="Times New Roman"/>
          <w:sz w:val="24"/>
          <w:szCs w:val="24"/>
        </w:rPr>
        <w:t>Успеваемость: 100%.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2382"/>
        <w:gridCol w:w="3910"/>
        <w:gridCol w:w="2441"/>
      </w:tblGrid>
      <w:tr w:rsidR="001A6B39" w:rsidRPr="003C6D33" w:rsidTr="004446CD">
        <w:tc>
          <w:tcPr>
            <w:tcW w:w="531" w:type="pct"/>
          </w:tcPr>
          <w:p w:rsidR="001A6B39" w:rsidRPr="003C6D33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9" w:type="pct"/>
          </w:tcPr>
          <w:p w:rsidR="001A6B39" w:rsidRPr="003C6D33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 </w:t>
            </w:r>
          </w:p>
        </w:tc>
        <w:tc>
          <w:tcPr>
            <w:tcW w:w="2001" w:type="pct"/>
          </w:tcPr>
          <w:p w:rsidR="001A6B39" w:rsidRPr="003C6D33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249" w:type="pct"/>
          </w:tcPr>
          <w:p w:rsidR="001A6B39" w:rsidRPr="003C6D33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</w:tr>
      <w:tr w:rsidR="00946B50" w:rsidRPr="003C6D33" w:rsidTr="004446CD">
        <w:trPr>
          <w:trHeight w:val="262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Хаматгалиева Г.Р</w:t>
            </w:r>
          </w:p>
        </w:tc>
        <w:tc>
          <w:tcPr>
            <w:tcW w:w="124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946B50" w:rsidRPr="003C6D33" w:rsidTr="004446CD">
        <w:trPr>
          <w:trHeight w:val="281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 Н.Н.</w:t>
            </w:r>
          </w:p>
        </w:tc>
        <w:tc>
          <w:tcPr>
            <w:tcW w:w="124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Pr="003C6D33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9" w:type="pct"/>
          </w:tcPr>
          <w:p w:rsidR="001A6B39" w:rsidRPr="003C6D33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01" w:type="pct"/>
          </w:tcPr>
          <w:p w:rsidR="001A6B39" w:rsidRPr="003C6D33" w:rsidRDefault="00894037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И.А.</w:t>
            </w:r>
          </w:p>
        </w:tc>
        <w:tc>
          <w:tcPr>
            <w:tcW w:w="1249" w:type="pct"/>
          </w:tcPr>
          <w:p w:rsidR="001A6B39" w:rsidRPr="003C6D33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9" w:type="pct"/>
          </w:tcPr>
          <w:p w:rsidR="001A6B39" w:rsidRPr="003C6D33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01" w:type="pct"/>
          </w:tcPr>
          <w:p w:rsidR="001A6B39" w:rsidRPr="003C6D33" w:rsidRDefault="001A6B39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1A6B39" w:rsidRPr="003C6D33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01" w:type="pct"/>
          </w:tcPr>
          <w:p w:rsidR="001A6B39" w:rsidRDefault="001A6B39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1A6B39" w:rsidRDefault="00BE45DB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001" w:type="pct"/>
          </w:tcPr>
          <w:p w:rsidR="001A6B39" w:rsidRDefault="001A6B39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1A6B39" w:rsidRDefault="005217C1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01" w:type="pct"/>
          </w:tcPr>
          <w:p w:rsidR="001A6B39" w:rsidRDefault="001A6B39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1A6B39" w:rsidRDefault="005425B8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4446CD" w:rsidRPr="003C6D33" w:rsidTr="004446CD">
        <w:trPr>
          <w:trHeight w:val="272"/>
        </w:trPr>
        <w:tc>
          <w:tcPr>
            <w:tcW w:w="531" w:type="pct"/>
          </w:tcPr>
          <w:p w:rsidR="004446CD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9" w:type="pct"/>
          </w:tcPr>
          <w:p w:rsidR="004446CD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01" w:type="pct"/>
          </w:tcPr>
          <w:p w:rsidR="004446CD" w:rsidRDefault="004446CD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4446CD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01" w:type="pct"/>
          </w:tcPr>
          <w:p w:rsidR="001A6B39" w:rsidRDefault="001A6B39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Нуруллина З.Н.</w:t>
            </w:r>
          </w:p>
        </w:tc>
        <w:tc>
          <w:tcPr>
            <w:tcW w:w="1249" w:type="pct"/>
          </w:tcPr>
          <w:p w:rsidR="001A6B39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001" w:type="pct"/>
          </w:tcPr>
          <w:p w:rsidR="001A6B39" w:rsidRDefault="001A6B39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Гаязов Р.Р.</w:t>
            </w:r>
          </w:p>
        </w:tc>
        <w:tc>
          <w:tcPr>
            <w:tcW w:w="1249" w:type="pct"/>
          </w:tcPr>
          <w:p w:rsidR="001A6B39" w:rsidRDefault="005425B8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01" w:type="pct"/>
          </w:tcPr>
          <w:p w:rsidR="001A6B39" w:rsidRDefault="00894037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1A6B39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 культура</w:t>
            </w:r>
          </w:p>
        </w:tc>
        <w:tc>
          <w:tcPr>
            <w:tcW w:w="2001" w:type="pct"/>
          </w:tcPr>
          <w:p w:rsidR="001A6B39" w:rsidRDefault="001A6B39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1A6B39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001" w:type="pct"/>
          </w:tcPr>
          <w:p w:rsidR="001A6B39" w:rsidRDefault="00894037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Насирова Г.М.</w:t>
            </w:r>
          </w:p>
        </w:tc>
        <w:tc>
          <w:tcPr>
            <w:tcW w:w="1249" w:type="pct"/>
          </w:tcPr>
          <w:p w:rsidR="001A6B39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A6B39" w:rsidRPr="003C6D33" w:rsidTr="004446CD">
        <w:trPr>
          <w:trHeight w:val="272"/>
        </w:trPr>
        <w:tc>
          <w:tcPr>
            <w:tcW w:w="531" w:type="pct"/>
          </w:tcPr>
          <w:p w:rsidR="001A6B39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19" w:type="pct"/>
          </w:tcPr>
          <w:p w:rsidR="001A6B39" w:rsidRDefault="001A6B39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001" w:type="pct"/>
          </w:tcPr>
          <w:p w:rsidR="001A6B39" w:rsidRDefault="00894037" w:rsidP="004446C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Насирова Г.М.</w:t>
            </w:r>
          </w:p>
        </w:tc>
        <w:tc>
          <w:tcPr>
            <w:tcW w:w="1249" w:type="pct"/>
          </w:tcPr>
          <w:p w:rsidR="001A6B39" w:rsidRDefault="00894037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</w:tbl>
    <w:p w:rsidR="00BE45DB" w:rsidRDefault="00BE45DB" w:rsidP="006F4010">
      <w:pPr>
        <w:shd w:val="clear" w:color="auto" w:fill="FFFFFF"/>
        <w:spacing w:after="0" w:line="204" w:lineRule="atLeast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4446CD" w:rsidRPr="00717565" w:rsidRDefault="004446CD" w:rsidP="004446CD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7565">
        <w:rPr>
          <w:rFonts w:ascii="Times New Roman" w:eastAsia="Calibri" w:hAnsi="Times New Roman" w:cs="Times New Roman"/>
          <w:sz w:val="24"/>
          <w:szCs w:val="24"/>
        </w:rPr>
        <w:t>Табл. Результаты промежуточной аттестации учащихся 7 класса. Количество учащихся:</w:t>
      </w:r>
      <w:r w:rsidR="005217C1">
        <w:rPr>
          <w:rFonts w:ascii="Times New Roman" w:eastAsia="Calibri" w:hAnsi="Times New Roman" w:cs="Times New Roman"/>
          <w:sz w:val="24"/>
          <w:szCs w:val="24"/>
        </w:rPr>
        <w:t>5</w:t>
      </w:r>
    </w:p>
    <w:p w:rsidR="004446CD" w:rsidRPr="003C6D33" w:rsidRDefault="004446CD" w:rsidP="004446CD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7565">
        <w:rPr>
          <w:rFonts w:ascii="Times New Roman" w:eastAsia="Calibri" w:hAnsi="Times New Roman" w:cs="Times New Roman"/>
          <w:sz w:val="24"/>
          <w:szCs w:val="24"/>
        </w:rPr>
        <w:t>Успеваемость: 100%.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2382"/>
        <w:gridCol w:w="3910"/>
        <w:gridCol w:w="2441"/>
      </w:tblGrid>
      <w:tr w:rsidR="004446CD" w:rsidRPr="003C6D33" w:rsidTr="004446CD">
        <w:tc>
          <w:tcPr>
            <w:tcW w:w="531" w:type="pct"/>
          </w:tcPr>
          <w:p w:rsidR="004446CD" w:rsidRPr="003C6D33" w:rsidRDefault="004446C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9" w:type="pct"/>
          </w:tcPr>
          <w:p w:rsidR="004446CD" w:rsidRPr="003C6D33" w:rsidRDefault="004446C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 </w:t>
            </w:r>
          </w:p>
        </w:tc>
        <w:tc>
          <w:tcPr>
            <w:tcW w:w="2001" w:type="pct"/>
          </w:tcPr>
          <w:p w:rsidR="004446CD" w:rsidRPr="003C6D33" w:rsidRDefault="004446C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249" w:type="pct"/>
          </w:tcPr>
          <w:p w:rsidR="004446CD" w:rsidRPr="003C6D33" w:rsidRDefault="004446C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</w:tr>
      <w:tr w:rsidR="00946B50" w:rsidRPr="003C6D33" w:rsidTr="004446CD">
        <w:trPr>
          <w:trHeight w:val="262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Хаматгалиева Г.Р</w:t>
            </w:r>
          </w:p>
        </w:tc>
        <w:tc>
          <w:tcPr>
            <w:tcW w:w="124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946B50" w:rsidRPr="003C6D33" w:rsidTr="004446CD">
        <w:trPr>
          <w:trHeight w:val="281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 Н.Н.</w:t>
            </w:r>
          </w:p>
        </w:tc>
        <w:tc>
          <w:tcPr>
            <w:tcW w:w="1249" w:type="pct"/>
          </w:tcPr>
          <w:p w:rsidR="00946B50" w:rsidRDefault="00946B50" w:rsidP="00946B50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Pr="003C6D33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9" w:type="pct"/>
          </w:tcPr>
          <w:p w:rsidR="0053461D" w:rsidRPr="003C6D33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001" w:type="pct"/>
          </w:tcPr>
          <w:p w:rsidR="0053461D" w:rsidRPr="003C6D33" w:rsidRDefault="00946B50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 Р.Р.</w:t>
            </w:r>
          </w:p>
        </w:tc>
        <w:tc>
          <w:tcPr>
            <w:tcW w:w="1249" w:type="pct"/>
          </w:tcPr>
          <w:p w:rsidR="0053461D" w:rsidRDefault="00946B50" w:rsidP="0053461D">
            <w:pPr>
              <w:spacing w:after="0" w:line="240" w:lineRule="auto"/>
              <w:contextualSpacing/>
            </w:pPr>
            <w:r>
              <w:t>80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Pr="003C6D33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001" w:type="pct"/>
          </w:tcPr>
          <w:p w:rsidR="0053461D" w:rsidRDefault="00946B50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 Р.Р.</w:t>
            </w:r>
          </w:p>
        </w:tc>
        <w:tc>
          <w:tcPr>
            <w:tcW w:w="1249" w:type="pct"/>
          </w:tcPr>
          <w:p w:rsidR="0053461D" w:rsidRDefault="00946B50" w:rsidP="0053461D">
            <w:pPr>
              <w:spacing w:after="0" w:line="240" w:lineRule="auto"/>
              <w:contextualSpacing/>
            </w:pPr>
            <w:r>
              <w:t>80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Pr="003C6D33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И.А.</w:t>
            </w:r>
          </w:p>
        </w:tc>
        <w:tc>
          <w:tcPr>
            <w:tcW w:w="1249" w:type="pct"/>
          </w:tcPr>
          <w:p w:rsidR="0053461D" w:rsidRDefault="00856108" w:rsidP="0053461D">
            <w:pPr>
              <w:spacing w:after="0" w:line="240" w:lineRule="auto"/>
              <w:contextualSpacing/>
            </w:pPr>
            <w:r>
              <w:t>80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Pr="003C6D33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И.А.</w:t>
            </w:r>
          </w:p>
        </w:tc>
        <w:tc>
          <w:tcPr>
            <w:tcW w:w="1249" w:type="pct"/>
          </w:tcPr>
          <w:p w:rsidR="0053461D" w:rsidRDefault="00894037" w:rsidP="0053461D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9" w:type="pct"/>
          </w:tcPr>
          <w:p w:rsidR="0053461D" w:rsidRPr="003C6D33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01" w:type="pct"/>
          </w:tcPr>
          <w:p w:rsidR="0053461D" w:rsidRPr="003C6D33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53461D" w:rsidRDefault="00BE45DB" w:rsidP="0053461D">
            <w:pPr>
              <w:spacing w:after="0" w:line="240" w:lineRule="auto"/>
              <w:contextualSpacing/>
            </w:pPr>
            <w:r>
              <w:t>60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53461D" w:rsidRDefault="00BE45DB" w:rsidP="0053461D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53461D" w:rsidRDefault="005217C1" w:rsidP="0053461D">
            <w:pPr>
              <w:spacing w:after="0" w:line="240" w:lineRule="auto"/>
              <w:contextualSpacing/>
            </w:pPr>
            <w:r>
              <w:t>80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53461D" w:rsidRDefault="005425B8" w:rsidP="0053461D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53461D" w:rsidRDefault="004344FF" w:rsidP="0053461D">
            <w:pPr>
              <w:spacing w:after="0" w:line="240" w:lineRule="auto"/>
              <w:contextualSpacing/>
            </w:pPr>
            <w:r>
              <w:t>80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Нуруллина З.Н.</w:t>
            </w:r>
          </w:p>
        </w:tc>
        <w:tc>
          <w:tcPr>
            <w:tcW w:w="1249" w:type="pct"/>
          </w:tcPr>
          <w:p w:rsidR="0053461D" w:rsidRDefault="00894037" w:rsidP="0053461D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Гаязов Р.Р.</w:t>
            </w:r>
          </w:p>
        </w:tc>
        <w:tc>
          <w:tcPr>
            <w:tcW w:w="1249" w:type="pct"/>
          </w:tcPr>
          <w:p w:rsidR="0053461D" w:rsidRDefault="005425B8" w:rsidP="0053461D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Ф.Ф.</w:t>
            </w:r>
          </w:p>
        </w:tc>
        <w:tc>
          <w:tcPr>
            <w:tcW w:w="1249" w:type="pct"/>
          </w:tcPr>
          <w:p w:rsidR="0053461D" w:rsidRDefault="00856108" w:rsidP="0053461D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53461D" w:rsidRPr="003C6D33" w:rsidTr="004446CD">
        <w:trPr>
          <w:trHeight w:val="272"/>
        </w:trPr>
        <w:tc>
          <w:tcPr>
            <w:tcW w:w="53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19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 культура</w:t>
            </w:r>
          </w:p>
        </w:tc>
        <w:tc>
          <w:tcPr>
            <w:tcW w:w="2001" w:type="pct"/>
          </w:tcPr>
          <w:p w:rsidR="0053461D" w:rsidRDefault="0053461D" w:rsidP="005346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53461D" w:rsidRDefault="00856108" w:rsidP="0053461D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856108" w:rsidRPr="003C6D33" w:rsidTr="004446CD">
        <w:trPr>
          <w:trHeight w:val="272"/>
        </w:trPr>
        <w:tc>
          <w:tcPr>
            <w:tcW w:w="531" w:type="pct"/>
          </w:tcPr>
          <w:p w:rsidR="00856108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19" w:type="pct"/>
          </w:tcPr>
          <w:p w:rsidR="00856108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001" w:type="pct"/>
          </w:tcPr>
          <w:p w:rsidR="00856108" w:rsidRDefault="00856108" w:rsidP="00856108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Насирова Г.М.</w:t>
            </w:r>
          </w:p>
        </w:tc>
        <w:tc>
          <w:tcPr>
            <w:tcW w:w="1249" w:type="pct"/>
          </w:tcPr>
          <w:p w:rsidR="00856108" w:rsidRDefault="00856108" w:rsidP="00856108">
            <w:pPr>
              <w:spacing w:after="0" w:line="240" w:lineRule="auto"/>
              <w:contextualSpacing/>
            </w:pPr>
            <w:r>
              <w:t>100</w:t>
            </w:r>
          </w:p>
        </w:tc>
      </w:tr>
      <w:tr w:rsidR="00856108" w:rsidRPr="003C6D33" w:rsidTr="004446CD">
        <w:trPr>
          <w:trHeight w:val="272"/>
        </w:trPr>
        <w:tc>
          <w:tcPr>
            <w:tcW w:w="531" w:type="pct"/>
          </w:tcPr>
          <w:p w:rsidR="00856108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19" w:type="pct"/>
          </w:tcPr>
          <w:p w:rsidR="00856108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001" w:type="pct"/>
          </w:tcPr>
          <w:p w:rsidR="00856108" w:rsidRDefault="00856108" w:rsidP="00856108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Насирова Г.М.</w:t>
            </w:r>
          </w:p>
        </w:tc>
        <w:tc>
          <w:tcPr>
            <w:tcW w:w="1249" w:type="pct"/>
          </w:tcPr>
          <w:p w:rsidR="00856108" w:rsidRDefault="00856108" w:rsidP="00856108">
            <w:pPr>
              <w:spacing w:after="0" w:line="240" w:lineRule="auto"/>
              <w:contextualSpacing/>
            </w:pPr>
            <w:r>
              <w:t>100</w:t>
            </w:r>
          </w:p>
        </w:tc>
      </w:tr>
    </w:tbl>
    <w:p w:rsidR="004446CD" w:rsidRDefault="004446CD" w:rsidP="004446CD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446CD" w:rsidRPr="007B0239" w:rsidRDefault="004446CD" w:rsidP="003B666B">
      <w:pPr>
        <w:shd w:val="clear" w:color="auto" w:fill="FFFFFF"/>
        <w:spacing w:after="0" w:line="204" w:lineRule="atLeast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B0239">
        <w:rPr>
          <w:rFonts w:ascii="Times New Roman" w:eastAsia="Calibri" w:hAnsi="Times New Roman" w:cs="Times New Roman"/>
          <w:sz w:val="24"/>
          <w:szCs w:val="24"/>
        </w:rPr>
        <w:t>Табл. Результаты промежуточной аттестации учащихся 8 класса. Количество учащихся:</w:t>
      </w:r>
      <w:r w:rsidR="005217C1">
        <w:rPr>
          <w:rFonts w:ascii="Times New Roman" w:eastAsia="Calibri" w:hAnsi="Times New Roman" w:cs="Times New Roman"/>
          <w:sz w:val="24"/>
          <w:szCs w:val="24"/>
        </w:rPr>
        <w:t>3</w:t>
      </w:r>
    </w:p>
    <w:p w:rsidR="004446CD" w:rsidRPr="003C6D33" w:rsidRDefault="004446CD" w:rsidP="004446CD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B0239">
        <w:rPr>
          <w:rFonts w:ascii="Times New Roman" w:eastAsia="Calibri" w:hAnsi="Times New Roman" w:cs="Times New Roman"/>
          <w:sz w:val="24"/>
          <w:szCs w:val="24"/>
        </w:rPr>
        <w:t>Успеваемость: 100%.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2382"/>
        <w:gridCol w:w="3910"/>
        <w:gridCol w:w="2441"/>
      </w:tblGrid>
      <w:tr w:rsidR="004446CD" w:rsidRPr="003C6D33" w:rsidTr="004446CD">
        <w:tc>
          <w:tcPr>
            <w:tcW w:w="531" w:type="pct"/>
          </w:tcPr>
          <w:p w:rsidR="004446CD" w:rsidRPr="003C6D33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9" w:type="pct"/>
          </w:tcPr>
          <w:p w:rsidR="004446CD" w:rsidRPr="003C6D33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 </w:t>
            </w:r>
          </w:p>
        </w:tc>
        <w:tc>
          <w:tcPr>
            <w:tcW w:w="2001" w:type="pct"/>
          </w:tcPr>
          <w:p w:rsidR="004446CD" w:rsidRPr="003C6D33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249" w:type="pct"/>
          </w:tcPr>
          <w:p w:rsidR="004446CD" w:rsidRPr="003C6D33" w:rsidRDefault="004446CD" w:rsidP="004446C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</w:tr>
      <w:tr w:rsidR="00946B50" w:rsidRPr="003C6D33" w:rsidTr="004446CD">
        <w:trPr>
          <w:trHeight w:val="262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Хаматгалиева Г.Р</w:t>
            </w:r>
          </w:p>
        </w:tc>
        <w:tc>
          <w:tcPr>
            <w:tcW w:w="124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946B50" w:rsidRPr="003C6D33" w:rsidTr="004446CD">
        <w:trPr>
          <w:trHeight w:val="281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 Н.Н.</w:t>
            </w:r>
          </w:p>
        </w:tc>
        <w:tc>
          <w:tcPr>
            <w:tcW w:w="124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856108" w:rsidRPr="003C6D33" w:rsidTr="004446CD">
        <w:trPr>
          <w:trHeight w:val="272"/>
        </w:trPr>
        <w:tc>
          <w:tcPr>
            <w:tcW w:w="531" w:type="pct"/>
          </w:tcPr>
          <w:p w:rsidR="00856108" w:rsidRPr="003C6D33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9" w:type="pct"/>
          </w:tcPr>
          <w:p w:rsidR="00856108" w:rsidRPr="003C6D33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001" w:type="pct"/>
          </w:tcPr>
          <w:p w:rsidR="00856108" w:rsidRDefault="00856108" w:rsidP="00856108">
            <w:pPr>
              <w:spacing w:after="0" w:line="240" w:lineRule="auto"/>
              <w:contextualSpacing/>
            </w:pPr>
            <w:r w:rsidRPr="00146217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</w:t>
            </w:r>
          </w:p>
        </w:tc>
        <w:tc>
          <w:tcPr>
            <w:tcW w:w="1249" w:type="pct"/>
          </w:tcPr>
          <w:p w:rsidR="00856108" w:rsidRPr="003C6D33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856108" w:rsidRPr="003C6D33" w:rsidTr="004446CD">
        <w:trPr>
          <w:trHeight w:val="272"/>
        </w:trPr>
        <w:tc>
          <w:tcPr>
            <w:tcW w:w="531" w:type="pct"/>
          </w:tcPr>
          <w:p w:rsidR="00856108" w:rsidRPr="003C6D33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9" w:type="pct"/>
          </w:tcPr>
          <w:p w:rsidR="00856108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001" w:type="pct"/>
          </w:tcPr>
          <w:p w:rsidR="00856108" w:rsidRDefault="00856108" w:rsidP="00856108">
            <w:pPr>
              <w:spacing w:after="0" w:line="240" w:lineRule="auto"/>
              <w:contextualSpacing/>
            </w:pPr>
            <w:r w:rsidRPr="00146217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</w:t>
            </w:r>
          </w:p>
        </w:tc>
        <w:tc>
          <w:tcPr>
            <w:tcW w:w="1249" w:type="pct"/>
          </w:tcPr>
          <w:p w:rsidR="00856108" w:rsidRDefault="00856108" w:rsidP="008561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Pr="003C6D33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Pr="003C6D33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9" w:type="pct"/>
          </w:tcPr>
          <w:p w:rsidR="00BF5244" w:rsidRPr="003C6D33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01" w:type="pct"/>
          </w:tcPr>
          <w:p w:rsidR="00BF5244" w:rsidRPr="003C6D33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BF5244" w:rsidRPr="003C6D33" w:rsidRDefault="00BE45DB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BF5244" w:rsidRDefault="00BE45DB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BF5244" w:rsidRDefault="005217C1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BF5244" w:rsidRDefault="004344FF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BF5244" w:rsidRDefault="004344FF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01" w:type="pct"/>
          </w:tcPr>
          <w:p w:rsidR="00BF5244" w:rsidRDefault="0053461D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Нуруллина З.Н.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Гаязов Р.Р.</w:t>
            </w:r>
          </w:p>
        </w:tc>
        <w:tc>
          <w:tcPr>
            <w:tcW w:w="1249" w:type="pct"/>
          </w:tcPr>
          <w:p w:rsidR="00BF5244" w:rsidRDefault="005425B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Гаязов Р.Р.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 культура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001" w:type="pct"/>
          </w:tcPr>
          <w:p w:rsidR="00BF5244" w:rsidRDefault="00856108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Насирова Г.М.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4446CD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</w:tbl>
    <w:p w:rsidR="004446CD" w:rsidRDefault="004446CD" w:rsidP="004446CD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4010" w:rsidRDefault="006F4010" w:rsidP="003B666B">
      <w:pPr>
        <w:shd w:val="clear" w:color="auto" w:fill="FFFFFF"/>
        <w:spacing w:after="0" w:line="204" w:lineRule="atLeast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A1554B" w:rsidRPr="00BF5244" w:rsidRDefault="00A1554B" w:rsidP="003B666B">
      <w:pPr>
        <w:shd w:val="clear" w:color="auto" w:fill="FFFFFF"/>
        <w:spacing w:after="0" w:line="204" w:lineRule="atLeast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BF524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Табл. Результаты промежуточной аттестации учащихся </w:t>
      </w:r>
      <w:r w:rsidR="00BF5244" w:rsidRPr="00BF5244">
        <w:rPr>
          <w:rFonts w:ascii="Times New Roman" w:eastAsia="Calibri" w:hAnsi="Times New Roman" w:cs="Times New Roman"/>
          <w:sz w:val="24"/>
          <w:szCs w:val="24"/>
        </w:rPr>
        <w:t>9</w:t>
      </w:r>
      <w:r w:rsidRPr="00BF5244">
        <w:rPr>
          <w:rFonts w:ascii="Times New Roman" w:eastAsia="Calibri" w:hAnsi="Times New Roman" w:cs="Times New Roman"/>
          <w:sz w:val="24"/>
          <w:szCs w:val="24"/>
        </w:rPr>
        <w:t xml:space="preserve"> класса. Количество учащихся: </w:t>
      </w:r>
      <w:r w:rsidR="005217C1">
        <w:rPr>
          <w:rFonts w:ascii="Times New Roman" w:eastAsia="Calibri" w:hAnsi="Times New Roman" w:cs="Times New Roman"/>
          <w:sz w:val="24"/>
          <w:szCs w:val="24"/>
        </w:rPr>
        <w:t>3</w:t>
      </w:r>
    </w:p>
    <w:p w:rsidR="00A1554B" w:rsidRPr="003C6D33" w:rsidRDefault="00A1554B" w:rsidP="00A1554B">
      <w:pPr>
        <w:shd w:val="clear" w:color="auto" w:fill="FFFFFF"/>
        <w:spacing w:after="0" w:line="204" w:lineRule="atLeast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BF5244">
        <w:rPr>
          <w:rFonts w:ascii="Times New Roman" w:eastAsia="Calibri" w:hAnsi="Times New Roman" w:cs="Times New Roman"/>
          <w:sz w:val="24"/>
          <w:szCs w:val="24"/>
        </w:rPr>
        <w:t>Успеваемость: 100%.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2382"/>
        <w:gridCol w:w="3910"/>
        <w:gridCol w:w="2441"/>
      </w:tblGrid>
      <w:tr w:rsidR="00A1554B" w:rsidRPr="003C6D33" w:rsidTr="00BE5ECB">
        <w:tc>
          <w:tcPr>
            <w:tcW w:w="531" w:type="pct"/>
          </w:tcPr>
          <w:p w:rsidR="00A1554B" w:rsidRPr="003C6D33" w:rsidRDefault="00A1554B" w:rsidP="00BE5EC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9" w:type="pct"/>
          </w:tcPr>
          <w:p w:rsidR="00A1554B" w:rsidRPr="003C6D33" w:rsidRDefault="00A1554B" w:rsidP="00BE5EC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 </w:t>
            </w:r>
          </w:p>
        </w:tc>
        <w:tc>
          <w:tcPr>
            <w:tcW w:w="2001" w:type="pct"/>
          </w:tcPr>
          <w:p w:rsidR="00A1554B" w:rsidRPr="003C6D33" w:rsidRDefault="00A1554B" w:rsidP="00BE5EC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249" w:type="pct"/>
          </w:tcPr>
          <w:p w:rsidR="00A1554B" w:rsidRPr="003C6D33" w:rsidRDefault="00A1554B" w:rsidP="00BE5EC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</w:tr>
      <w:tr w:rsidR="00946B50" w:rsidRPr="003C6D33" w:rsidTr="00BE5ECB">
        <w:trPr>
          <w:trHeight w:val="262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Хаматгалиева Г.Р</w:t>
            </w:r>
          </w:p>
        </w:tc>
        <w:tc>
          <w:tcPr>
            <w:tcW w:w="124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946B50" w:rsidRPr="003C6D33" w:rsidTr="00BE5ECB">
        <w:trPr>
          <w:trHeight w:val="281"/>
        </w:trPr>
        <w:tc>
          <w:tcPr>
            <w:tcW w:w="53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001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 Н.Н.</w:t>
            </w:r>
          </w:p>
        </w:tc>
        <w:tc>
          <w:tcPr>
            <w:tcW w:w="1249" w:type="pct"/>
          </w:tcPr>
          <w:p w:rsidR="00946B50" w:rsidRPr="003C6D33" w:rsidRDefault="00946B50" w:rsidP="00946B5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Pr="003C6D33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9" w:type="pct"/>
          </w:tcPr>
          <w:p w:rsidR="00BF5244" w:rsidRPr="003C6D33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001" w:type="pct"/>
          </w:tcPr>
          <w:p w:rsidR="00BF5244" w:rsidRDefault="003B666B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 Р.Р.</w:t>
            </w:r>
          </w:p>
        </w:tc>
        <w:tc>
          <w:tcPr>
            <w:tcW w:w="1249" w:type="pct"/>
          </w:tcPr>
          <w:p w:rsidR="00BF5244" w:rsidRPr="003C6D33" w:rsidRDefault="00F30426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Pr="003C6D33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001" w:type="pct"/>
          </w:tcPr>
          <w:p w:rsidR="00BF5244" w:rsidRDefault="003B666B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 Р.Р</w:t>
            </w:r>
            <w:r w:rsidR="00BF524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9" w:type="pct"/>
          </w:tcPr>
          <w:p w:rsidR="00BF5244" w:rsidRPr="003C6D33" w:rsidRDefault="00F30426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Pr="003C6D33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Pr="003C6D33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И.А.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9" w:type="pct"/>
          </w:tcPr>
          <w:p w:rsidR="00BF5244" w:rsidRPr="003C6D33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01" w:type="pct"/>
          </w:tcPr>
          <w:p w:rsidR="00BF5244" w:rsidRPr="003C6D33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BF5244" w:rsidRPr="003C6D33" w:rsidRDefault="00BE45DB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А.И.</w:t>
            </w:r>
          </w:p>
        </w:tc>
        <w:tc>
          <w:tcPr>
            <w:tcW w:w="1249" w:type="pct"/>
          </w:tcPr>
          <w:p w:rsidR="00BF5244" w:rsidRDefault="00BE45DB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BF5244" w:rsidRDefault="005217C1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BF5244" w:rsidRDefault="004344FF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 А.Р.</w:t>
            </w:r>
          </w:p>
        </w:tc>
        <w:tc>
          <w:tcPr>
            <w:tcW w:w="1249" w:type="pct"/>
          </w:tcPr>
          <w:p w:rsidR="00BF5244" w:rsidRDefault="005217C1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01" w:type="pct"/>
          </w:tcPr>
          <w:p w:rsidR="00BF5244" w:rsidRDefault="003B666B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Хафизуллина Л.К.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="000D5699">
              <w:rPr>
                <w:rFonts w:ascii="Times New Roman" w:eastAsia="Calibri" w:hAnsi="Times New Roman" w:cs="Times New Roman"/>
                <w:sz w:val="24"/>
                <w:szCs w:val="24"/>
              </w:rPr>
              <w:t>уруллина З.Н.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19" w:type="pct"/>
          </w:tcPr>
          <w:p w:rsidR="00BF5244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001" w:type="pct"/>
          </w:tcPr>
          <w:p w:rsidR="00BF5244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Гаязов Р.Р.</w:t>
            </w:r>
          </w:p>
        </w:tc>
        <w:tc>
          <w:tcPr>
            <w:tcW w:w="1249" w:type="pct"/>
          </w:tcPr>
          <w:p w:rsidR="00BF5244" w:rsidRDefault="005425B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2E5C3A" w:rsidTr="00BE5ECB">
        <w:trPr>
          <w:trHeight w:val="272"/>
        </w:trPr>
        <w:tc>
          <w:tcPr>
            <w:tcW w:w="531" w:type="pct"/>
          </w:tcPr>
          <w:p w:rsidR="00BF5244" w:rsidRPr="003B666B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19" w:type="pct"/>
          </w:tcPr>
          <w:p w:rsidR="00BF5244" w:rsidRPr="003B666B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001" w:type="pct"/>
          </w:tcPr>
          <w:p w:rsidR="00BF5244" w:rsidRPr="003B666B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Гаязов Р.Р.</w:t>
            </w:r>
          </w:p>
        </w:tc>
        <w:tc>
          <w:tcPr>
            <w:tcW w:w="1249" w:type="pct"/>
          </w:tcPr>
          <w:p w:rsidR="00BF5244" w:rsidRPr="003B666B" w:rsidRDefault="005425B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BF5244" w:rsidRPr="003B666B" w:rsidTr="00BE5ECB">
        <w:trPr>
          <w:trHeight w:val="272"/>
        </w:trPr>
        <w:tc>
          <w:tcPr>
            <w:tcW w:w="531" w:type="pct"/>
          </w:tcPr>
          <w:p w:rsidR="00BF5244" w:rsidRPr="003B666B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19" w:type="pct"/>
          </w:tcPr>
          <w:p w:rsidR="00BF5244" w:rsidRPr="003B666B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 культура</w:t>
            </w:r>
          </w:p>
        </w:tc>
        <w:tc>
          <w:tcPr>
            <w:tcW w:w="2001" w:type="pct"/>
          </w:tcPr>
          <w:p w:rsidR="00BF5244" w:rsidRPr="003B666B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BF5244" w:rsidRPr="003B666B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F5244" w:rsidRPr="003C6D33" w:rsidTr="00BE5ECB">
        <w:trPr>
          <w:trHeight w:val="272"/>
        </w:trPr>
        <w:tc>
          <w:tcPr>
            <w:tcW w:w="531" w:type="pct"/>
          </w:tcPr>
          <w:p w:rsidR="00BF5244" w:rsidRPr="003B666B" w:rsidRDefault="007464A2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19" w:type="pct"/>
          </w:tcPr>
          <w:p w:rsidR="00BF5244" w:rsidRPr="003B666B" w:rsidRDefault="00BF5244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001" w:type="pct"/>
          </w:tcPr>
          <w:p w:rsidR="00BF5244" w:rsidRPr="003B666B" w:rsidRDefault="00BF5244" w:rsidP="00BF5244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6B">
              <w:rPr>
                <w:rFonts w:ascii="Times New Roman" w:eastAsia="Calibri" w:hAnsi="Times New Roman" w:cs="Times New Roman"/>
                <w:sz w:val="24"/>
                <w:szCs w:val="24"/>
              </w:rPr>
              <w:t>Закиров Ф.Ф</w:t>
            </w:r>
          </w:p>
        </w:tc>
        <w:tc>
          <w:tcPr>
            <w:tcW w:w="1249" w:type="pct"/>
          </w:tcPr>
          <w:p w:rsidR="00BF5244" w:rsidRDefault="00856108" w:rsidP="00BF52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</w:tbl>
    <w:p w:rsidR="006F4010" w:rsidRDefault="006F4010" w:rsidP="003C6D33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C6D33" w:rsidRPr="000D5699" w:rsidRDefault="003C6D33" w:rsidP="003C6D33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699">
        <w:rPr>
          <w:rFonts w:ascii="Times New Roman" w:eastAsia="Calibri" w:hAnsi="Times New Roman" w:cs="Times New Roman"/>
          <w:sz w:val="24"/>
          <w:szCs w:val="24"/>
        </w:rPr>
        <w:t xml:space="preserve">Низкий результат по </w:t>
      </w:r>
      <w:r w:rsidR="00EC1655" w:rsidRPr="000D5699">
        <w:rPr>
          <w:rFonts w:ascii="Times New Roman" w:eastAsia="Calibri" w:hAnsi="Times New Roman" w:cs="Times New Roman"/>
          <w:sz w:val="24"/>
          <w:szCs w:val="24"/>
        </w:rPr>
        <w:t>предметам</w:t>
      </w:r>
      <w:r w:rsidRPr="000D5699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6F4010">
        <w:rPr>
          <w:rFonts w:ascii="Times New Roman" w:eastAsia="Calibri" w:hAnsi="Times New Roman" w:cs="Times New Roman"/>
          <w:sz w:val="24"/>
          <w:szCs w:val="24"/>
        </w:rPr>
        <w:t>4</w:t>
      </w:r>
      <w:r w:rsidR="00EC1655" w:rsidRPr="000D5699">
        <w:rPr>
          <w:rFonts w:ascii="Times New Roman" w:eastAsia="Calibri" w:hAnsi="Times New Roman" w:cs="Times New Roman"/>
          <w:sz w:val="24"/>
          <w:szCs w:val="24"/>
        </w:rPr>
        <w:t xml:space="preserve"> классе свидетельствует о </w:t>
      </w:r>
      <w:r w:rsidR="00672321" w:rsidRPr="000D5699">
        <w:rPr>
          <w:rFonts w:ascii="Times New Roman" w:eastAsia="Calibri" w:hAnsi="Times New Roman" w:cs="Times New Roman"/>
          <w:sz w:val="24"/>
          <w:szCs w:val="24"/>
        </w:rPr>
        <w:t xml:space="preserve">слабом </w:t>
      </w:r>
      <w:r w:rsidRPr="000D5699">
        <w:rPr>
          <w:rFonts w:ascii="Times New Roman" w:eastAsia="Calibri" w:hAnsi="Times New Roman" w:cs="Times New Roman"/>
          <w:sz w:val="24"/>
          <w:szCs w:val="24"/>
        </w:rPr>
        <w:t>усвоении опорной системы знаний. Не умение самостоятельно работать с текстом, анализировать его, делать выводы. Для повышения результата при составлении тематич</w:t>
      </w:r>
      <w:r w:rsidR="00EC1655" w:rsidRPr="000D5699">
        <w:rPr>
          <w:rFonts w:ascii="Times New Roman" w:eastAsia="Calibri" w:hAnsi="Times New Roman" w:cs="Times New Roman"/>
          <w:sz w:val="24"/>
          <w:szCs w:val="24"/>
        </w:rPr>
        <w:t xml:space="preserve">еского планирования необходимо </w:t>
      </w:r>
      <w:r w:rsidRPr="000D5699">
        <w:rPr>
          <w:rFonts w:ascii="Times New Roman" w:eastAsia="Calibri" w:hAnsi="Times New Roman" w:cs="Times New Roman"/>
          <w:sz w:val="24"/>
          <w:szCs w:val="24"/>
        </w:rPr>
        <w:t>включить различные типы проверочных и диагностических заданий, способствующих формированию самостоятельной оценочной деятельности.</w:t>
      </w:r>
    </w:p>
    <w:p w:rsidR="003C6D33" w:rsidRPr="000D5699" w:rsidRDefault="003C6D33" w:rsidP="003C6D33">
      <w:pPr>
        <w:spacing w:after="0" w:line="276" w:lineRule="auto"/>
        <w:ind w:firstLine="567"/>
        <w:contextualSpacing/>
        <w:jc w:val="both"/>
        <w:rPr>
          <w:rFonts w:ascii="Calibri" w:eastAsia="Calibri" w:hAnsi="Calibri" w:cs="Times New Roman"/>
          <w:sz w:val="28"/>
        </w:rPr>
      </w:pPr>
      <w:r w:rsidRPr="000D5699">
        <w:rPr>
          <w:rFonts w:ascii="Times New Roman" w:eastAsia="Calibri" w:hAnsi="Times New Roman" w:cs="Times New Roman"/>
          <w:sz w:val="24"/>
          <w:szCs w:val="24"/>
        </w:rPr>
        <w:t>По остальным предметам результаты промежуточной аттестации по итогам года показывают положительную динамику роста качества знаний и обученности.</w:t>
      </w:r>
    </w:p>
    <w:p w:rsidR="003C6D33" w:rsidRPr="003C6D33" w:rsidRDefault="003C6D33" w:rsidP="003C6D33">
      <w:pPr>
        <w:shd w:val="clear" w:color="auto" w:fill="FFFFFF"/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699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EC1655" w:rsidRPr="000D5699">
        <w:rPr>
          <w:rFonts w:ascii="Times New Roman" w:eastAsia="Calibri" w:hAnsi="Times New Roman" w:cs="Times New Roman"/>
          <w:sz w:val="24"/>
          <w:szCs w:val="24"/>
        </w:rPr>
        <w:t xml:space="preserve">повышения качества образования </w:t>
      </w:r>
      <w:r w:rsidRPr="000D5699">
        <w:rPr>
          <w:rFonts w:ascii="Times New Roman" w:eastAsia="Calibri" w:hAnsi="Times New Roman" w:cs="Times New Roman"/>
          <w:sz w:val="24"/>
          <w:szCs w:val="24"/>
        </w:rPr>
        <w:t>учителям-предметникам необходимо на уроках больше внимания уделять развитию умений различать, сопоставлять, обобщать и делать выводы; включать в содержание учебного материала недостаточно усвоенные разделы тем, а также проводить индивидуальные дополнительные занятия. Тщательно продумывать форму текущего, промежуточного контроля за усвоением новых знаний с целью профилактики пробелов в восприятии и усвоении наиболее сложных понятий отдельных тем. Продолжить внедрение инновационных технологий в образовательный процесс школы, учителям-предметникам систематически пополнять и обновлять медиатеку по предметам, продолжить работу по разработке уроков с применением ЭОР и ЦОР.</w:t>
      </w:r>
    </w:p>
    <w:p w:rsidR="003C6D33" w:rsidRPr="003C6D33" w:rsidRDefault="00672321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</w:t>
      </w:r>
      <w:r w:rsidR="007B3E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созданы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необходимые предпосылки,  условия и механизмы для обеспечения возможностей получения качественного,  доступного образования.</w:t>
      </w:r>
    </w:p>
    <w:p w:rsidR="003C6D33" w:rsidRPr="003C6D33" w:rsidRDefault="003C6D33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Табл. Качество обучения за последние 3 года: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4"/>
        <w:gridCol w:w="2181"/>
        <w:gridCol w:w="2181"/>
        <w:gridCol w:w="2175"/>
      </w:tblGrid>
      <w:tr w:rsidR="006F4010" w:rsidRPr="003C6D33" w:rsidTr="006F4010">
        <w:trPr>
          <w:jc w:val="center"/>
        </w:trPr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010" w:rsidRPr="003C6D33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73A" w:rsidRDefault="009B173A" w:rsidP="009B173A">
            <w:pPr>
              <w:spacing w:after="0" w:line="276" w:lineRule="auto"/>
              <w:ind w:left="-59" w:right="-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2020/2021</w:t>
            </w:r>
          </w:p>
          <w:p w:rsidR="006F4010" w:rsidRDefault="006F4010" w:rsidP="003C6D33">
            <w:pPr>
              <w:spacing w:after="0" w:line="276" w:lineRule="auto"/>
              <w:ind w:left="-59" w:right="-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73A" w:rsidRDefault="009B173A" w:rsidP="009B173A">
            <w:pPr>
              <w:spacing w:after="0" w:line="276" w:lineRule="auto"/>
              <w:ind w:left="-59" w:right="-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2021/2022</w:t>
            </w:r>
          </w:p>
          <w:p w:rsidR="006F4010" w:rsidRDefault="006F4010" w:rsidP="003C6D33">
            <w:pPr>
              <w:spacing w:after="0" w:line="276" w:lineRule="auto"/>
              <w:ind w:left="-59" w:right="-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ind w:left="-59" w:right="-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/202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6F4010" w:rsidRDefault="006F4010" w:rsidP="003C6D33">
            <w:pPr>
              <w:spacing w:after="0" w:line="276" w:lineRule="auto"/>
              <w:ind w:left="-59" w:right="-6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Качество %</w:t>
            </w:r>
          </w:p>
        </w:tc>
      </w:tr>
      <w:tr w:rsidR="006F4010" w:rsidRPr="003C6D33" w:rsidTr="006F4010">
        <w:trPr>
          <w:jc w:val="center"/>
        </w:trPr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010" w:rsidRPr="003C6D33" w:rsidRDefault="006F4010" w:rsidP="003C6D33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Начальная школа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53,33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62,5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62,5</w:t>
            </w:r>
          </w:p>
        </w:tc>
      </w:tr>
      <w:tr w:rsidR="006F4010" w:rsidRPr="003C6D33" w:rsidTr="006F4010">
        <w:trPr>
          <w:jc w:val="center"/>
        </w:trPr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010" w:rsidRPr="003C6D33" w:rsidRDefault="006F4010" w:rsidP="003C6D33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Основная школа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62,9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66,7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65</w:t>
            </w:r>
          </w:p>
        </w:tc>
      </w:tr>
      <w:tr w:rsidR="006F4010" w:rsidRPr="003C6D33" w:rsidTr="006F4010">
        <w:trPr>
          <w:trHeight w:val="327"/>
          <w:jc w:val="center"/>
        </w:trPr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010" w:rsidRPr="003C6D33" w:rsidRDefault="006F4010" w:rsidP="003C6D33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 школе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59,53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65,12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010" w:rsidRDefault="006F4010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63,89</w:t>
            </w:r>
          </w:p>
        </w:tc>
      </w:tr>
    </w:tbl>
    <w:p w:rsidR="003C6D33" w:rsidRPr="003C6D33" w:rsidRDefault="003C6D33" w:rsidP="003C6D33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По </w:t>
      </w:r>
      <w:r w:rsidR="00E13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таблице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вид</w:t>
      </w:r>
      <w:r w:rsidR="00E13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но, что качество обучения в </w:t>
      </w:r>
      <w:r w:rsidR="00E51E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2022-2023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учебном году </w:t>
      </w:r>
      <w:r w:rsidR="006A3A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результаты понизились</w:t>
      </w:r>
      <w:r w:rsidR="00E130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192F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C6D33">
        <w:rPr>
          <w:rFonts w:ascii="Times New Roman" w:eastAsia="Calibri" w:hAnsi="Times New Roman" w:cs="Times New Roman"/>
          <w:color w:val="000000"/>
          <w:sz w:val="24"/>
          <w:szCs w:val="24"/>
        </w:rPr>
        <w:t>Для повышения качества обучения необходимо сформировать единую систему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образования. Требовать от всех участников образовательного процесса предоставления достоверной информации о качестве образования.</w:t>
      </w:r>
    </w:p>
    <w:p w:rsidR="00E13062" w:rsidRDefault="00E13062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C6D33" w:rsidRPr="003C6D33" w:rsidRDefault="003C6D33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Табл. </w:t>
      </w:r>
      <w:r w:rsidRPr="00506EE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Годовые показатели по школе за последние 3 года</w:t>
      </w:r>
      <w:r w:rsidR="00506EE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6D33" w:rsidRPr="003C6D33" w:rsidRDefault="003C6D33" w:rsidP="003C6D3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164" w:type="pct"/>
        <w:jc w:val="center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2217"/>
        <w:gridCol w:w="1330"/>
        <w:gridCol w:w="1312"/>
        <w:gridCol w:w="1273"/>
        <w:gridCol w:w="1421"/>
        <w:gridCol w:w="1273"/>
        <w:gridCol w:w="1265"/>
      </w:tblGrid>
      <w:tr w:rsidR="006A3A11" w:rsidRPr="003C6D33" w:rsidTr="00AF11D7">
        <w:trPr>
          <w:trHeight w:val="284"/>
          <w:jc w:val="center"/>
        </w:trPr>
        <w:tc>
          <w:tcPr>
            <w:tcW w:w="10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6A3A11" w:rsidRPr="003C6D33" w:rsidRDefault="006A3A11" w:rsidP="003C6D33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54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                            Годы обучения</w:t>
            </w:r>
          </w:p>
          <w:p w:rsidR="006A3A11" w:rsidRPr="003C6D33" w:rsidRDefault="006A3A11" w:rsidP="003C6D33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54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Предмет</w:t>
            </w:r>
          </w:p>
        </w:tc>
        <w:tc>
          <w:tcPr>
            <w:tcW w:w="13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3A11" w:rsidRDefault="009B173A" w:rsidP="003C6D33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2020-2021</w:t>
            </w:r>
          </w:p>
        </w:tc>
        <w:tc>
          <w:tcPr>
            <w:tcW w:w="13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3A11" w:rsidRDefault="009B173A" w:rsidP="00267499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2021-2022</w:t>
            </w:r>
          </w:p>
        </w:tc>
        <w:tc>
          <w:tcPr>
            <w:tcW w:w="12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3A11" w:rsidRDefault="006A3A11" w:rsidP="009B173A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202</w:t>
            </w:r>
            <w:r w:rsidR="009B173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-202</w:t>
            </w:r>
            <w:r w:rsidR="009B173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A3A11" w:rsidRPr="003C6D33" w:rsidTr="00AF11D7">
        <w:trPr>
          <w:trHeight w:val="263"/>
          <w:jc w:val="center"/>
        </w:trPr>
        <w:tc>
          <w:tcPr>
            <w:tcW w:w="10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качество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усп-ть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качество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Усп-ть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качество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Усп-ть</w:t>
            </w:r>
          </w:p>
        </w:tc>
      </w:tr>
      <w:tr w:rsidR="006A3A11" w:rsidRPr="003C6D33" w:rsidTr="00AF11D7">
        <w:trPr>
          <w:trHeight w:val="373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Русский </w:t>
            </w: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язык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73,81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72,09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AF11D7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66,67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88,89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92,59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85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93,33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93,75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81,25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3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Родной (татарский) язык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78,57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62,5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69,44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Родная (татарская) литература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85,19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77,78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93,33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81,25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87,5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Английский </w:t>
            </w: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язык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80,95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73,81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80,56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Немецкий язык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Математика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95,83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84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Алгебра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72,22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72,22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72,73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Геометрия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72,22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77,77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72,73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3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83,33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AF11D7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88,8</w:t>
            </w:r>
            <w:r w:rsidR="006A3A11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81,82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88,89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88,89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75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66,67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3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96,3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88,89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61,11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83,33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72,73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92,59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92,59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80,95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91,67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85,71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96,77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8F35D5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8F35D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97,44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90,63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151E0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151E00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151E0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6A3A11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ОБЖ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151E0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151E00" w:rsidRDefault="00AF11D7" w:rsidP="006A3A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6A3A11">
            <w:pPr>
              <w:jc w:val="center"/>
            </w:pPr>
            <w:r w:rsidRPr="00151E0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6A3A11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A11" w:rsidRPr="003C6D33" w:rsidRDefault="006A3A11" w:rsidP="00267499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Физическая </w:t>
            </w: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культура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267499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267499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267499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267499">
            <w:pPr>
              <w:jc w:val="center"/>
            </w:pPr>
            <w:r w:rsidRPr="00151E0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151E00" w:rsidRDefault="00AF11D7" w:rsidP="0026749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97,22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151E00" w:rsidRDefault="006A3A11" w:rsidP="0026749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AF11D7" w:rsidRPr="003C6D33" w:rsidTr="00AF11D7">
        <w:trPr>
          <w:trHeight w:val="208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3C6D33" w:rsidRDefault="006A3A11" w:rsidP="00AF11D7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C6D3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ИЗО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AF11D7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AF11D7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AF11D7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96,43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Default="006A3A11" w:rsidP="00AF11D7">
            <w:pPr>
              <w:jc w:val="center"/>
            </w:pPr>
            <w:r w:rsidRPr="00151E0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A11" w:rsidRPr="00151E00" w:rsidRDefault="00AF11D7" w:rsidP="00AF11D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D7" w:rsidRPr="00151E00" w:rsidRDefault="006A3A11" w:rsidP="00AF11D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AF11D7" w:rsidRPr="003C6D33" w:rsidTr="00AF11D7">
        <w:trPr>
          <w:trHeight w:val="374"/>
          <w:jc w:val="center"/>
        </w:trPr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1D7" w:rsidRPr="003C6D33" w:rsidRDefault="00AF11D7" w:rsidP="00267499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-261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ОДНКНР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D7" w:rsidRDefault="00AF11D7" w:rsidP="00267499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D7" w:rsidRDefault="00AF11D7" w:rsidP="00267499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D7" w:rsidRDefault="00AF11D7" w:rsidP="00267499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D7" w:rsidRPr="00151E00" w:rsidRDefault="00AF11D7" w:rsidP="0026749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D7" w:rsidRPr="00151E00" w:rsidRDefault="00AF11D7" w:rsidP="0026749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50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D7" w:rsidRDefault="00AF11D7" w:rsidP="0026749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</w:tbl>
    <w:p w:rsidR="00876B31" w:rsidRPr="00876B31" w:rsidRDefault="00876B31" w:rsidP="00876B3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6B3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Сравнительный анализ кач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ества знаний учащихся по предметам</w:t>
      </w:r>
      <w:r w:rsidRPr="00876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нескольких лет показывает, что показатель качества знаний </w:t>
      </w:r>
      <w:r w:rsidR="004A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многим предметам </w:t>
      </w:r>
      <w:r w:rsidRPr="00876B3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илен. Снижение качества знаний </w:t>
      </w:r>
      <w:r w:rsidRPr="00876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отдельных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предметах</w:t>
      </w:r>
      <w:r w:rsidR="004A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(русский язык, литература, информатика, история, </w:t>
      </w:r>
      <w:r w:rsidR="004A4F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химия и др.)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</w:t>
      </w:r>
      <w:r w:rsidRPr="00876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объяснить в сложности осуществления индивидуального подхода к учащимся, в трудности получения своевременной обратной связи об уровне усвоения учебного материала, нежеланием детей учиться, нежеланием прилагать какие-либо усилия к получению знаний. Повлиял и общий уровень развития детей, отсутствие постоянного контроля со стороны родителей. </w:t>
      </w:r>
    </w:p>
    <w:p w:rsidR="00A0118C" w:rsidRDefault="00A0118C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6B31" w:rsidRPr="00876B31" w:rsidRDefault="00876B31" w:rsidP="00876B31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24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Государственная итоговая аттестация</w:t>
      </w:r>
    </w:p>
    <w:p w:rsidR="003C6D33" w:rsidRPr="003C6D33" w:rsidRDefault="00876B31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(итоговой)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аттестации выпускников в форме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ОГЭ – одно из основных направлений в создании независимой государственной систем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оценки качества образования, реальной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возможности совмещения итоговой аттестации и вступительных испытаний в учреждения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высшего, среднего и начального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профессионального образования.</w:t>
      </w:r>
    </w:p>
    <w:p w:rsidR="003C6D33" w:rsidRPr="003C6D33" w:rsidRDefault="00876B31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ОГЭ выпускники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ОУ   участвую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с 2005 года. Работа школы по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подготовке организации и проведения ОГЭ в 20</w:t>
      </w:r>
      <w:r w:rsidR="00D4492D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D4492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велась согласно плану. В течение учебного года регулярно организовывались семинары и практ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икумы по выполнению заданий ОГЭ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 - предметников, были организованы пробные 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ОГЭ по математике, русскому языку и выборным предметам в республикан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ском и районном масштабе, а так</w:t>
      </w:r>
      <w:r w:rsidR="003C6D33"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же на школьном уровне. В течение всего учебного года проводились школьные кружки по подготовке к ОГЭ.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Принимались меры по массовому информированию населения о ходе организаци</w:t>
      </w:r>
      <w:r w:rsidR="00876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и, подготовки и проведения ОГЭ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привлечением средств массовой информаци</w:t>
      </w:r>
      <w:r w:rsidR="00876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и.   Для родителей выпускников 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регулярно проводились родительские собрания. </w:t>
      </w:r>
    </w:p>
    <w:p w:rsid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C6D3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Проведение государственной (итоговой) аттестации выпускников </w:t>
      </w:r>
      <w:r w:rsidRPr="003C6D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3C6D3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классов в форме ОГЭ с «полным» охватом позволило получить новый инструмент в оценке преемственности программ основного общего образования, для принятий управленческих решений и скоррек</w:t>
      </w:r>
      <w:r w:rsidR="00876B3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тировать подготовку выпускника </w:t>
      </w:r>
      <w:r w:rsidR="008C106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основной </w:t>
      </w:r>
      <w:r w:rsidRPr="003C6D3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школы для успешного продолжения образования в средней школе, учреждениях профессионального образования и построения собственной образовательной траектории.</w:t>
      </w:r>
    </w:p>
    <w:p w:rsidR="003C6D33" w:rsidRPr="003C6D33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D33">
        <w:rPr>
          <w:rFonts w:ascii="Times New Roman" w:eastAsia="Calibri" w:hAnsi="Times New Roman" w:cs="Times New Roman"/>
          <w:sz w:val="24"/>
          <w:szCs w:val="24"/>
          <w:lang w:val="tt-RU"/>
        </w:rPr>
        <w:t>Государственную итоговую аттестацию в формате ОГЭ успешно</w:t>
      </w:r>
      <w:r w:rsidR="00E6143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сдали</w:t>
      </w:r>
      <w:r w:rsidRPr="003C6D3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22409A">
        <w:rPr>
          <w:rFonts w:ascii="Times New Roman" w:eastAsia="Calibri" w:hAnsi="Times New Roman" w:cs="Times New Roman"/>
          <w:sz w:val="24"/>
          <w:szCs w:val="24"/>
          <w:lang w:val="tt-RU"/>
        </w:rPr>
        <w:t>3</w:t>
      </w:r>
      <w:r w:rsidR="00E6143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ученик</w:t>
      </w:r>
      <w:r w:rsidR="0022409A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 w:rsidR="00E6143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3C6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государственной итоговой аттестации выпускников 9-х классов в новой форме по пред</w:t>
      </w:r>
      <w:r w:rsidR="00876B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метам русский язык, математика </w:t>
      </w:r>
      <w:r w:rsidRPr="003C6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следующие:</w:t>
      </w:r>
    </w:p>
    <w:p w:rsidR="003C6D33" w:rsidRPr="009D075E" w:rsidRDefault="003C6D3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5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Табл. Средний балл ОГЭ по математике и русскому языку</w:t>
      </w:r>
    </w:p>
    <w:tbl>
      <w:tblPr>
        <w:tblpPr w:leftFromText="180" w:rightFromText="180" w:vertAnchor="text" w:horzAnchor="margin" w:tblpXSpec="center" w:tblpY="15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2218"/>
        <w:gridCol w:w="2404"/>
        <w:gridCol w:w="2404"/>
        <w:gridCol w:w="1999"/>
      </w:tblGrid>
      <w:tr w:rsidR="003C6D33" w:rsidRPr="009D075E" w:rsidTr="00EF1F84">
        <w:tc>
          <w:tcPr>
            <w:tcW w:w="3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</w:p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п/п</w:t>
            </w:r>
          </w:p>
        </w:tc>
        <w:tc>
          <w:tcPr>
            <w:tcW w:w="11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Год обучения</w:t>
            </w:r>
          </w:p>
        </w:tc>
        <w:tc>
          <w:tcPr>
            <w:tcW w:w="12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Кол-во</w:t>
            </w:r>
          </w:p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выпускников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Рус. язык</w:t>
            </w:r>
          </w:p>
        </w:tc>
      </w:tr>
      <w:tr w:rsidR="003C6D33" w:rsidRPr="009D075E" w:rsidTr="00EF1F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Средний балл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33" w:rsidRPr="009D075E" w:rsidRDefault="003C6D33" w:rsidP="003C6D3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Средний балл</w:t>
            </w:r>
          </w:p>
        </w:tc>
      </w:tr>
      <w:tr w:rsidR="009B173A" w:rsidRPr="009D075E" w:rsidTr="00EF1F84"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numPr>
                <w:ilvl w:val="0"/>
                <w:numId w:val="11"/>
              </w:numPr>
              <w:spacing w:after="0" w:line="276" w:lineRule="auto"/>
              <w:ind w:left="5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B173A" w:rsidRPr="009D075E" w:rsidTr="00EF1F84"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numPr>
                <w:ilvl w:val="0"/>
                <w:numId w:val="11"/>
              </w:numPr>
              <w:spacing w:after="0" w:line="276" w:lineRule="auto"/>
              <w:ind w:left="5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</w:tr>
      <w:tr w:rsidR="009B173A" w:rsidRPr="009D075E" w:rsidTr="00EF1F84"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numPr>
                <w:ilvl w:val="0"/>
                <w:numId w:val="11"/>
              </w:numPr>
              <w:spacing w:after="0" w:line="276" w:lineRule="auto"/>
              <w:ind w:left="5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73A" w:rsidRPr="009D075E" w:rsidRDefault="009B173A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</w:t>
            </w:r>
          </w:p>
        </w:tc>
      </w:tr>
    </w:tbl>
    <w:p w:rsidR="00EF1F84" w:rsidRDefault="00EF1F84" w:rsidP="003C6D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D061B3" w:rsidRPr="009D075E" w:rsidRDefault="00D061B3" w:rsidP="00D061B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Табл. Средний балл ОГЭ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выборочным предметам</w:t>
      </w:r>
    </w:p>
    <w:tbl>
      <w:tblPr>
        <w:tblpPr w:leftFromText="180" w:rightFromText="180" w:vertAnchor="text" w:horzAnchor="margin" w:tblpXSpec="center" w:tblpY="15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2218"/>
        <w:gridCol w:w="2404"/>
        <w:gridCol w:w="2404"/>
        <w:gridCol w:w="1999"/>
      </w:tblGrid>
      <w:tr w:rsidR="00D061B3" w:rsidRPr="009D075E" w:rsidTr="003B19B5">
        <w:tc>
          <w:tcPr>
            <w:tcW w:w="3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</w:p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п/п</w:t>
            </w:r>
          </w:p>
        </w:tc>
        <w:tc>
          <w:tcPr>
            <w:tcW w:w="11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Год обучения</w:t>
            </w:r>
          </w:p>
        </w:tc>
        <w:tc>
          <w:tcPr>
            <w:tcW w:w="12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Кол-во</w:t>
            </w:r>
          </w:p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выпускников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</w:tr>
      <w:tr w:rsidR="00D061B3" w:rsidRPr="009D075E" w:rsidTr="003B19B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Средний балл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0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Средний балл</w:t>
            </w:r>
          </w:p>
        </w:tc>
      </w:tr>
      <w:tr w:rsidR="00D061B3" w:rsidRPr="009D075E" w:rsidTr="003B19B5"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6B72D1">
            <w:pPr>
              <w:numPr>
                <w:ilvl w:val="0"/>
                <w:numId w:val="36"/>
              </w:numPr>
              <w:spacing w:after="0" w:line="276" w:lineRule="auto"/>
              <w:ind w:left="5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D061B3" w:rsidP="009B173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-202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B3" w:rsidRPr="009D075E" w:rsidRDefault="00D061B3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22409A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1B3" w:rsidRPr="009D075E" w:rsidRDefault="00195AFC" w:rsidP="003B19B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</w:tbl>
    <w:p w:rsidR="00D061B3" w:rsidRPr="009D075E" w:rsidRDefault="00D061B3" w:rsidP="003C6D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3C6D33" w:rsidRPr="009D075E" w:rsidRDefault="00D061B3" w:rsidP="003C6D3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Табл. Результаты ОГЭ за </w:t>
      </w:r>
      <w:r w:rsidR="00E51E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2022-2023 </w:t>
      </w:r>
      <w:r w:rsidR="003C6D33" w:rsidRPr="009D075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учебный год</w:t>
      </w: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3771"/>
        <w:gridCol w:w="1481"/>
        <w:gridCol w:w="1972"/>
        <w:gridCol w:w="1865"/>
      </w:tblGrid>
      <w:tr w:rsidR="002A247E" w:rsidRPr="009D075E" w:rsidTr="00C03018">
        <w:tc>
          <w:tcPr>
            <w:tcW w:w="244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73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75" w:type="pct"/>
            <w:shd w:val="clear" w:color="auto" w:fill="auto"/>
          </w:tcPr>
          <w:p w:rsidR="002A247E" w:rsidRPr="009D075E" w:rsidRDefault="002A247E" w:rsidP="002A247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032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Качество, %</w:t>
            </w:r>
          </w:p>
        </w:tc>
        <w:tc>
          <w:tcPr>
            <w:tcW w:w="976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Успеваемость, %</w:t>
            </w:r>
          </w:p>
        </w:tc>
      </w:tr>
      <w:tr w:rsidR="002A247E" w:rsidRPr="009D075E" w:rsidTr="00C03018">
        <w:tc>
          <w:tcPr>
            <w:tcW w:w="244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973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75" w:type="pct"/>
            <w:shd w:val="clear" w:color="auto" w:fill="auto"/>
          </w:tcPr>
          <w:p w:rsidR="002A247E" w:rsidRPr="009D075E" w:rsidRDefault="00D061B3" w:rsidP="002A247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2" w:type="pct"/>
            <w:shd w:val="clear" w:color="auto" w:fill="auto"/>
          </w:tcPr>
          <w:p w:rsidR="002A247E" w:rsidRPr="009D075E" w:rsidRDefault="00D061B3" w:rsidP="009D075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76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2A247E" w:rsidRPr="00C03018" w:rsidTr="00C03018">
        <w:tc>
          <w:tcPr>
            <w:tcW w:w="244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3" w:type="pct"/>
            <w:shd w:val="clear" w:color="auto" w:fill="auto"/>
          </w:tcPr>
          <w:p w:rsidR="002A247E" w:rsidRPr="009D075E" w:rsidRDefault="009D075E" w:rsidP="003C6D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 w:rsidR="00E61430"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75" w:type="pct"/>
            <w:shd w:val="clear" w:color="auto" w:fill="auto"/>
          </w:tcPr>
          <w:p w:rsidR="002A247E" w:rsidRPr="009D075E" w:rsidRDefault="00D061B3" w:rsidP="002A247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2" w:type="pct"/>
            <w:shd w:val="clear" w:color="auto" w:fill="auto"/>
          </w:tcPr>
          <w:p w:rsidR="002A247E" w:rsidRPr="009D075E" w:rsidRDefault="00D061B3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76" w:type="pct"/>
            <w:shd w:val="clear" w:color="auto" w:fill="auto"/>
          </w:tcPr>
          <w:p w:rsidR="002A247E" w:rsidRPr="009D075E" w:rsidRDefault="002A247E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95AFC" w:rsidRPr="00C03018" w:rsidTr="00C03018">
        <w:tc>
          <w:tcPr>
            <w:tcW w:w="244" w:type="pct"/>
            <w:shd w:val="clear" w:color="auto" w:fill="auto"/>
          </w:tcPr>
          <w:p w:rsidR="00195AFC" w:rsidRPr="009D075E" w:rsidRDefault="00195AFC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3" w:type="pct"/>
            <w:shd w:val="clear" w:color="auto" w:fill="auto"/>
          </w:tcPr>
          <w:p w:rsidR="00195AFC" w:rsidRPr="009D075E" w:rsidRDefault="00195AFC" w:rsidP="003C6D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775" w:type="pct"/>
            <w:shd w:val="clear" w:color="auto" w:fill="auto"/>
          </w:tcPr>
          <w:p w:rsidR="00195AFC" w:rsidRDefault="00195AFC" w:rsidP="002A247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2" w:type="pct"/>
            <w:shd w:val="clear" w:color="auto" w:fill="auto"/>
          </w:tcPr>
          <w:p w:rsidR="00195AFC" w:rsidRDefault="00195AFC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76" w:type="pct"/>
            <w:shd w:val="clear" w:color="auto" w:fill="auto"/>
          </w:tcPr>
          <w:p w:rsidR="00195AFC" w:rsidRPr="009D075E" w:rsidRDefault="00195AFC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95AFC" w:rsidRPr="00C03018" w:rsidTr="00C03018">
        <w:tc>
          <w:tcPr>
            <w:tcW w:w="244" w:type="pct"/>
            <w:shd w:val="clear" w:color="auto" w:fill="auto"/>
          </w:tcPr>
          <w:p w:rsidR="00195AFC" w:rsidRDefault="00195AFC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3" w:type="pct"/>
            <w:shd w:val="clear" w:color="auto" w:fill="auto"/>
          </w:tcPr>
          <w:p w:rsidR="00195AFC" w:rsidRDefault="00195AFC" w:rsidP="003C6D3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775" w:type="pct"/>
            <w:shd w:val="clear" w:color="auto" w:fill="auto"/>
          </w:tcPr>
          <w:p w:rsidR="00195AFC" w:rsidRDefault="00195AFC" w:rsidP="002A247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2" w:type="pct"/>
            <w:shd w:val="clear" w:color="auto" w:fill="auto"/>
          </w:tcPr>
          <w:p w:rsidR="00195AFC" w:rsidRDefault="00195AFC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76" w:type="pct"/>
            <w:shd w:val="clear" w:color="auto" w:fill="auto"/>
          </w:tcPr>
          <w:p w:rsidR="00195AFC" w:rsidRDefault="00195AFC" w:rsidP="003C6D3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BA2346" w:rsidRDefault="00BA2346" w:rsidP="003C6D33">
      <w:pPr>
        <w:tabs>
          <w:tab w:val="left" w:pos="7740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p w:rsidR="003C6D33" w:rsidRPr="00E61430" w:rsidRDefault="003C6D33" w:rsidP="003C6D33">
      <w:pPr>
        <w:tabs>
          <w:tab w:val="left" w:pos="7740"/>
        </w:tabs>
        <w:spacing w:after="0" w:line="276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E61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 результатов ОГЭ выявил различные аспекты подготовки выпускников, освоивших образовательные программы основного общего образования. Анализ содержит достаточное количество прямых и косвенных рекомендаций, позволяющих увидеть слабые места в подготовке учащихся и наметить пути совершенствования учебного процесса, как в целом, так и при работе со школьниками, имеющими разный уровень подготовки. </w:t>
      </w:r>
      <w:r w:rsidRPr="00E61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BA2346" w:rsidRPr="00E61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сравнению с предыдущим годом по русскому </w:t>
      </w:r>
      <w:r w:rsidRPr="00E61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прослеживается незначительная отрицательная динамика</w:t>
      </w:r>
      <w:r w:rsidRPr="00E61430">
        <w:rPr>
          <w:rFonts w:ascii="Times New Roman" w:eastAsia="Batang" w:hAnsi="Times New Roman" w:cs="Times New Roman"/>
          <w:sz w:val="24"/>
          <w:szCs w:val="24"/>
          <w:lang w:eastAsia="ko-KR"/>
        </w:rPr>
        <w:t xml:space="preserve">. Исходя из произведённого мониторинга, можно сделать выводы: надо пересмотреть методы работы по подготовке выпускников к государственной итоговой аттестации и целенаправленно работать над улучшением результатов.  </w:t>
      </w:r>
      <w:r w:rsidRPr="00E6143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государственный экзамен позволяет получить объективную информацию о состоянии общеобразовательной подготовки выпускников,  скорректировать работу по совершенствованию образовательного процесса и учебно-методического обеспечения учебных предметов, принять грамотные управленческие решения,  и на этой основе выявить сильные и слабые стороны преподавания отдельных учебных предметов, выявить причины низких результатов и наметить пути совершенствования образовательного процесса с целью повышения его качества.</w:t>
      </w:r>
    </w:p>
    <w:p w:rsidR="003C6D33" w:rsidRPr="00E61430" w:rsidRDefault="003C6D33" w:rsidP="003C6D33">
      <w:pPr>
        <w:tabs>
          <w:tab w:val="left" w:pos="7740"/>
        </w:tabs>
        <w:spacing w:after="0" w:line="276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E6143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Учителям  русского языка: </w:t>
      </w:r>
      <w:r w:rsidRPr="00E61430">
        <w:rPr>
          <w:rFonts w:ascii="Times New Roman" w:eastAsia="Calibri" w:hAnsi="Times New Roman" w:cs="Times New Roman"/>
          <w:sz w:val="24"/>
          <w:szCs w:val="24"/>
        </w:rPr>
        <w:t>систематически работать с учащимися над нормами речи в соответствии с разделами языка и стилистической стороной письменного высказывания;</w:t>
      </w:r>
      <w:r w:rsidRPr="00E6143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E61430">
        <w:rPr>
          <w:rFonts w:ascii="Times New Roman" w:eastAsia="Calibri" w:hAnsi="Times New Roman" w:cs="Times New Roman"/>
          <w:sz w:val="24"/>
          <w:szCs w:val="24"/>
        </w:rPr>
        <w:t xml:space="preserve"> больше работать над речью учеников и выражением ими собственного мнения в речевых ситуациях, приближенных к экзаменационным; </w:t>
      </w:r>
      <w:r w:rsidRPr="00E6143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E61430">
        <w:rPr>
          <w:rFonts w:ascii="Times New Roman" w:eastAsia="Calibri" w:hAnsi="Times New Roman" w:cs="Times New Roman"/>
          <w:sz w:val="24"/>
          <w:szCs w:val="24"/>
        </w:rPr>
        <w:t>уделять серьезное внимание лексической точности речи и ее логичности; постоянно учить детей умению пояснять проблему, то есть говорить о ее важности, актуальности, значимости, злободневности;</w:t>
      </w:r>
    </w:p>
    <w:p w:rsidR="003C6D33" w:rsidRPr="00E61430" w:rsidRDefault="003C6D33" w:rsidP="003C6D33">
      <w:pPr>
        <w:tabs>
          <w:tab w:val="left" w:pos="7740"/>
        </w:tabs>
        <w:spacing w:after="0" w:line="276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E61430">
        <w:rPr>
          <w:rFonts w:ascii="Times New Roman" w:eastAsia="Calibri" w:hAnsi="Times New Roman" w:cs="Times New Roman"/>
          <w:bCs/>
          <w:iCs/>
          <w:sz w:val="24"/>
          <w:szCs w:val="24"/>
        </w:rPr>
        <w:t>Учителю  математики:</w:t>
      </w:r>
      <w:r w:rsidRPr="00E61430">
        <w:rPr>
          <w:rFonts w:ascii="Times New Roman" w:eastAsia="Calibri" w:hAnsi="Times New Roman" w:cs="Times New Roman"/>
          <w:sz w:val="24"/>
          <w:szCs w:val="24"/>
        </w:rPr>
        <w:t xml:space="preserve"> уделить особое внимание привитию навыков выполнения преобразований, решения уравнений и неравенств; формировать навыки использования алгоритмов решения задач; воспитывать математическую культуру, развивать интуицию, умение пользоваться полученными знаниями; </w:t>
      </w:r>
    </w:p>
    <w:p w:rsidR="003C6D33" w:rsidRPr="00E61430" w:rsidRDefault="003C6D33" w:rsidP="003C6D33">
      <w:pPr>
        <w:spacing w:after="20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1430">
        <w:rPr>
          <w:rFonts w:ascii="Times New Roman" w:eastAsia="Calibri" w:hAnsi="Times New Roman" w:cs="Times New Roman"/>
          <w:bCs/>
          <w:iCs/>
          <w:sz w:val="24"/>
          <w:szCs w:val="24"/>
        </w:rPr>
        <w:t>Учителям-предметникам:</w:t>
      </w:r>
      <w:r w:rsidRPr="00E61430">
        <w:rPr>
          <w:rFonts w:ascii="Times New Roman" w:eastAsia="Calibri" w:hAnsi="Times New Roman" w:cs="Times New Roman"/>
          <w:sz w:val="24"/>
          <w:szCs w:val="24"/>
        </w:rPr>
        <w:t xml:space="preserve"> совершенствовать систему организации и проведения ГИА с целью создания оптимальных условий для успешной сдачи экзаменов выпускниками; обучать учащихся порядку выполнения заданий и правильному заполнению бланков ответов; проводить тренировочные тесты с обязательным жестким ограничением отводимого на решение времени; использовать для контроля знаний контрольно-измерительные материалы аналогичные материалам ГИА; к экзамену готовить по учебникам, включенным в «Федеральный перечень учебников, рекомендованных (допущенных) Министерством образования  и науки РФ к использованию в образовательном процессе в общеобразовательных учреждениях».</w:t>
      </w:r>
    </w:p>
    <w:p w:rsidR="003C6D33" w:rsidRPr="007A1F59" w:rsidRDefault="003C6D33" w:rsidP="003C6D33">
      <w:pPr>
        <w:tabs>
          <w:tab w:val="left" w:pos="2459"/>
        </w:tabs>
        <w:spacing w:after="0" w:line="240" w:lineRule="auto"/>
        <w:ind w:firstLine="709"/>
        <w:contextualSpacing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</w:rPr>
      </w:pPr>
      <w:r w:rsidRPr="007A1F59">
        <w:rPr>
          <w:rFonts w:ascii="Times New Roman" w:eastAsia="Calibri" w:hAnsi="Times New Roman" w:cs="Times New Roman"/>
          <w:bCs/>
          <w:sz w:val="24"/>
          <w:szCs w:val="24"/>
        </w:rPr>
        <w:t>Анализ   результатов   итоговой (государственной) аттестации учащихся позволил сформулировать следующие рекомендации по совершенствованию процесса подготовки   учащихся ОУ к сдаче  ОГЭ (по различным   предметам):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1. Более   принципиально и объективно оценивать знания учащихся в течение промежуточной аттестации, чтобы не создавать у них иллюзию всезнайства и показывать реальный уровень приобретённых   знаний.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2. Более точно следовать рекомендациям государственного образовательного стандарта и строго соблюдать режим прохождения программ по учебным   предметам.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Совершенствовать методику преподавания с учётом более эффективного формирования ЗУН, проверяемых   в   ходе   ОГЭ.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4.  Использовать   многообразие   форм   организации учебной деятельности.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Реализовывать  дифференцированный  подход  к  обучению,   разрабатывая  с  отдельными учащимися индивидуальные образовательные маршруты с учётом их особенностей по усвоению учебного материала и формированию конкретных умений и навыков, применяемых в процессе ОГЭ по различным учебным предметам.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Органично включать в канву уроков при проверке знаний и умений учащихся задания, идентичные заданиям ОГЭ. Особое внимание уделять    повторительно- обобщающим урокам и урокам по предэкзаменационному повторению.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Совершенствовать формы домашних заданий с учётом   специфики заданий ОГЭ.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8. Вести работу по повышению общекультурного уровня учащихся, в том числе по развитию их способности грамотно  излагать свои мысли и суждения в устной и письменной   речи.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9. Продолжать работу по повышению квалификации учителей для освоения ими различных методик по подготовке учащихся к прохождению итоговой аттестации по различным учебным предметам в формате ОГЭ  с учётом результатов предыдущих лет.</w:t>
      </w:r>
    </w:p>
    <w:p w:rsidR="003C6D33" w:rsidRPr="007A1F59" w:rsidRDefault="003C6D33" w:rsidP="003C6D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10. Своевременно информировать выпускников ОУ о тренировочных тестированиях в формате ОГЭ, проводимых Статградом для приобретения учащимися опыта участия в подобной форме итоговой аттестации и выявления сильных и слабых сторон своей подготовки по тем или иным учебным   предметам.</w:t>
      </w:r>
    </w:p>
    <w:p w:rsidR="00D21A0B" w:rsidRDefault="003C6D33" w:rsidP="00882D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1F59">
        <w:rPr>
          <w:rFonts w:ascii="Times New Roman" w:eastAsia="Times New Roman" w:hAnsi="Times New Roman" w:cs="Times New Roman"/>
          <w:sz w:val="24"/>
          <w:szCs w:val="24"/>
        </w:rPr>
        <w:t>Вывод: учащиеся 9 класса усвоили программный материал за курс основного общего образования. Уровень обученности выпускников 9 класса по итогам экзаменационных работ удовлетворительный.</w:t>
      </w:r>
    </w:p>
    <w:p w:rsidR="003B19B5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вос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питательной деятельности на 202</w:t>
      </w:r>
      <w:r w:rsidR="009B17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9B17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 202</w:t>
      </w:r>
      <w:r w:rsidR="009B173A">
        <w:rPr>
          <w:rFonts w:ascii="Times New Roman" w:eastAsiaTheme="minorEastAsia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202</w:t>
      </w:r>
      <w:r w:rsidR="009B173A">
        <w:rPr>
          <w:rFonts w:ascii="Times New Roman" w:eastAsiaTheme="minorEastAsia" w:hAnsi="Times New Roman" w:cs="Times New Roman"/>
          <w:sz w:val="24"/>
          <w:szCs w:val="24"/>
          <w:lang w:eastAsia="ru-RU"/>
        </w:rPr>
        <w:t>3</w:t>
      </w:r>
      <w:r w:rsidRPr="007A1F5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учебном году воспитательная работа школы осуществлялась в соответствии с целью и задачами школы на этот учебный год. </w:t>
      </w:r>
    </w:p>
    <w:p w:rsidR="003B19B5" w:rsidRPr="007A1F59" w:rsidRDefault="003B19B5" w:rsidP="003B19B5">
      <w:pPr>
        <w:spacing w:after="0" w:line="240" w:lineRule="auto"/>
        <w:ind w:firstLine="567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Цель ВР:</w:t>
      </w:r>
      <w:r w:rsidRPr="007A1F5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совершенствовать воспитательную деятельность, способствующую развитию нравственной, физически здоровой личности, способной к творчеству и самоопределению.</w:t>
      </w:r>
    </w:p>
    <w:p w:rsidR="003B19B5" w:rsidRPr="007A1F59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 ВР:</w:t>
      </w:r>
      <w:r w:rsidRPr="007A1F5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совершенствовать систему воспитательной работы в классных коллективах;</w:t>
      </w:r>
    </w:p>
    <w:p w:rsidR="003B19B5" w:rsidRPr="007A1F59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формировать гуманистическое отношение к окружающему миру, приобщить к общечеловеческим ценностям;</w:t>
      </w:r>
    </w:p>
    <w:p w:rsidR="003B19B5" w:rsidRPr="007A1F59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развивать и совершенствовать системы внеурочной деятельности и дополнительного образования.</w:t>
      </w:r>
    </w:p>
    <w:p w:rsidR="003B19B5" w:rsidRPr="007A1F59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Соответствие кадрового обеспечения воспитательного процесса</w:t>
      </w:r>
    </w:p>
    <w:p w:rsidR="003B19B5" w:rsidRPr="007A1F59" w:rsidRDefault="003B19B5" w:rsidP="003B19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61"/>
        <w:tblW w:w="1020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24"/>
        <w:gridCol w:w="678"/>
        <w:gridCol w:w="1701"/>
        <w:gridCol w:w="709"/>
        <w:gridCol w:w="709"/>
        <w:gridCol w:w="708"/>
        <w:gridCol w:w="851"/>
        <w:gridCol w:w="1843"/>
        <w:gridCol w:w="1983"/>
      </w:tblGrid>
      <w:tr w:rsidR="003B19B5" w:rsidRPr="007A1F59" w:rsidTr="009B173A">
        <w:trPr>
          <w:trHeight w:val="1861"/>
        </w:trPr>
        <w:tc>
          <w:tcPr>
            <w:tcW w:w="1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штатных единиц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стаж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/ в должности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нагрузка (классы)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Образование, год окончания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повышения квалификации (тема, год, кол-во часов)</w:t>
            </w:r>
          </w:p>
        </w:tc>
        <w:tc>
          <w:tcPr>
            <w:tcW w:w="1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Семинары (профилактика), тема, дата, кол-во часов</w:t>
            </w:r>
          </w:p>
        </w:tc>
      </w:tr>
      <w:tr w:rsidR="003B19B5" w:rsidRPr="007A1F59" w:rsidTr="009B173A">
        <w:trPr>
          <w:trHeight w:val="457"/>
        </w:trPr>
        <w:tc>
          <w:tcPr>
            <w:tcW w:w="1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Тимербаева Л.И.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Выс.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67E9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Университет управления ТИСБИ,</w:t>
            </w:r>
            <w:r w:rsidR="001455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06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Менеджмент в образовании с </w:t>
            </w:r>
            <w:r w:rsidRPr="00D067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августа по  16 ноября 2020</w:t>
            </w:r>
          </w:p>
        </w:tc>
        <w:tc>
          <w:tcPr>
            <w:tcW w:w="1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559"/>
        </w:trPr>
        <w:tc>
          <w:tcPr>
            <w:tcW w:w="1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559"/>
        </w:trPr>
        <w:tc>
          <w:tcPr>
            <w:tcW w:w="1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230"/>
        </w:trPr>
        <w:tc>
          <w:tcPr>
            <w:tcW w:w="102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 Ф. Ф.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27/16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Выс. 2004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1020"/>
        </w:trPr>
        <w:tc>
          <w:tcPr>
            <w:tcW w:w="102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 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34/8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Выс. 1986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750"/>
        </w:trPr>
        <w:tc>
          <w:tcPr>
            <w:tcW w:w="102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7238"/>
        </w:trPr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Гасимова Г.Ш.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 2001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«Восстановительные программы в системе профилактики правонарушений несовершеннолетних в школах. Организация школьной службы примерения. Служба примерения:методы и технологии»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Институт психологии и образования ФГАОУ ВО «КФУ»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2016 г.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«Организация внеурочной деятельности в соответствии с ФГОС НОО»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20 часов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2015 г.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«Методы и способы саморегуляции психических состояний»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8 часов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135"/>
        </w:trPr>
        <w:tc>
          <w:tcPr>
            <w:tcW w:w="102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Муллиева Э. 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 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 работы образовательного учреждения по профилактике асоциального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поведения школьников,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2013г,144ч.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Профилактика экзаменационного стресса с учетом возрастных особенностей обучающихся, «Центр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социально- гуманитарного образования»,2018г, 8 ч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 - тренинг, направленное на практическое применение с детьми 7-11 лет мультикомпонентной программы  профилактики нарушенных форм адаптации «Корабль», Государственное автономное образовательное учреждение « Центр психолого- педагогической реабилитации и коррекции «Росток»,2017,  12 ч.</w:t>
            </w:r>
          </w:p>
        </w:tc>
      </w:tr>
      <w:tr w:rsidR="003B19B5" w:rsidRPr="007A1F59" w:rsidTr="009B173A">
        <w:trPr>
          <w:trHeight w:val="135"/>
        </w:trPr>
        <w:tc>
          <w:tcPr>
            <w:tcW w:w="102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 Л.Ф.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 2002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C03DE6" w:rsidRDefault="003B19B5" w:rsidP="003B19B5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3DE6">
              <w:rPr>
                <w:rFonts w:ascii="Times New Roman" w:eastAsiaTheme="maj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1.«Организация внеурочной деятельности в соответствии с ФГОС НОО», 2015,</w:t>
            </w:r>
            <w:r w:rsidRPr="00C03D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20 часов.</w:t>
            </w:r>
          </w:p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3DE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 «Трудовое воспитание», 2018г, 19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«Новые подходы к системе воспитательной работы в школе», 30 марта 2021, 30 часов</w:t>
            </w:r>
          </w:p>
          <w:p w:rsidR="003B19B5" w:rsidRPr="00C03DE6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C03DE6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DE6">
              <w:rPr>
                <w:rFonts w:ascii="Times New Roman" w:eastAsia="Times New Roman" w:hAnsi="Times New Roman" w:cs="Times New Roman"/>
                <w:sz w:val="24"/>
                <w:szCs w:val="24"/>
              </w:rPr>
              <w:t>1.Регионально теоретико-методологический семинар «Организация внеурочной деятельности в соответствии с ФГОС НОО», 26.11.2015,8 часов</w:t>
            </w:r>
          </w:p>
        </w:tc>
      </w:tr>
      <w:tr w:rsidR="003B19B5" w:rsidRPr="007A1F59" w:rsidTr="009B173A">
        <w:trPr>
          <w:trHeight w:val="118"/>
        </w:trPr>
        <w:tc>
          <w:tcPr>
            <w:tcW w:w="102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Мухаметов А. 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 2007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«Основы духовно-нравственной культуры народов России»,108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часов,3 декабря 2018 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Сертификат  «Профилактика экзаменационного стресса с учетом возрастных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особенностей обучающихся»(8часов)26.02.2018.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 «Потенциал общественных организаций и внеурочной деятельности в патриотическом воспитании детей и молодежи» 8 ч.</w:t>
            </w:r>
          </w:p>
        </w:tc>
      </w:tr>
      <w:tr w:rsidR="003B19B5" w:rsidRPr="007A1F59" w:rsidTr="009B173A">
        <w:trPr>
          <w:trHeight w:val="118"/>
        </w:trPr>
        <w:tc>
          <w:tcPr>
            <w:tcW w:w="102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Нуруллина З. 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ИПКРО РТ, спецфакультет, 1997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1.«Формирование элементарных навыков общения детей на английском языке в условиях дошкольного образования», в ИРО РТ города Казань, сертификат от 15 декабря 2017 года, 8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2. «Организация образовательного процесса с учетом требований ФГОС», 5.07.2018, Казань, ИЭУП, 108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3. Основы оказания первой доврачебной помощи», справка от 4,10,18, Казань, ИЭУП, 8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4.Профессиональная переподготовка по программе «Педагогические технологии в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 учителя немецкого языка», диплом от 4.09. 2019, Казань, ИЭУП, 280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5. Единый урок: повышение квалификации по программе «Основы обеспечения информационной безопасности детей», удостоверение от 15.04.2020, 22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6. Единый урок: повышение квалификации по программе «Профилактика коронавируса, гриппа и других ОРВ в общеобразовательных организациях», удостоверение от 22.04.2020, 16 часов.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1.Республиканский семинар по теме: «Профилактика экзаменационного стресса с учетом возрастных особенностей обучающихся», 26.02.2018, НОУ ДПО «Центр социально-гуманитарного образования», 8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2. Семинар-практикум по теме: «Формирование позитивного образа России, малой родины посредством языковой и социокультурной адаптацииучащихся поликультурных регионов РФ», 26.09.2019, НОУ ДПО «Центр социально-гуманитарного образования», 8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3. Межрегиональн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ый семинар-практикум «Организация обучения английскому языку в условиях внедрения национальной системы учительского роста», Кукмор, 2019, 8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4.Межрегиональный семинар-практикум «Развитие и воспитание способности и готовностик самостоятельному и непрерывному изучению английского языка через внедрение ИКТ технологий», 12.12,2019, Кукмор, 8 часов.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32 ч.</w:t>
            </w:r>
          </w:p>
        </w:tc>
      </w:tr>
      <w:tr w:rsidR="003B19B5" w:rsidRPr="007A1F59" w:rsidTr="009B173A">
        <w:trPr>
          <w:trHeight w:val="103"/>
        </w:trPr>
        <w:tc>
          <w:tcPr>
            <w:tcW w:w="102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Хайдарова Р.Р.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 1986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1.«Система деятельности классного руководителя в современных условиях» 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6-11 апреля 2020 г., КФУ. 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Комплексный подход к формированию здоровьесберегающего пространства, системы воспитания и социализации обучающихся в условиях реализации ФГОС ОО», «Центр социально-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гуманитарного образования», г.Казань,2018 г., 8 часов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«Как вырастить ребенка- подростка успешным и самодостаточным человеком», 3 занятия, 2021 г.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19B5" w:rsidRPr="007A1F59" w:rsidTr="009B173A">
        <w:trPr>
          <w:trHeight w:val="118"/>
        </w:trPr>
        <w:tc>
          <w:tcPr>
            <w:tcW w:w="102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9325FB" w:rsidRDefault="003B19B5" w:rsidP="003B19B5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325F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Хаматгалиева Г.Р.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«Новые подходы к системе воспитательной работы в школе», 30 марта 2021, 30 часов</w:t>
            </w:r>
          </w:p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«Курс информационной безопасности в старшей школе: методические аспекты и модели реализации», 17. 06.2021, 4 ч.</w:t>
            </w:r>
          </w:p>
        </w:tc>
      </w:tr>
      <w:tr w:rsidR="003B19B5" w:rsidRPr="007A1F59" w:rsidTr="009B173A">
        <w:trPr>
          <w:trHeight w:val="285"/>
        </w:trPr>
        <w:tc>
          <w:tcPr>
            <w:tcW w:w="102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 А.И.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Выс. 1996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1)"Организация и методика работы с семьей по профилактике асоциального поведения детей (108 ч.), КФУ 2013. 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2)«Безопасное использование сайтов в сети «Интернет»  в образовательном процессе в целях обучения и воспитания обучающихся в образовательной организации», «ООО Центр  инновационного образования и воспитания», 24 ч., Саратов, 2020;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3)«Профилактика коронавируса, гриппа и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других острых респираторных  вирусных инфекции в общеобразовательных организациях», «ООО Центр  инновационного образования и воспитания», 16 ч., Саратов, 2020;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4) «Организация деятельности педагогических работников по классному руководству», «ООО Центр  инновационного образования и воспитания», 17 ч., Саратов, 2020.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1)«Организация внеурочной деятелности школьника», 30.09.-1.10.2015, 8 ч.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</w:rPr>
              <w:t>2)«Первая медицинская помощь», 29.03.2018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B19B5" w:rsidRPr="007A1F59" w:rsidRDefault="003B19B5" w:rsidP="003B19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организации методической работы по воспитательному процессу</w:t>
      </w:r>
    </w:p>
    <w:tbl>
      <w:tblPr>
        <w:tblStyle w:val="61"/>
        <w:tblpPr w:leftFromText="180" w:rightFromText="180" w:vertAnchor="text" w:horzAnchor="margin" w:tblpX="-88" w:tblpY="48"/>
        <w:tblW w:w="9634" w:type="dxa"/>
        <w:tblLook w:val="04A0" w:firstRow="1" w:lastRow="0" w:firstColumn="1" w:lastColumn="0" w:noHBand="0" w:noVBand="1"/>
      </w:tblPr>
      <w:tblGrid>
        <w:gridCol w:w="5431"/>
        <w:gridCol w:w="4203"/>
      </w:tblGrid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 классных руководителей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 Роза Радифовна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 работы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Стаж работы в качестве руководителя МО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классных руководителей в 2020-2021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Методическая тема ОУ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инновационных технологий в образовательный процесс в условиях реализации ФГОС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Методическая тема по ВР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образовательные технологии и методики в воспитательной системе классного руководителя  в условиях реализации ФГОС второго поколения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Методическая тема МО 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образовательные технологии и методики в воспитательной системе классного руководителя  в условиях реализации ФГОС второго поколения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заседаниях методического объединения рассмотрены вопросы</w:t>
            </w:r>
          </w:p>
        </w:tc>
        <w:tc>
          <w:tcPr>
            <w:tcW w:w="4203" w:type="dxa"/>
          </w:tcPr>
          <w:p w:rsidR="003B19B5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методические рекомендации СанПин- МР ½.4.0178/1 – 20.</w:t>
            </w:r>
          </w:p>
          <w:p w:rsidR="003B19B5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классных руководителей по темам самообразования.</w:t>
            </w:r>
          </w:p>
          <w:p w:rsidR="003B19B5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Обсуждение и рассмотрение воспитательных планов классгных руководителей, рабочих программ по внеурочной деятельности, кружков дополнительного образования.</w:t>
            </w:r>
          </w:p>
          <w:p w:rsidR="003B19B5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индивидуальности учащихся в процессе их воспитания. Здоровьесберегающие технологии в воспитательном процессе.</w:t>
            </w:r>
          </w:p>
          <w:p w:rsidR="003B19B5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инновационных технологий в воспитательной работе. Как сделать классное дело интересным и содержательным?</w:t>
            </w:r>
          </w:p>
          <w:p w:rsidR="003B19B5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активной гражданской позиции обучающихся.</w:t>
            </w:r>
          </w:p>
          <w:p w:rsidR="003B19B5" w:rsidRPr="007A1F59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мониторинг эффективности воспитательного процесса, воспитательной системы. </w:t>
            </w:r>
          </w:p>
          <w:p w:rsidR="003B19B5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летнего отдыха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B19B5" w:rsidRPr="007A1F59" w:rsidRDefault="003B19B5" w:rsidP="003B19B5">
            <w:pPr>
              <w:tabs>
                <w:tab w:val="left" w:pos="417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и инструктажей по безопасности жизни и здоровья.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 работы по самообразованию классных руководителей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B19B5" w:rsidRPr="007A1F59" w:rsidTr="003B19B5">
        <w:tc>
          <w:tcPr>
            <w:tcW w:w="5431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протоколов заседания МО</w:t>
            </w:r>
          </w:p>
        </w:tc>
        <w:tc>
          <w:tcPr>
            <w:tcW w:w="4203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3B19B5" w:rsidRPr="007A1F59" w:rsidRDefault="003B19B5" w:rsidP="003B19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61"/>
        <w:tblW w:w="9640" w:type="dxa"/>
        <w:tblInd w:w="-147" w:type="dxa"/>
        <w:tblLook w:val="04A0" w:firstRow="1" w:lastRow="0" w:firstColumn="1" w:lastColumn="0" w:noHBand="0" w:noVBand="1"/>
      </w:tblPr>
      <w:tblGrid>
        <w:gridCol w:w="5529"/>
        <w:gridCol w:w="4111"/>
      </w:tblGrid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Школьные воспитательные программы </w:t>
            </w:r>
          </w:p>
        </w:tc>
        <w:tc>
          <w:tcPr>
            <w:tcW w:w="4111" w:type="dxa"/>
            <w:shd w:val="clear" w:color="auto" w:fill="auto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«Путь к успеху» 2017- 2022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«Спорт» 2019-2022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«Юный рыболов» 2017- 2022</w:t>
            </w:r>
          </w:p>
        </w:tc>
      </w:tr>
    </w:tbl>
    <w:p w:rsidR="003B19B5" w:rsidRPr="007A1F59" w:rsidRDefault="003B19B5" w:rsidP="003B19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работы по профилактике правонарушений</w:t>
      </w: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совершения правонарушений, преступлений обучающимися за 3 года:</w:t>
      </w: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61"/>
        <w:tblW w:w="0" w:type="auto"/>
        <w:jc w:val="center"/>
        <w:tblLook w:val="04A0" w:firstRow="1" w:lastRow="0" w:firstColumn="1" w:lastColumn="0" w:noHBand="0" w:noVBand="1"/>
      </w:tblPr>
      <w:tblGrid>
        <w:gridCol w:w="4997"/>
        <w:gridCol w:w="1449"/>
        <w:gridCol w:w="1449"/>
        <w:gridCol w:w="1450"/>
      </w:tblGrid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совершения правонарушений, преступлений обучающимися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– 2020</w:t>
            </w:r>
          </w:p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2020- 2021</w:t>
            </w:r>
            <w:r w:rsidRPr="007A1F5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50" w:type="dxa"/>
          </w:tcPr>
          <w:p w:rsidR="003B19B5" w:rsidRPr="007A1F59" w:rsidRDefault="00E51E51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r w:rsidR="003B19B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</w:tr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 ВШУ, из них: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на учёте в ОПДН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rPr>
          <w:trHeight w:val="338"/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1F59">
              <w:rPr>
                <w:rFonts w:ascii="Times New Roman" w:hAnsi="Times New Roman" w:cs="Times New Roman"/>
                <w:i/>
                <w:sz w:val="24"/>
                <w:szCs w:val="24"/>
              </w:rPr>
              <w:t>Из СОП семей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правонарушений КДН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преступлений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задержанных за распитие спиртных напитков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нарушивших Закон №71-РТ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rPr>
          <w:jc w:val="center"/>
        </w:trPr>
        <w:tc>
          <w:tcPr>
            <w:tcW w:w="4997" w:type="dxa"/>
          </w:tcPr>
          <w:p w:rsidR="003B19B5" w:rsidRPr="007A1F59" w:rsidRDefault="003B19B5" w:rsidP="003B19B5">
            <w:pPr>
              <w:tabs>
                <w:tab w:val="left" w:pos="14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семей, состоящих на внутришкольном учёте (СОП) / в них детей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0" w:type="dxa"/>
          </w:tcPr>
          <w:p w:rsidR="003B19B5" w:rsidRPr="007A1F59" w:rsidRDefault="003B19B5" w:rsidP="003B19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Style w:val="61"/>
        <w:tblW w:w="9472" w:type="dxa"/>
        <w:tblInd w:w="-5" w:type="dxa"/>
        <w:tblLook w:val="04A0" w:firstRow="1" w:lastRow="0" w:firstColumn="1" w:lastColumn="0" w:noHBand="0" w:noVBand="1"/>
      </w:tblPr>
      <w:tblGrid>
        <w:gridCol w:w="5529"/>
        <w:gridCol w:w="3943"/>
      </w:tblGrid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об исполнении (коротко)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Courier New" w:eastAsia="Times New Roman" w:hAnsi="Courier New" w:cs="Courier New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работы по профилактике правонарушений 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велась по плану. В начале года сформировался банк банных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социального паспорта каждого класса, школы, в который включились: малообеспеченные, многодетные, неполные семьи, опекаемые дети, дети- инвалиды, родители- инвалиды. Классные руководители следили за занятостью обучающихся в секциях и кружках. Директором школы, ЗДУВРом, советом профилактики, начальником ОГИБДД Фахрутдиновым Ф. К., ст. инспектором ПДН и   ведущим специалистом по профилактике семейного неблагополучия и правонарушений среди несовершеннолетних  осуществл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ены выступления на общешкольных собраниях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Вся проделанная работа спос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обствовала тому, что в </w:t>
            </w:r>
            <w:r w:rsidR="00E51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2022-2023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учебном году на сегодняшний день в школе нет обучающихся, нарушивших законы.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 по профилактике асоциальных явлений ОУ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по профилактике суицидального поведения среди обучающихся на учебный год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по профилактике проявлений экстремизма и терроризма 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Совета профилактики</w:t>
            </w:r>
          </w:p>
        </w:tc>
        <w:tc>
          <w:tcPr>
            <w:tcW w:w="3943" w:type="dxa"/>
          </w:tcPr>
          <w:p w:rsidR="003B19B5" w:rsidRPr="007A1F59" w:rsidRDefault="003B19B5" w:rsidP="009B173A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266/21 от 1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B1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Наличие отряда по профилактике правонарушений образовательной организации </w:t>
            </w:r>
          </w:p>
        </w:tc>
        <w:tc>
          <w:tcPr>
            <w:tcW w:w="3943" w:type="dxa"/>
          </w:tcPr>
          <w:p w:rsidR="003B19B5" w:rsidRPr="007A1F59" w:rsidRDefault="003B19B5" w:rsidP="009B173A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264/21 от 1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B1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 Школьной службы примирения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 отряда «Самостоятельные дети» (республиканский антинаркотический проект)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профилактике детского дорожно-транспортного травматизма (ДДТТ)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участием школьного отряда ЮИД проведены оперативно- профилактичес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кое мероприятие «Внимание- дети», учитель ОБЖ показал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урок по «ОБЖ», провелись классные часы: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«Экскурсия по деревням»,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«Улица полна неожиданностей», «Поездка на транспорте», нарисован «Безопасный маршрут от дома до школы». Постоянно велась работа по контролю светоотражающих элементов на одежде. На родительских собраниях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ОУР Зайнутдинов И.И.,Аглямзянов Т.М.,УУП Шакиров И.Р.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выступали с темой «Профилактика детского дорожно- транспортного травматизма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Результативность участия в конкурсах по ПДД</w:t>
            </w:r>
          </w:p>
        </w:tc>
        <w:tc>
          <w:tcPr>
            <w:tcW w:w="3943" w:type="dxa"/>
          </w:tcPr>
          <w:p w:rsidR="003B19B5" w:rsidRPr="003246A6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4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III Республиканский конкурс творческих работ, посвященный 100 летию ТАССР «Дорога БЕЗ опасности», 2 место Приказ МО и науки РТ и ГБУ ДО “Республиканский центр внешкольной работы”, 2020 г /Губайдуллина Р./</w:t>
            </w:r>
          </w:p>
          <w:p w:rsidR="003B19B5" w:rsidRPr="003246A6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Благодарственное письмо з</w:t>
            </w:r>
            <w:r w:rsidRPr="00CD75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помощь в организации </w:t>
            </w:r>
            <w:r w:rsidRPr="00324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Всероссийской онлайн-олимпиады от Учи.ру «Безопасные дороги» для 1–4 классов , декабрь 2020</w:t>
            </w:r>
          </w:p>
          <w:p w:rsidR="003B19B5" w:rsidRPr="00F44A7A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4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Всероссийская онлайн-олимпиады от Учи.ру «Безопасные дороги» для 1–</w:t>
            </w:r>
            <w:r w:rsidRPr="00F44A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классов, победитель, декабрь 2020/Губайдуллина Р., Шакирзянова К./</w:t>
            </w:r>
          </w:p>
          <w:p w:rsidR="003B19B5" w:rsidRPr="00CD7598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A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 конкурс рисунков «Дорога безопасности» 3 место /Губайдуллина Р./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«Безопасное колесо»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«Дружины Юных пожарных» (ДЮП) 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Результативность участия в конкурсах по пожарной безопасности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республиканском  конкурсе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«Лучш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дружина юных пожарных» 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Информация  о проведении недели безопасности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Регулярные тренировки обучающихся и персонала по действиям в случае возникновения чрезвычайных ситуаций. Круглый стол с обучающимися 5-9 классов «Безопасность- дороже всего» (Гайнуллина А.И.). Классный час для обучаюющихся 1-4 кл «Будь осторожен» (Шигапова А.Х.). Книжная выставка «Будь здоров» (Файзриева Н. Г.)</w:t>
            </w:r>
          </w:p>
        </w:tc>
      </w:tr>
      <w:tr w:rsidR="003B19B5" w:rsidRPr="007A1F59" w:rsidTr="003B19B5">
        <w:tc>
          <w:tcPr>
            <w:tcW w:w="5529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психологической помощи обучающимся</w:t>
            </w:r>
          </w:p>
        </w:tc>
        <w:tc>
          <w:tcPr>
            <w:tcW w:w="3943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 элементами психологического тренинга для обучающихся 5-7, 8-9 классов. 18.03.2021. Гиниятуллиной А. Х., Жуковой М. Н.</w:t>
            </w:r>
          </w:p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дополнительного образования детей в ОУ</w:t>
      </w:r>
    </w:p>
    <w:tbl>
      <w:tblPr>
        <w:tblStyle w:val="61"/>
        <w:tblW w:w="9472" w:type="dxa"/>
        <w:tblInd w:w="-5" w:type="dxa"/>
        <w:tblLook w:val="04A0" w:firstRow="1" w:lastRow="0" w:firstColumn="1" w:lastColumn="0" w:noHBand="0" w:noVBand="1"/>
      </w:tblPr>
      <w:tblGrid>
        <w:gridCol w:w="6804"/>
        <w:gridCol w:w="2668"/>
      </w:tblGrid>
      <w:tr w:rsidR="003B19B5" w:rsidRPr="007A1F59" w:rsidTr="003B19B5">
        <w:tc>
          <w:tcPr>
            <w:tcW w:w="6804" w:type="dxa"/>
          </w:tcPr>
          <w:p w:rsidR="003B19B5" w:rsidRPr="007A1F59" w:rsidRDefault="003B19B5" w:rsidP="003B19B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Количество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объединений дополнительного образования от учреждений дополнительного образования</w:t>
            </w: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668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B19B5" w:rsidRPr="007A1F59" w:rsidTr="003B19B5">
        <w:tc>
          <w:tcPr>
            <w:tcW w:w="6804" w:type="dxa"/>
          </w:tcPr>
          <w:p w:rsidR="003B19B5" w:rsidRPr="007A1F59" w:rsidRDefault="003B19B5" w:rsidP="003B19B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обучающихся, охваченных дополнительным образованием в ОУ</w:t>
            </w:r>
          </w:p>
        </w:tc>
        <w:tc>
          <w:tcPr>
            <w:tcW w:w="2668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3B19B5" w:rsidRPr="007A1F59" w:rsidTr="003B19B5">
        <w:tc>
          <w:tcPr>
            <w:tcW w:w="6804" w:type="dxa"/>
          </w:tcPr>
          <w:p w:rsidR="003B19B5" w:rsidRPr="007A1F59" w:rsidRDefault="003B19B5" w:rsidP="003B19B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Количество обучающихся, охваченных дополнительным образованием в учреждениях дополнительного образования  района </w:t>
            </w:r>
          </w:p>
        </w:tc>
        <w:tc>
          <w:tcPr>
            <w:tcW w:w="2668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Организация внеурочной деятельности в ОУ</w:t>
      </w:r>
    </w:p>
    <w:tbl>
      <w:tblPr>
        <w:tblStyle w:val="61"/>
        <w:tblW w:w="9472" w:type="dxa"/>
        <w:tblInd w:w="-5" w:type="dxa"/>
        <w:tblLook w:val="04A0" w:firstRow="1" w:lastRow="0" w:firstColumn="1" w:lastColumn="0" w:noHBand="0" w:noVBand="1"/>
      </w:tblPr>
      <w:tblGrid>
        <w:gridCol w:w="6804"/>
        <w:gridCol w:w="2668"/>
      </w:tblGrid>
      <w:tr w:rsidR="003B19B5" w:rsidRPr="007A1F59" w:rsidTr="003B19B5">
        <w:tc>
          <w:tcPr>
            <w:tcW w:w="6804" w:type="dxa"/>
          </w:tcPr>
          <w:p w:rsidR="003B19B5" w:rsidRPr="007A1F59" w:rsidRDefault="003B19B5" w:rsidP="003B19B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обучающихся 1-4 классов, охваченных внеурочной деятельностью</w:t>
            </w:r>
          </w:p>
        </w:tc>
        <w:tc>
          <w:tcPr>
            <w:tcW w:w="2668" w:type="dxa"/>
          </w:tcPr>
          <w:p w:rsidR="003B19B5" w:rsidRPr="008D5365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3B19B5" w:rsidRPr="007A1F59" w:rsidTr="003B19B5">
        <w:tc>
          <w:tcPr>
            <w:tcW w:w="6804" w:type="dxa"/>
          </w:tcPr>
          <w:p w:rsidR="003B19B5" w:rsidRPr="007A1F59" w:rsidRDefault="003B19B5" w:rsidP="003B19B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обучающихся 5-8 классов, охваченных внеурочной деятельностью</w:t>
            </w:r>
          </w:p>
        </w:tc>
        <w:tc>
          <w:tcPr>
            <w:tcW w:w="2668" w:type="dxa"/>
          </w:tcPr>
          <w:p w:rsidR="003B19B5" w:rsidRPr="008D5365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3B19B5" w:rsidRPr="007A1F59" w:rsidTr="003B19B5">
        <w:tc>
          <w:tcPr>
            <w:tcW w:w="6804" w:type="dxa"/>
          </w:tcPr>
          <w:p w:rsidR="003B19B5" w:rsidRPr="007A1F59" w:rsidRDefault="003B19B5" w:rsidP="003B19B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обучающихся 9-11 классов, охваченных внеурочной деятельностью</w:t>
            </w:r>
          </w:p>
        </w:tc>
        <w:tc>
          <w:tcPr>
            <w:tcW w:w="2668" w:type="dxa"/>
          </w:tcPr>
          <w:p w:rsidR="003B19B5" w:rsidRPr="008D5365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работы детских общественных организаций (ДОО), органов школьного ученического самоуправления (ШУС)</w:t>
      </w: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61"/>
        <w:tblW w:w="95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1162"/>
        <w:gridCol w:w="1276"/>
        <w:gridCol w:w="2105"/>
        <w:gridCol w:w="1552"/>
        <w:gridCol w:w="1304"/>
      </w:tblGrid>
      <w:tr w:rsidR="003B19B5" w:rsidRPr="007A1F59" w:rsidTr="003B19B5">
        <w:tc>
          <w:tcPr>
            <w:tcW w:w="2127" w:type="dxa"/>
            <w:vAlign w:val="center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ДОО, ШУС</w:t>
            </w:r>
          </w:p>
        </w:tc>
        <w:tc>
          <w:tcPr>
            <w:tcW w:w="1162" w:type="dxa"/>
            <w:vAlign w:val="center"/>
          </w:tcPr>
          <w:p w:rsidR="003B19B5" w:rsidRPr="007A1F59" w:rsidRDefault="003B19B5" w:rsidP="003B19B5">
            <w:pPr>
              <w:ind w:right="-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обучающихся (класс)</w:t>
            </w:r>
          </w:p>
        </w:tc>
        <w:tc>
          <w:tcPr>
            <w:tcW w:w="1276" w:type="dxa"/>
            <w:vAlign w:val="center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2105" w:type="dxa"/>
            <w:vAlign w:val="center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локальных актов (положение, устав, и т.д.)</w:t>
            </w:r>
          </w:p>
        </w:tc>
        <w:tc>
          <w:tcPr>
            <w:tcW w:w="1552" w:type="dxa"/>
            <w:vAlign w:val="center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программы/ плана</w:t>
            </w:r>
          </w:p>
        </w:tc>
        <w:tc>
          <w:tcPr>
            <w:tcW w:w="1304" w:type="dxa"/>
            <w:vAlign w:val="center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ДОО, ШУС, результативность работы</w:t>
            </w:r>
          </w:p>
        </w:tc>
      </w:tr>
      <w:tr w:rsidR="003B19B5" w:rsidRPr="007A1F59" w:rsidTr="003B19B5">
        <w:tc>
          <w:tcPr>
            <w:tcW w:w="2127" w:type="dxa"/>
            <w:vAlign w:val="bottom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 ученическое самоуправление</w:t>
            </w:r>
          </w:p>
        </w:tc>
        <w:tc>
          <w:tcPr>
            <w:tcW w:w="1162" w:type="dxa"/>
          </w:tcPr>
          <w:p w:rsidR="003B19B5" w:rsidRPr="00B97B09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7B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12-15 лет</w:t>
            </w:r>
          </w:p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97B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кл.</w:t>
            </w:r>
          </w:p>
        </w:tc>
        <w:tc>
          <w:tcPr>
            <w:tcW w:w="1276" w:type="dxa"/>
          </w:tcPr>
          <w:p w:rsidR="003B19B5" w:rsidRPr="004B10B7" w:rsidRDefault="003B19B5" w:rsidP="003B19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05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3B19B5" w:rsidRPr="007A1F59" w:rsidRDefault="003B19B5" w:rsidP="003B19B5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04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работы с семьями обучающихся</w:t>
      </w: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61"/>
        <w:tblW w:w="9592" w:type="dxa"/>
        <w:tblInd w:w="-5" w:type="dxa"/>
        <w:tblLook w:val="04A0" w:firstRow="1" w:lastRow="0" w:firstColumn="1" w:lastColumn="0" w:noHBand="0" w:noVBand="1"/>
      </w:tblPr>
      <w:tblGrid>
        <w:gridCol w:w="6106"/>
        <w:gridCol w:w="3486"/>
      </w:tblGrid>
      <w:tr w:rsidR="003B19B5" w:rsidRPr="007A1F59" w:rsidTr="003B19B5">
        <w:tc>
          <w:tcPr>
            <w:tcW w:w="610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родительских объединений самоуправления</w:t>
            </w:r>
          </w:p>
        </w:tc>
        <w:tc>
          <w:tcPr>
            <w:tcW w:w="348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B19B5" w:rsidRPr="007A1F59" w:rsidTr="003B19B5">
        <w:tc>
          <w:tcPr>
            <w:tcW w:w="610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Тематика педагогического всеобуча родителей</w:t>
            </w:r>
          </w:p>
        </w:tc>
        <w:tc>
          <w:tcPr>
            <w:tcW w:w="348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«Современная действительность и нравственно- духовное воспитание личности»</w:t>
            </w:r>
          </w:p>
        </w:tc>
      </w:tr>
      <w:tr w:rsidR="003B19B5" w:rsidRPr="007A1F59" w:rsidTr="003B19B5">
        <w:tc>
          <w:tcPr>
            <w:tcW w:w="610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Тематика вопросов, рассмотренных на родительских собраниях</w:t>
            </w:r>
          </w:p>
        </w:tc>
        <w:tc>
          <w:tcPr>
            <w:tcW w:w="348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питания. Профилактика ДТП. Профилактика правонарушений. </w:t>
            </w:r>
          </w:p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 и т.д.</w:t>
            </w:r>
          </w:p>
        </w:tc>
      </w:tr>
      <w:tr w:rsidR="003B19B5" w:rsidRPr="007A1F59" w:rsidTr="003B19B5">
        <w:tc>
          <w:tcPr>
            <w:tcW w:w="610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Реализация программы «Путь к успеху»</w:t>
            </w:r>
          </w:p>
        </w:tc>
        <w:tc>
          <w:tcPr>
            <w:tcW w:w="348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80/ 100</w:t>
            </w:r>
          </w:p>
        </w:tc>
      </w:tr>
    </w:tbl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Функционирование системы внутреннего мониторинга качества воспитательной работы в образовательной организации</w:t>
      </w: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61"/>
        <w:tblW w:w="9592" w:type="dxa"/>
        <w:tblInd w:w="-5" w:type="dxa"/>
        <w:tblLook w:val="04A0" w:firstRow="1" w:lastRow="0" w:firstColumn="1" w:lastColumn="0" w:noHBand="0" w:noVBand="1"/>
      </w:tblPr>
      <w:tblGrid>
        <w:gridCol w:w="6106"/>
        <w:gridCol w:w="3486"/>
      </w:tblGrid>
      <w:tr w:rsidR="003B19B5" w:rsidRPr="007A1F59" w:rsidTr="003B19B5">
        <w:tc>
          <w:tcPr>
            <w:tcW w:w="6106" w:type="dxa"/>
          </w:tcPr>
          <w:p w:rsidR="003B19B5" w:rsidRPr="007A1F59" w:rsidRDefault="003B19B5" w:rsidP="003B19B5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внутришкольного контроля и руководства заместителя директора по ВР </w:t>
            </w:r>
          </w:p>
        </w:tc>
        <w:tc>
          <w:tcPr>
            <w:tcW w:w="348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c>
          <w:tcPr>
            <w:tcW w:w="6106" w:type="dxa"/>
          </w:tcPr>
          <w:p w:rsidR="003B19B5" w:rsidRPr="007A1F59" w:rsidRDefault="003B19B5" w:rsidP="003B19B5">
            <w:pPr>
              <w:tabs>
                <w:tab w:val="left" w:pos="142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  <w:u w:val="single"/>
                <w:lang w:eastAsia="ru-RU"/>
              </w:rPr>
            </w:pPr>
            <w:r w:rsidRPr="007A1F5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уровень обсуждения результатов</w:t>
            </w:r>
          </w:p>
        </w:tc>
        <w:tc>
          <w:tcPr>
            <w:tcW w:w="348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B19B5" w:rsidRPr="007A1F59" w:rsidTr="003B19B5">
        <w:tc>
          <w:tcPr>
            <w:tcW w:w="6106" w:type="dxa"/>
          </w:tcPr>
          <w:p w:rsidR="003B19B5" w:rsidRPr="007A1F59" w:rsidRDefault="003B19B5" w:rsidP="003B19B5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7A1F59">
              <w:rPr>
                <w:rFonts w:ascii="Times New Roman" w:eastAsia="Calibri" w:hAnsi="Times New Roman" w:cs="Times New Roman"/>
                <w:sz w:val="24"/>
                <w:szCs w:val="24"/>
              </w:rPr>
              <w:t>влияние ВШК на дальнейшую методическую работу</w:t>
            </w:r>
          </w:p>
        </w:tc>
        <w:tc>
          <w:tcPr>
            <w:tcW w:w="3486" w:type="dxa"/>
          </w:tcPr>
          <w:p w:rsidR="003B19B5" w:rsidRPr="007A1F59" w:rsidRDefault="003B19B5" w:rsidP="003B19B5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53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Результативность участия в конкурсах различного уровня по направлениям Стратегии развития воспитания РТ</w:t>
      </w:r>
    </w:p>
    <w:p w:rsidR="003B19B5" w:rsidRPr="007A1F59" w:rsidRDefault="003B19B5" w:rsidP="003B19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3118"/>
        <w:gridCol w:w="2693"/>
        <w:gridCol w:w="1276"/>
        <w:gridCol w:w="1134"/>
      </w:tblGrid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Участие/результат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Республиканские Участие/результат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Участие/результат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Международные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Участие/результат</w:t>
            </w: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2018-2019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есо-2022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»-участник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 Ф.Ф.)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НПК школьников «Память сердца»- 2 место (Галиев И. Рук. Хафизуллина Л. К.)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 урок (ЦБРФ) «Азбука страхования и 5 важных советов, которые тебе помогут»-участие (Ахметзянов И.А., Мухаметов А. Р.)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«Лучшая дружина юных пожарных»- 2019- участник (Хафизуллина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«Шушы яктан, шушы туфрактан без»- сертификат (Гильмуллина А. Рук. Гайнуллина А. И.)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урок РФ «Классные руководители»- диплом (Гайнуллина А.И.)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«Спорт- альтернатива пагубным привычкам»-1 место (Хафизуллина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стихов и поэм им. Ранифа Шарипова- 2 место (Гильмутдинов А. Рук. Гайнуллина А. И.)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ЕУ РФ. «Организация защиты детей от видов информации, распространяемой посредством сети «Интернет», причиняющей вред здоровью и развитию детей»-справка (Гайнуллина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военно- патриотической песни и художественного слова, посвященного Дню защитника Отечества-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лауреат (Хафизуллина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«Основы обеспечения информационной безопасности детей»- участник (Нуруллина З Н.)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конкурс талантов-1 ,2 место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(Шакирзянов А., Саматов Э. Рук. Мухаметов А. Р.(дист.)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военно- патриотической песни и художественного слова, посвященного Дню защитника Отечества- лауреат (Галиев И. Рук. 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Межрегиональная эколого- географическая научно- практическая конференция «Через поиск и творчество к совершенству»- 2 место (Нургалиева А., Гильмутдинов А., Зарипова А. Рук. Хафизуллина Л. К., Муллиева Э. Ф.)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рисунков, посвященный истории татарского народа- участник (Ибрагимова А. Рук. Гайнуллна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фестиваль «Детство без границ»- 1 место (Галиев И. Рук. 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XIV республиканская научно-исследовательская конференция школьников имени Ибрагимова Хальфина- участник (Галиахметова А. Рук. Гайнуллина А. И.)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методических разработок «Реализация системно- деятельностного подхода на уроках»- 3 место  (Ахметзянов И.А.)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Межрегиональный эколого-географический научно-практический конкурс “Через поиск к творчеству”-номинация конкурс стихов «Край ты мой, родимый край»- 3 место (Губайдуллина Р. Рук. Шигапова А. 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«Учитель Здоровья России»- 2018- 2 место (Муллиева Э. 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Межрегиональный конкурс «Вятские мастера»- 3 место (Бикмухаметов Р., Мингалиев А. Рук. Закиров Ф. Ф.)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в НПК «Через поиск и творчество к совершенству»- сертификат (Муллиева Э. 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РТ по бочча среди инвалидов- 2 место (Галиев И.)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«Неопалимая купина»- 2 место (Гильмутдинова А. Рук. Шайдуллина Л. 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«Дорожная безопасность глазами детей»- сертификат (Шакиров Р. Рук. Шайдуллина Л. 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«Экстремизму- нет»- участник (Губайдуллина Р. Рук. Шигапова А. Х.)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«Мы против терроризма и экстремизма»- участник (Галиев И., Нагимов Д. Рук. Шигапова А. Х.)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театрального творчества- участник (Рук. Шигапова А. Х, Муллиева Э.Ф.)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професиионального мастерства классных руководителей- участник (Нуруллина З. Н.)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Мини-Чемпионат по стандартом БалаSkills- 2 место (Бикмухаметов Р Рук. Закиров Ф. 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военно- патриотической песни и художественного слова, посвященного Дню Матери- лауреат (Ахметова Г. Рук. Файзриева)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 кызы- 2018- участник (Гильмуллина А. рук. Гайнуллина А.И.)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района по национальной борьбе- 2 место (Саматов Э. Рук. Мухаметов С.)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школьников- участники (Рук. Закиров Ф. 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Почетная грамота за вклад в общекомандное 1 место в первенстве РТ среди детей с ОВЗ по итогам 2018 г. (Галиев И.)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2019-2020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/>
              <w:rPr>
                <w:rFonts w:ascii="Times New Roman" w:hAnsi="Times New Roman" w:cs="Times New Roman"/>
                <w:sz w:val="24"/>
                <w:lang w:val="tt-RU"/>
              </w:rPr>
            </w:pPr>
            <w:r w:rsidRPr="007A1F59">
              <w:rPr>
                <w:rFonts w:ascii="Times New Roman" w:hAnsi="Times New Roman" w:cs="Times New Roman"/>
                <w:sz w:val="24"/>
                <w:lang w:val="tt-RU"/>
              </w:rPr>
              <w:t>Видео- конкурс поэзии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hAnsi="Times New Roman" w:cs="Times New Roman"/>
                <w:color w:val="000000"/>
                <w:lang w:val="tt-RU"/>
              </w:rPr>
              <w:lastRenderedPageBreak/>
              <w:t>«</w:t>
            </w:r>
            <w:r w:rsidRPr="007A1F59">
              <w:rPr>
                <w:rFonts w:ascii="Times New Roman" w:hAnsi="Times New Roman" w:cs="Times New Roman"/>
                <w:sz w:val="24"/>
                <w:lang w:val="tt-RU"/>
              </w:rPr>
              <w:t>Мәңге яши Тукай күңелләребездә</w:t>
            </w:r>
            <w:r w:rsidRPr="007A1F59">
              <w:rPr>
                <w:rFonts w:ascii="Times New Roman" w:hAnsi="Times New Roman" w:cs="Times New Roman"/>
                <w:color w:val="000000"/>
                <w:lang w:val="tt-RU"/>
              </w:rPr>
              <w:t>» 1 место (Гильмутдинов А, 7 кл)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Участие обучающихся в интеллектуальной игре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«Тамчы- шоу», диплом (Хафизуллина Л. К.)</w:t>
            </w:r>
          </w:p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 в вебинаре «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39"/>
                <w:lang w:eastAsia="ru-RU"/>
              </w:rPr>
              <w:t>Техноло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39"/>
                <w:lang w:eastAsia="ru-RU"/>
              </w:rPr>
              <w:lastRenderedPageBreak/>
              <w:t>гия образовательного квеста: как собрать квест за 30 минут?» сертификат (Гайнуллина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 w:rsidRPr="007A1F59">
              <w:rPr>
                <w:rFonts w:ascii="Times New Roman" w:hAnsi="Times New Roman"/>
                <w:sz w:val="24"/>
                <w:lang w:val="tt-RU"/>
              </w:rPr>
              <w:t>Х Всероссийский конкурс «Учитель здоровья России – 2019» (Насибуллина З. Р.)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 письмо от Министерства Образования и науки Республики Татарстан приказ от 04.04.2019 г.№142-н (Мухаметов А. 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повышения квалификации «Организация деятельности педагогических работников по классному руководству» (Гайнуллина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8"/>
                <w:bdr w:val="none" w:sz="0" w:space="0" w:color="auto" w:frame="1"/>
                <w:lang w:val="tt-RU" w:eastAsia="ru-RU"/>
              </w:rPr>
              <w:t>Литературный марафон к 75 летию победы «Утлы еллар кайтавазы» 2 место (Гильмутдинов А., 7 кл.)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VII Открытый конкурс чтецов </w:t>
            </w:r>
          </w:p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«Туган телем - серле тел» межрегиональный, лауреат 2 степени (Гильмутдинов А.- 7 кл)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«Творческий -  учитель – 2019»-участник (Ахметзянов И. 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bCs/>
                <w:sz w:val="24"/>
                <w:szCs w:val="28"/>
                <w:bdr w:val="none" w:sz="0" w:space="0" w:color="auto" w:frame="1"/>
                <w:lang w:val="tt-RU" w:eastAsia="ru-RU"/>
              </w:rPr>
              <w:t>Конкурс стихов М.Джалиля лауреат (Гильмутдинов А, 7 кл.)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Эколого - географическая научно – практическая конференция  «Через поиск и творчество к совершенству»</w:t>
            </w:r>
          </w:p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Конкурс стихов собственного сочинения «Край ты мой, родимый край» межрег. 2 место </w:t>
            </w:r>
            <w:r w:rsidRPr="007A1F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(Гильмутдинов А., 7 кл., Муллиева Э. Ф.- 3 место, Галиев И.- 3 место, Фаттахов-3, Ахметгалиева - 1, Габдрахманов- 3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Курс повышения квалификации «Безопасное использование сайтов в сети </w:t>
            </w: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«Интернет»  в образовательном процессе в целях обучения и воспитания обучающихся в образовательной организации» (Гайнуллина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Учитель года России- сертификат (Гасимова Г.Ш., Насибуллина З. 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Вятские Мастера «Работа из дерева»- межрег., 1,2,3места (Закиров Ф. Ф., Хабибрахманов И., Саматов Э.)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повышения квалификации «Профилактика коронавируса, гриппа и других острых респираторных  вирусных инфекции в общеобразовательных организациях»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/>
              <w:rPr>
                <w:rFonts w:ascii="Times New Roman" w:hAnsi="Times New Roman"/>
                <w:sz w:val="24"/>
                <w:lang w:val="tt-RU"/>
              </w:rPr>
            </w:pPr>
            <w:r w:rsidRPr="007A1F59">
              <w:rPr>
                <w:rFonts w:ascii="Times New Roman" w:hAnsi="Times New Roman"/>
                <w:sz w:val="24"/>
                <w:lang w:val="tt-RU"/>
              </w:rPr>
              <w:t>Видео- конкурс поэзии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hAnsi="Times New Roman"/>
                <w:sz w:val="24"/>
                <w:lang w:val="tt-RU"/>
              </w:rPr>
              <w:t>«Мәңге яши Тукай күңелләребездә» 3 место (Губайдуллин И.- 5 кл.)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 простейшим автомоделям-республ. 1 место (Ахметгалиев И.- 5 кл)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Онлайн уроки по финансовой грамотности, сетификат (Мухаметов А. Р.)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Семинар - практикум Шориной Татьяны Александровны, сертификат (Нуруллина З. Н.)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Диплом за активное участие в онлайн марафоне “Әдәби марафон” (Муллиева Э.Ф.)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 xml:space="preserve">Олимпиада «Зашита прав потребителей»- </w:t>
            </w: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сертификат (Хабибрахманов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Почетная грамота Татарского Республиканского комитета профсоюза работников народного образования и науки РФ.  Казань- 2019 (Нуруллина З. Н.)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Участие в вебинаре «Открытая школа: возможности для организации образовательного процесса» (Гайнуллина А. И.)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Единый урок: повышение квалификации по программе «Основы обеспечения информационной безопасности детей», удостоверение (Нуруллина З. Н.)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«Читающая мама- читающие дети»- 1 место,сертификат (Хафизуллина Л. К., Ахметова Г., Губайдуллин И., Гильмутдинова А.)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Реализация национального проекта «малое и среднее предпринимательство и поддержка индивидуальной предпринимательской инициативы»- благодарственное письмо (Хафизуллина Л. К.)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«Я – учитель»: диагностика педагогических компетенций, сертификат (Нуруллина З. Н.)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Всероссийский конкурс мастер- класса учителей родного языка и литературы «Туган тел»- 1 место (Хафизуллина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Конкурс фотографий «Мы рады зиме» 1 место (Хафизуллина Л. К.)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“Рисуй с нами РФ” творческий конкурс к 75 летию Победы.(Цветы победы- рисунок), сертификат (Шайдуллина Л.Ф.)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Ролевая игра «Семейный совет по составлению бюджета»- открытое занятие внеурочной деятельности (Хайдарова Р.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НПК «Туган ягым- яшел бишек» межрег. Сертифиикат участника (Гильмутдинов А.)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в вебинаре 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"Учи.ру: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расширенные возможности дистанционного обучения», сертифика</w:t>
            </w: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 (Шайдуллина Л. 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Конкурс рисунков «Охрана труда глазами детей»- 2 место (Губайдуллина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Вебинар ИРО РТ «Качество образования в школе. Проблемы и пути решения», сертификат (Хайдарова Р. 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Конкурс «Педагогика XXI века», диплом победителя (Шигапова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Акция «ЭКОВЕСНА», участник (Губайдуллина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Конкурс исследовательских и творческих работ “Наш Татарстан” Инновационный проект “Наш Татарстан”, диплом 2 степени (Шигапова А. 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Участие в вебинаре «Успешное обучение в 1 классе- качественная дошкольная подготовка», сертификат (Шигапова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III Республиканский конкурс творческих работ, посвященный 100 летию ТАССР «Дорога БЕЗ опасности», 2 место (Губайдуллина 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Активный участник онлайн-конференции «Информационные технологии в начальной школе» (Шигапова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Участие в вебинаре «Интерактивные модели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1С:Математического конструктора  на сайте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 xml:space="preserve"> «ЯКласс»  (Шигапова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 xml:space="preserve">Онлайн-урок «Что нужно знать про </w:t>
            </w: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инфляцию»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lang w:eastAsia="ru-RU"/>
              </w:rPr>
              <w:t>Онлайн-урок «Путешествие в историю страхования», сертификат (Шигапова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25FB6">
              <w:rPr>
                <w:rFonts w:ascii="Times New Roman" w:eastAsia="Times New Roman" w:hAnsi="Times New Roman" w:cs="Times New Roman"/>
                <w:lang w:val="en-US" w:eastAsia="ru-RU"/>
              </w:rPr>
              <w:lastRenderedPageBreak/>
              <w:t>2020- 2021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eastAsia="Times New Roman" w:hAnsi="Times New Roman" w:cs="Times New Roman"/>
                <w:lang w:eastAsia="ru-RU"/>
              </w:rPr>
              <w:t>1 место в муниципальном этапе республиканского конкурса творческих работ «Читающая мама- читающая страна» (Хаматгалиева Г.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Диплом 2 степени республиканского конкурса «Дорогою добра и милосердия» (Рахимова А.)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51377D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Всероссийский конкурс, посвященный празднованию Нового года «И снова в гостях новогодняя сказка»- Шакирзянова К. призер (рук. Хаматгалиева Г. Р.)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0DB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  <w:r w:rsidRPr="00670DB0">
              <w:rPr>
                <w:rFonts w:ascii="Times New Roman" w:eastAsia="Times New Roman" w:hAnsi="Times New Roman" w:cs="Times New Roman"/>
                <w:lang w:eastAsia="ru-RU"/>
              </w:rPr>
              <w:tab/>
              <w:t>Сертификат участника в международной акции «Тест по истории Великой Отечественной войны». Молодежный парламент при Государственной думе Российской Федерации. /03.12.2020/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(Ахметзянов И. А.)</w:t>
            </w: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04268E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Диплом 1 степени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республиканского конкурса «Народы разные- Республика одна!» (Хаматгалиева Г. 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Благодарственное письмо за организацию участия и подготовку обучающихся во Всероссийском конкурсе, посвященном 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празднованию Нового года (Хаматгалиева Г. Р.)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3621DD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Участник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V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республиканской НПК «Туган жир сулышы» (Хаматгалиева Г. Р.)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Сертификат участника первого Всероссийского он- лайн вебинара для школьников и педагогов, задействованных в развитии деятельности пресс- центров ЮИД ( Хаматгалиева Г. Р.)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0DB0">
              <w:rPr>
                <w:rFonts w:ascii="Times New Roman" w:eastAsia="Times New Roman" w:hAnsi="Times New Roman" w:cs="Times New Roman"/>
                <w:lang w:eastAsia="ru-RU"/>
              </w:rPr>
              <w:t>Участие в вебинаре ГАОУ ДПО ИРО РТ «Медиация в образовании. Организация Школь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ных служб медиации» /1.09.2020/ (Ахметзянов И. А.)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0DB0">
              <w:rPr>
                <w:rFonts w:ascii="Times New Roman" w:eastAsia="Times New Roman" w:hAnsi="Times New Roman" w:cs="Times New Roman"/>
                <w:lang w:eastAsia="ru-RU"/>
              </w:rPr>
              <w:t>Диплом II степени на IХ межрегиональной эколого- географической научно- практической Конференции «Через поиск и творчество к совершенству», в номинации «Природные памятники». –Ахмет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галиев И. Д.</w:t>
            </w:r>
            <w:r w:rsidRPr="00670DB0">
              <w:rPr>
                <w:rFonts w:ascii="Times New Roman" w:eastAsia="Times New Roman" w:hAnsi="Times New Roman" w:cs="Times New Roman"/>
                <w:lang w:eastAsia="ru-RU"/>
              </w:rPr>
              <w:t xml:space="preserve"> 05.03.2021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ind w:left="57"/>
              <w:contextualSpacing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 xml:space="preserve">Муниципальный этап республиканской олимпиады по татарскому языку, Ахметгалиев И.Д. (6 кл.) – </w:t>
            </w:r>
            <w:r w:rsidRPr="00B25FB6">
              <w:rPr>
                <w:rFonts w:ascii="Times New Roman" w:hAnsi="Times New Roman"/>
              </w:rPr>
              <w:lastRenderedPageBreak/>
              <w:t>призер, декабрь, 2020 (рук. Гайнуллина А. И.)</w:t>
            </w:r>
          </w:p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val="tt-RU" w:eastAsia="ru-RU"/>
              </w:rPr>
              <w:lastRenderedPageBreak/>
              <w:t xml:space="preserve">Региональная творческая конференция </w:t>
            </w:r>
            <w:r w:rsidRPr="00130919">
              <w:rPr>
                <w:rFonts w:ascii="Times New Roman" w:hAnsi="Times New Roman"/>
                <w:sz w:val="24"/>
                <w:szCs w:val="24"/>
              </w:rPr>
              <w:t>«Елабужский Парнас»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Гильмутдинов А . (8 кл.) - </w:t>
            </w:r>
            <w:r w:rsidRPr="00674DF3">
              <w:rPr>
                <w:rFonts w:ascii="Times New Roman" w:hAnsi="Times New Roman"/>
                <w:bCs/>
                <w:sz w:val="24"/>
                <w:szCs w:val="24"/>
              </w:rPr>
              <w:t>1 место в секции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74DF3">
              <w:rPr>
                <w:rFonts w:ascii="Times New Roman" w:hAnsi="Times New Roman"/>
                <w:bCs/>
                <w:sz w:val="24"/>
                <w:szCs w:val="24"/>
              </w:rPr>
              <w:t>«Поэзия на татарском языке»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21.04.2021 </w:t>
            </w:r>
            <w:r w:rsidRPr="005C0E98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рук. Гайнуллина А. И.)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Всероссийский 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творческий конкурс </w:t>
            </w:r>
            <w:r w:rsidRPr="00130919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/>
                <w:sz w:val="24"/>
                <w:lang w:val="tt-RU"/>
              </w:rPr>
              <w:t>Каурый каләм</w:t>
            </w:r>
            <w:r w:rsidRPr="00130919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Саматова А.Р. (7 кл.) – сертификат участника, 16.04.2021 </w:t>
            </w:r>
            <w:r w:rsidRPr="005C0E98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рук. Гайнуллина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ind w:left="57"/>
              <w:contextualSpacing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Муниципальный этап республиканской олимпиады по татарскому языку, Гинятуллина Р.Р. (7 кл.) – призер, декабрь, 2020 (рук. Гайнуллина А. И.)</w:t>
            </w:r>
          </w:p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pStyle w:val="ad"/>
              <w:spacing w:before="0" w:beforeAutospacing="0" w:after="0" w:afterAutospacing="0"/>
            </w:pPr>
            <w:r w:rsidRPr="007D6475">
              <w:t>«</w:t>
            </w:r>
            <w:r w:rsidRPr="007D6475">
              <w:rPr>
                <w:lang w:val="tt-RU"/>
              </w:rPr>
              <w:t>Креативные технологии при изучении татарского языка</w:t>
            </w:r>
            <w:r w:rsidRPr="007D6475">
              <w:t xml:space="preserve">», </w:t>
            </w:r>
            <w:r>
              <w:t xml:space="preserve">региональная </w:t>
            </w:r>
            <w:r w:rsidRPr="007D6475">
              <w:rPr>
                <w:lang w:val="tt-RU"/>
              </w:rPr>
              <w:t>т</w:t>
            </w:r>
            <w:r w:rsidRPr="007D6475">
              <w:t>ворческ</w:t>
            </w:r>
            <w:r w:rsidRPr="007D6475">
              <w:rPr>
                <w:lang w:val="tt-RU"/>
              </w:rPr>
              <w:t xml:space="preserve">ая </w:t>
            </w:r>
            <w:r w:rsidRPr="007D6475">
              <w:t>конференци</w:t>
            </w:r>
            <w:r w:rsidRPr="007D6475">
              <w:rPr>
                <w:lang w:val="tt-RU"/>
              </w:rPr>
              <w:t>я</w:t>
            </w:r>
            <w:r w:rsidRPr="007D6475">
              <w:t xml:space="preserve"> «Елабужский Парнас», 21.04.2021</w:t>
            </w:r>
            <w:r>
              <w:t>, 2 место (Гайнуллина А. И.)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конкурс методических разработок </w:t>
            </w:r>
            <w:r w:rsidRPr="007D647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Лучшие практики преподавания татарского языка и литературы</w:t>
            </w:r>
            <w:r w:rsidRPr="007D6475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(Гайнуллина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ind w:left="57"/>
              <w:contextualSpacing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Муниципальный этап республиканской олимпиады по татарскому языку, Нургалиева К. (9 кл.) – призер, декабрь, 2020 (рук. Гайнуллина А. И.)</w:t>
            </w:r>
          </w:p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Ахметгалиева Илвина «Край ты мой, родимый край» межрегиональный эколого – географической научно- практической конференции « Через поиск и творчество к совершенству» конкурс стихов 2 место (рук. Муллиева Э. Ф.)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Всероссийский фестиваль среди педагогических работников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Современные образовательные технологии</w:t>
            </w:r>
            <w:r w:rsidRPr="007D6475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диплом победителя, 15.10.2020 г.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(Гайнуллина А. И.)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</w:rPr>
              <w:t xml:space="preserve">Муниципальный этап республиканской олимпиады по татарской литературе, Саматова А.Р. (7кл.) – победитель, декабрь, 2020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tabs>
                <w:tab w:val="left" w:pos="567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«Информационно-библиографическое пособие», выступление, республиканский,  25.03.2021 (Файзриева Н. Г.)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A2331">
              <w:rPr>
                <w:rFonts w:ascii="Times New Roman" w:hAnsi="Times New Roman"/>
                <w:bCs/>
                <w:sz w:val="24"/>
                <w:szCs w:val="24"/>
              </w:rPr>
              <w:t xml:space="preserve">Меташкола </w:t>
            </w:r>
            <w:r w:rsidRPr="00B0428E">
              <w:rPr>
                <w:rFonts w:ascii="Times New Roman" w:hAnsi="Times New Roman"/>
                <w:bCs/>
                <w:sz w:val="24"/>
                <w:szCs w:val="24"/>
              </w:rPr>
              <w:t>"Зимняя интернет-олимпиада по математике". Январь, 2021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1A2331">
              <w:rPr>
                <w:rFonts w:ascii="Times New Roman" w:hAnsi="Times New Roman"/>
                <w:color w:val="000000"/>
                <w:sz w:val="24"/>
                <w:szCs w:val="24"/>
              </w:rPr>
              <w:t>российский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уровень, </w:t>
            </w:r>
            <w:r w:rsidRPr="001A2331">
              <w:rPr>
                <w:rFonts w:ascii="Times New Roman" w:hAnsi="Times New Roman"/>
                <w:color w:val="000000"/>
                <w:sz w:val="24"/>
                <w:szCs w:val="24"/>
              </w:rPr>
              <w:t>Ахметгалиева Илвина, 6 класс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A23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Ахметгалиев Ильмир, 6 класс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A23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Губайдуллин Ислам, 6 класс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A23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Зарипова Альбина, 6 класс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</w:t>
            </w:r>
            <w:r w:rsidRPr="001A2331">
              <w:rPr>
                <w:rFonts w:ascii="Times New Roman" w:hAnsi="Times New Roman"/>
                <w:color w:val="000000"/>
                <w:sz w:val="24"/>
                <w:szCs w:val="24"/>
              </w:rPr>
              <w:t>диплом 1 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епени (рук. Хайдарова Р. Р.)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eastAsia="Times New Roman" w:hAnsi="Times New Roman"/>
                <w:color w:val="000000"/>
                <w:kern w:val="36"/>
                <w:lang w:eastAsia="ru-RU"/>
              </w:rPr>
              <w:t>Районный к</w:t>
            </w:r>
            <w:r w:rsidRPr="00B25FB6">
              <w:rPr>
                <w:rFonts w:ascii="Times New Roman" w:eastAsia="Times New Roman" w:hAnsi="Times New Roman"/>
                <w:color w:val="000000"/>
                <w:kern w:val="36"/>
                <w:lang w:val="tt-RU" w:eastAsia="ru-RU"/>
              </w:rPr>
              <w:t xml:space="preserve">онкурс чтецов на татарском языке имени Фоата Галимуллина, посвященного Году родных языков и народного единства в номинации: «Стихи татарских поэтов», </w:t>
            </w:r>
            <w:r w:rsidRPr="00B25FB6">
              <w:rPr>
                <w:rFonts w:ascii="Times New Roman" w:hAnsi="Times New Roman"/>
                <w:lang w:val="tt-RU"/>
              </w:rPr>
              <w:t xml:space="preserve"> Ахметгалиева З. (9 кл.) – 2 место, 17.03.2021 </w:t>
            </w:r>
            <w:r w:rsidRPr="00B25FB6">
              <w:rPr>
                <w:rFonts w:ascii="Times New Roman" w:hAnsi="Times New Roman"/>
              </w:rPr>
              <w:t>(рук. Гайнуллина А. И.)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0D32DE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2DE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«Конкуренция глазами школьника» (Гильмутдинов А.- 8 кл.)- сертификат участника (2020)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(рук. Хафизуллина Л. К.)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CA6AD8" w:rsidRDefault="003B19B5" w:rsidP="003B19B5">
            <w:pPr>
              <w:tabs>
                <w:tab w:val="left" w:pos="5670"/>
              </w:tabs>
              <w:spacing w:after="0" w:line="240" w:lineRule="auto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AD8">
              <w:rPr>
                <w:rFonts w:ascii="Times New Roman" w:hAnsi="Times New Roman"/>
                <w:sz w:val="24"/>
                <w:szCs w:val="24"/>
              </w:rPr>
              <w:t>Всероссийская онлайн- олимпиада Учи.ру по математике для уч</w:t>
            </w:r>
            <w:r>
              <w:rPr>
                <w:rFonts w:ascii="Times New Roman" w:hAnsi="Times New Roman"/>
                <w:sz w:val="24"/>
                <w:szCs w:val="24"/>
              </w:rPr>
              <w:t>еников 1-9 классов</w:t>
            </w:r>
            <w:r w:rsidRPr="00CA6AD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6AD8">
              <w:rPr>
                <w:rFonts w:ascii="Times New Roman" w:hAnsi="Times New Roman"/>
                <w:sz w:val="24"/>
                <w:szCs w:val="24"/>
              </w:rPr>
              <w:t>сертификат участника,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6AD8">
              <w:rPr>
                <w:rFonts w:ascii="Times New Roman" w:hAnsi="Times New Roman"/>
                <w:sz w:val="24"/>
                <w:szCs w:val="24"/>
              </w:rPr>
              <w:t>февраль 2021(Шакиров Рустам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3класс</w:t>
            </w:r>
            <w:r w:rsidRPr="00CA6AD8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(Шайдуллина Л. 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eastAsia="Times New Roman" w:hAnsi="Times New Roman"/>
                <w:color w:val="000000"/>
                <w:kern w:val="36"/>
                <w:lang w:val="tt-RU" w:eastAsia="ru-RU"/>
              </w:rPr>
              <w:t xml:space="preserve">Районный видео – конкурс чтецов посвященный ко дню рождения  Ф.Галимуллина «Тик хикмәтле сүзләр гади була», Губайдуллин И.А. (6 кл.) – 3 место, 25.03.2021 </w:t>
            </w:r>
            <w:r w:rsidRPr="00B25FB6">
              <w:rPr>
                <w:rFonts w:ascii="Times New Roman" w:hAnsi="Times New Roman"/>
              </w:rPr>
              <w:t>(рук. Гайнуллина А. И.)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0D32DE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2DE">
              <w:rPr>
                <w:rFonts w:ascii="Times New Roman" w:hAnsi="Times New Roman"/>
                <w:sz w:val="24"/>
                <w:szCs w:val="24"/>
              </w:rPr>
              <w:t>Республиканская НПК «Туган жир сулышы» (Храпко З.- 5 кл.)- сертификат участника (25.03.2021)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(рук. Хафизуллина Л. К.)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CA6AD8" w:rsidRDefault="003B19B5" w:rsidP="003B19B5">
            <w:pPr>
              <w:tabs>
                <w:tab w:val="left" w:pos="5670"/>
              </w:tabs>
              <w:spacing w:after="0" w:line="240" w:lineRule="auto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AD8">
              <w:rPr>
                <w:rFonts w:ascii="Times New Roman" w:hAnsi="Times New Roman"/>
                <w:sz w:val="24"/>
                <w:szCs w:val="24"/>
              </w:rPr>
              <w:t>Всероссийская онлайн- олимпиада Учи.ру «Безопасные дороги»,победитель,1 место,декабрь 2020 (Шамилов Рамис 3класс);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(Шайдуллина Л. 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Габдрахманов Амин конкурс изобразительного искусства и худоственно- прикладного творчества «Свежей ветер», в рамках Международного фестиваля  «Детство без границ» 2 место в муниципальном этапе (рук. Муллиева Э. Ф.)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D61BAA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1BAA">
              <w:rPr>
                <w:rFonts w:ascii="Times New Roman" w:hAnsi="Times New Roman"/>
                <w:sz w:val="24"/>
                <w:szCs w:val="24"/>
              </w:rPr>
              <w:t>Республиканская акция «Я помню!» (Галиев И. 9 кл.)- сетификат участника (23.02.2021)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(рук. Хафизуллина Л. К.)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CA6AD8" w:rsidRDefault="003B19B5" w:rsidP="003B19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AD8">
              <w:rPr>
                <w:rFonts w:ascii="Times New Roman" w:hAnsi="Times New Roman"/>
                <w:sz w:val="24"/>
                <w:szCs w:val="24"/>
              </w:rPr>
              <w:t>Всероссийская онлайн-олимпиада</w:t>
            </w:r>
          </w:p>
          <w:p w:rsidR="003B19B5" w:rsidRPr="00CA6AD8" w:rsidRDefault="003B19B5" w:rsidP="003B19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AD8">
              <w:rPr>
                <w:rFonts w:ascii="Times New Roman" w:hAnsi="Times New Roman"/>
                <w:sz w:val="24"/>
                <w:szCs w:val="24"/>
              </w:rPr>
              <w:t>«Юный предприниматель и финансовая грамотность»</w:t>
            </w:r>
          </w:p>
          <w:p w:rsidR="003B19B5" w:rsidRPr="00CA6AD8" w:rsidRDefault="003B19B5" w:rsidP="003B19B5">
            <w:pPr>
              <w:tabs>
                <w:tab w:val="left" w:pos="5670"/>
              </w:tabs>
              <w:spacing w:after="0" w:line="240" w:lineRule="auto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AD8">
              <w:rPr>
                <w:rFonts w:ascii="Times New Roman" w:hAnsi="Times New Roman"/>
                <w:sz w:val="24"/>
                <w:szCs w:val="24"/>
              </w:rPr>
              <w:t>для учеников 1–9 классов,сертификат участника,май 2021(Шакиров Рустам,Шигабиев Булат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 класс</w:t>
            </w:r>
            <w:r w:rsidRPr="00CA6AD8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(Шайдуллина Л.Ф.)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  <w:color w:val="000000" w:themeColor="text1"/>
              </w:rPr>
              <w:t>Сертификат участника муниципального этапа Всероссийского конкурса «Учитель года России» в 2021 году (Мухаметов А.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A6A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Межрегиональная эколого- географическая научно – практическая конференция “Через поиск и творчество к совершенству”,направл</w:t>
            </w:r>
            <w:r w:rsidRPr="00CA6AD8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ение “Творчество без границ”,победитель,приказ от 05.03.2021года.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(Шайдуллина Л. Ф.)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CA6AD8" w:rsidRDefault="003B19B5" w:rsidP="003B19B5">
            <w:pPr>
              <w:tabs>
                <w:tab w:val="left" w:pos="5670"/>
              </w:tabs>
              <w:spacing w:after="0" w:line="240" w:lineRule="auto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AD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Всероссийская краеведческая онлайн-олимпиада </w:t>
            </w:r>
            <w:r w:rsidRPr="00CA6AD8">
              <w:rPr>
                <w:rFonts w:ascii="Times New Roman" w:hAnsi="Times New Roman"/>
                <w:sz w:val="24"/>
                <w:szCs w:val="24"/>
              </w:rPr>
              <w:lastRenderedPageBreak/>
              <w:t>«Кузбасс 300»для учеников 1-11 классов сертификат участника,май 2021(</w:t>
            </w:r>
            <w:r>
              <w:rPr>
                <w:rFonts w:ascii="Times New Roman" w:hAnsi="Times New Roman"/>
                <w:sz w:val="24"/>
                <w:szCs w:val="24"/>
              </w:rPr>
              <w:t>Шигабиев Булат 3 класс).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(Шайдуллина Л. 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  <w:color w:val="000000" w:themeColor="text1"/>
              </w:rPr>
              <w:t>Саматова Адиля, 7 класс, победитель муниципального этапа Всероссийской олимпиады по обществознанию. (приказ №672 от 08.12.2020г.) (рук. Мухаметов А.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F1564A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Республиканский конк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урс «Дорогою добра и мелосердия»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,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в номинации Лучший сценарий педагогического мероприятия «Мир спасёт доброта» 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диплом 1 степени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, приказ №189 от 02.12.2020 г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(Шигапова А. 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Образовательный марафон “Поход за знаниями”.Учи.ру,всероссийский, победитель,1 место,27.05.2021(Шигабиев Булат.3 класс) (Шайдуллина Л. Ф.)</w:t>
            </w:r>
          </w:p>
          <w:p w:rsidR="003B19B5" w:rsidRPr="00D61BAA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  <w:color w:val="000000" w:themeColor="text1"/>
              </w:rPr>
              <w:t>Ахметгалиева Залина, 9 класс, грамота 2 место на муниципальном этапе республиканского конкурса творческих работ антикоррупционной направленности «Знай и не допускай!» в номинации: «Видеоролик» (приказ №490 от 25.09.2020г.) (рук. Мухаметов А.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C06EA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II Республиканский конкурс «Народы разные- Республика одна»,</w:t>
            </w:r>
            <w:r>
              <w:t xml:space="preserve"> </w:t>
            </w:r>
            <w:r w:rsidRPr="00951E2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номинация: Лучший конспект, сценарий педагогического мероприятия «Россия – священная наша держава!»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, гран-при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7C06EA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Диплом победите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ля, №56 от 24.02.2021 (Шигапова А. 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F1564A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485">
              <w:rPr>
                <w:rFonts w:ascii="Times New Roman" w:hAnsi="Times New Roman"/>
                <w:sz w:val="24"/>
                <w:szCs w:val="24"/>
              </w:rPr>
              <w:t xml:space="preserve">Всероссийская экспериментально-творческая группа педагогов Центр педагогических инноваций им. К.Д.Ушинского» по теме «Здоровьесберегающие технологии в </w:t>
            </w:r>
            <w:r w:rsidRPr="00C70485">
              <w:rPr>
                <w:rFonts w:ascii="Times New Roman" w:hAnsi="Times New Roman"/>
                <w:sz w:val="24"/>
                <w:szCs w:val="24"/>
              </w:rPr>
              <w:lastRenderedPageBreak/>
              <w:t>режиме дня младших школьников» (свидетельство, №4769-УП);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 г. (Шигапова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  <w:color w:val="000000" w:themeColor="text1"/>
              </w:rPr>
              <w:t>Ахметгалиев Ильмир,6 класс, грамота 1 место на муниципальном этапе конкурса на знание имен и подвигов земляков в номинации «Мои земляки-защитники Отечества» (рук. Мухаметов А.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Межрегиональная эколого - географическая научно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 практическая конференция «Через поиск и творчество к совершенству»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, 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«ЭКОмастерская»,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диплом  2 степени Приказ 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№218 от  05. 03.2021 г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(Шигапова А.Х.)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C70485" w:rsidRDefault="003B19B5" w:rsidP="003B19B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485">
              <w:rPr>
                <w:rFonts w:ascii="Times New Roman" w:hAnsi="Times New Roman" w:cs="Times New Roman"/>
                <w:sz w:val="24"/>
                <w:szCs w:val="24"/>
              </w:rPr>
              <w:t>Всероссийская экспериментальная площадка педагогического клуба «Наука и творчество», тема экспериментального исследования «Создание здоровье сберегающей образовательной среды в условиях образовательного учреждения»,</w:t>
            </w:r>
          </w:p>
          <w:p w:rsidR="003B19B5" w:rsidRDefault="003B19B5" w:rsidP="003B19B5">
            <w:pPr>
              <w:framePr w:hSpace="180" w:wrap="around" w:vAnchor="page" w:hAnchor="margin" w:xAlign="center" w:y="2332"/>
              <w:tabs>
                <w:tab w:val="left" w:pos="5670"/>
              </w:tabs>
              <w:spacing w:after="0" w:line="240" w:lineRule="auto"/>
              <w:ind w:left="12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485">
              <w:rPr>
                <w:rFonts w:ascii="Times New Roman" w:hAnsi="Times New Roman"/>
                <w:sz w:val="24"/>
                <w:szCs w:val="24"/>
              </w:rPr>
              <w:t>(свидетельство №С0821-0027);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 г. 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(ШигаповаА.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eastAsia="Times New Roman" w:hAnsi="Times New Roman" w:cs="Times New Roman"/>
              </w:rPr>
              <w:t xml:space="preserve">Сертификат участника муниципального этапа Всероссийского конкурса "Учитель года России" в 2021 году в номинации "Педагогический дебют" , </w:t>
            </w:r>
            <w:r w:rsidRPr="00B25FB6">
              <w:rPr>
                <w:rFonts w:ascii="Times New Roman" w:eastAsia="Times New Roman" w:hAnsi="Times New Roman" w:cs="Times New Roman"/>
              </w:rPr>
              <w:lastRenderedPageBreak/>
              <w:t>14.01.2021 г. (Насибуллина З.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tabs>
                <w:tab w:val="left" w:pos="5670"/>
              </w:tabs>
              <w:spacing w:after="0" w:line="240" w:lineRule="auto"/>
              <w:ind w:firstLine="12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Инновационная деятельность в рамках Федеральной инновационной площадки «Компетентностная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модель непрерывного профессионального роста в условиях персонифицированной системы повышения квалификации педагогических  работников системы образования РТ» по теме «Апробация учебно-методического комплекса «Мои первые проекты», нацеленного на формирование проектно-исследовательских умений младших школьников», регистрационный номер 41/20, 2020 год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(Шигапова А. 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>Благодарственное письмо за помощь в  организации Всероссийс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 xml:space="preserve">кой онлайн-олимпиады от Учи.ру </w:t>
            </w: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«Безопасные дороги» для 1–4 классов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, декабрь 2020 (Шигапова А. Х.)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</w:rPr>
              <w:t>«Лучшая идея для школьной библиотеки», приуроченного году родных языков и народного единства, районный, сертификат, 21.05.2021 (Файзриева Н. Г.)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295454" w:rsidRDefault="003B19B5" w:rsidP="003B19B5">
            <w:pPr>
              <w:spacing w:after="0" w:line="240" w:lineRule="auto"/>
              <w:ind w:right="-143"/>
              <w:rPr>
                <w:rFonts w:ascii="Times New Roman" w:hAnsi="Times New Roman"/>
                <w:sz w:val="24"/>
                <w:szCs w:val="24"/>
              </w:rPr>
            </w:pP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III Республиканский конкурс творческих работ, посвященный 100 летию ТАССР «Дорога БЕЗ опасности»,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2 место Приказ МО и науки РТ и ГБУ ДО “Республиканский центр внешкольной работы”, 2020 г</w:t>
            </w:r>
            <w:r w:rsidRPr="002954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</w:rPr>
              <w:t>/Губайдуллина Р./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F1564A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Благодарственное письмо за помощь в  организации Всероссийской онлайн-олимпиады </w:t>
            </w: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 «Юный предприниматель и финансовая грамот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ность» для учеников 1–9 классов</w:t>
            </w: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, май 2021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(Шигапова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«Читающая мама - читающая страна», районный</w:t>
            </w:r>
          </w:p>
          <w:p w:rsidR="003B19B5" w:rsidRPr="00B25FB6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участвовали во всех 4 номинациях: </w:t>
            </w:r>
          </w:p>
          <w:p w:rsidR="003B19B5" w:rsidRPr="00B25FB6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2 место </w:t>
            </w:r>
            <w:r w:rsidRPr="00B25FB6">
              <w:rPr>
                <w:rFonts w:ascii="Times New Roman" w:hAnsi="Times New Roman"/>
                <w:bCs w:val="0"/>
                <w:sz w:val="22"/>
                <w:szCs w:val="22"/>
              </w:rPr>
              <w:t>-</w:t>
            </w: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«Читаем вместе с мамой», Губайдуллина Энже, </w:t>
            </w: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lastRenderedPageBreak/>
              <w:t xml:space="preserve">дети Ислам (6кл), Рафина (5кл), ноябрь, 2020 </w:t>
            </w:r>
          </w:p>
          <w:p w:rsidR="003B19B5" w:rsidRPr="00B25FB6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«Произведение, написанное мамой», сертификат; </w:t>
            </w:r>
          </w:p>
          <w:p w:rsidR="003B19B5" w:rsidRPr="00B25FB6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«Конкурс фотографий», сертификат; </w:t>
            </w:r>
          </w:p>
          <w:p w:rsidR="003B19B5" w:rsidRPr="00B25FB6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25FB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«Читает мама», сертификат (Файзриева Н. Г.)</w:t>
            </w:r>
          </w:p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295454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>Межрегиональная эколого - географическая научно- практическая конференция «Через поиск и творчество к совершенству», конкурс стихов «Край ты мой, родимый край», Диплом 2 степени Приказ №197 от 28 фев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раля 2020, №218 от 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>05. 03.2021</w:t>
            </w: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г</w:t>
            </w:r>
            <w:r>
              <w:rPr>
                <w:rFonts w:ascii="Times New Roman" w:hAnsi="Times New Roman"/>
              </w:rPr>
              <w:t>/Губайдуллина Р./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(рук. Шигапова А. Х.)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0A43AF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>Всероссийская онлайн-о</w:t>
            </w: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лимпиады от Учи.ру</w:t>
            </w:r>
          </w:p>
          <w:p w:rsidR="003B19B5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«Безопасные дороги» для 1–4 классов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, победитель, декабрь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>2020</w:t>
            </w:r>
            <w:r>
              <w:rPr>
                <w:rFonts w:ascii="Times New Roman" w:hAnsi="Times New Roman"/>
              </w:rPr>
              <w:t>/Губайдуллина Р., Шакирзянова К./ (рук. Шигапова А. Х.)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</w:rPr>
              <w:t>Ролевая игра по финансовой грамотности «Семейный бюджет», муниципальный уровень, январь 2021 год (Хайдарова Р.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545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Республиканский конкурс «Дорогою добра и мелосердия», гран-при, приказ №189 от 02.12.2020 г </w:t>
            </w:r>
            <w:r>
              <w:rPr>
                <w:rFonts w:ascii="Times New Roman" w:hAnsi="Times New Roman"/>
              </w:rPr>
              <w:t>/Губайдуллина Р./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(рук. Шигапова А. 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Всероссийская онлайн-олимпиада  «Юный предприниматель и финансовая грамот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ность» для учеников 1–9 классов</w:t>
            </w: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,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диплом победителей, </w:t>
            </w:r>
            <w:r w:rsidRPr="000A43AF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май 2021</w:t>
            </w:r>
            <w:r>
              <w:rPr>
                <w:rFonts w:ascii="Times New Roman" w:hAnsi="Times New Roman"/>
              </w:rPr>
              <w:t>/Губайдуллина Р., Шакирзянова К./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(рук. Шигапова А. Х.)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</w:rPr>
              <w:t>«Классный руководитель года»,  муниципальный уровень,  лауреат конкурса,  январь 2021 год (Хайдарова Р. 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7C06EA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II Республиканский конкурс «Народы разные- Республика одна», 1 место Диплом победителя, №56 от 24.02.2021 г</w:t>
            </w:r>
            <w:r>
              <w:rPr>
                <w:rFonts w:ascii="Times New Roman" w:hAnsi="Times New Roman"/>
              </w:rPr>
              <w:t>/Губайдуллина Р./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Всероссийский конкурс , посвящённый празднованию Нового года «И снова в гостях новогодняя сказка», Диплом № И-61031 </w:t>
            </w:r>
          </w:p>
          <w:p w:rsidR="003B19B5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 2 степени, Приказ №03/02-809 от 01.12.2020</w:t>
            </w:r>
            <w:r>
              <w:rPr>
                <w:rFonts w:ascii="Times New Roman" w:hAnsi="Times New Roman"/>
              </w:rPr>
              <w:t>/Губайдуллина Р./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(рук. Шигапова А. Х.)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</w:rPr>
              <w:t xml:space="preserve">Районный семинар для молодых педагогов. Мастер- класс «Способы создания </w:t>
            </w:r>
            <w:r w:rsidRPr="00B25FB6">
              <w:rPr>
                <w:rFonts w:ascii="Times New Roman" w:hAnsi="Times New Roman"/>
              </w:rPr>
              <w:lastRenderedPageBreak/>
              <w:t>ситуаций успеха» (13.04.2021) (Хафизуллина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 xml:space="preserve">Республиканский экологический фестиваль школьников «Природа и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 xml:space="preserve">мы», конкурс литературного творчества «Зелёная лампа», 2 место, приказ №15-ОД от 26.02.2021 г. </w:t>
            </w:r>
            <w:r>
              <w:rPr>
                <w:rFonts w:ascii="Times New Roman" w:hAnsi="Times New Roman"/>
              </w:rPr>
              <w:t>/Губайдуллина Р./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(рук. Шигапова А. Х.)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</w:rPr>
              <w:t>Муниципальный этап республиканского конкурса творческих работ «Читающая мама- читающая страна»- 1 место (9.10.2020) (Хафизуллина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spacing w:after="0" w:line="240" w:lineRule="auto"/>
              <w:ind w:right="-1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Научно практическая конференция “Хочу всё знать”, Диплом 3 степени, г. Буинск, 2021 год</w:t>
            </w:r>
            <w:r>
              <w:rPr>
                <w:rFonts w:ascii="Times New Roman" w:hAnsi="Times New Roman"/>
              </w:rPr>
              <w:t>/Губайдуллина Р./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(рук. Шигапова А. Х.)</w:t>
            </w:r>
          </w:p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FB6">
              <w:rPr>
                <w:rFonts w:ascii="Times New Roman" w:hAnsi="Times New Roman"/>
              </w:rPr>
              <w:t>Статья  «Юные рыболовы» в районной газете «Хезмэт даны», «Трудовая слава» (Хафизуллина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Муниципальный этап республиканского телевизионного молодежного фестиваля эстрадного искусства «Созвездие- Йолдызлык- 2021» (Гильмутдинов А.-8 кл.)- 2 место (24.02.2021) (рук. 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Муниципальный этап республиканского конкурса творческих работ «Конкуренция глазами школьника» (Гильмутдинов А.- 8 кл.)- 1 место (30.10.2020) (рук. 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Муниципальный этап республиканской акции по сбору отработанных батареек (Шамилов Р.- 5 кл.)- 3 место (19.11.2020)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Грамота Управление Образования Исполкома КМР РТ МБУ ДО «ЦДТ «Галактика» за социально- значимую деятельность, за участие в мероприятиях добровольческой напрвленности (Саматова А.- 7 кл.) (10.12.2020) (рук. 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Районный конкурс школьных бизнес- компаний (Ахметгалиев И., Ахметгалиева И.)- участник (26.03.2021) (рук. Хафизуллина Л. К.)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B25FB6">
              <w:rPr>
                <w:rFonts w:ascii="Times New Roman" w:hAnsi="Times New Roman"/>
              </w:rPr>
              <w:t xml:space="preserve">Районный конкурс театрального творчества среди </w:t>
            </w:r>
            <w:r w:rsidRPr="00B25FB6">
              <w:rPr>
                <w:rFonts w:ascii="Times New Roman" w:hAnsi="Times New Roman"/>
              </w:rPr>
              <w:lastRenderedPageBreak/>
              <w:t>детей и учащей молодежи «Театр яктылыкка, нурга илт</w:t>
            </w:r>
            <w:r w:rsidRPr="00B25FB6">
              <w:rPr>
                <w:rFonts w:ascii="Times New Roman" w:hAnsi="Times New Roman"/>
                <w:lang w:val="tt-RU"/>
              </w:rPr>
              <w:t>ә</w:t>
            </w:r>
            <w:r w:rsidRPr="00B25FB6">
              <w:rPr>
                <w:rFonts w:ascii="Times New Roman" w:hAnsi="Times New Roman"/>
              </w:rPr>
              <w:t>»</w:t>
            </w:r>
            <w:r w:rsidRPr="00B25FB6">
              <w:rPr>
                <w:rFonts w:ascii="Times New Roman" w:hAnsi="Times New Roman"/>
                <w:lang w:val="tt-RU"/>
              </w:rPr>
              <w:t>,лауреаты 2 степени,апрель 2021 год. (рук. Шайдуллина Л. Ф., Насибуллина З.Р.)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ind w:right="-143"/>
              <w:rPr>
                <w:rFonts w:ascii="Times New Roman" w:hAnsi="Times New Roman"/>
              </w:rPr>
            </w:pPr>
            <w:r w:rsidRPr="00B25FB6">
              <w:rPr>
                <w:rFonts w:ascii="yandex-sans" w:eastAsia="Times New Roman" w:hAnsi="yandex-sans"/>
                <w:color w:val="000000"/>
                <w:lang w:eastAsia="ru-RU"/>
              </w:rPr>
              <w:t xml:space="preserve">Районная конференция </w:t>
            </w:r>
            <w:r w:rsidRPr="00B25FB6">
              <w:rPr>
                <w:b/>
                <w:lang w:val="tt-RU"/>
              </w:rPr>
              <w:t xml:space="preserve"> </w:t>
            </w:r>
            <w:r w:rsidRPr="00B25FB6">
              <w:rPr>
                <w:rFonts w:ascii="Times New Roman" w:hAnsi="Times New Roman"/>
                <w:lang w:val="tt-RU"/>
              </w:rPr>
              <w:t xml:space="preserve">“Хикмәтле дә, бизәкле дә туган тел” , в номинации чтецов  “Сөйлим әле туган телемдә” </w:t>
            </w:r>
            <w:r w:rsidRPr="00B25FB6">
              <w:rPr>
                <w:rFonts w:ascii="Times New Roman" w:hAnsi="Times New Roman"/>
              </w:rPr>
              <w:t>3</w:t>
            </w:r>
            <w:r w:rsidRPr="00B25FB6">
              <w:rPr>
                <w:rFonts w:ascii="Times New Roman" w:hAnsi="Times New Roman"/>
                <w:lang w:val="tt-RU"/>
              </w:rPr>
              <w:t xml:space="preserve"> место, 2021 г</w:t>
            </w:r>
            <w:r w:rsidRPr="00B25FB6">
              <w:rPr>
                <w:rFonts w:ascii="Times New Roman" w:hAnsi="Times New Roman"/>
              </w:rPr>
              <w:t xml:space="preserve"> /Губайдуллина Р./</w:t>
            </w:r>
          </w:p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(рук. Шигапова А. Х.)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rPr>
          <w:trHeight w:val="105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ind w:right="-143"/>
              <w:rPr>
                <w:rFonts w:ascii="yandex-sans" w:eastAsia="Times New Roman" w:hAnsi="yandex-sans"/>
                <w:color w:val="000000"/>
                <w:lang w:eastAsia="ru-RU"/>
              </w:rPr>
            </w:pPr>
            <w:r w:rsidRPr="00B25FB6">
              <w:rPr>
                <w:rFonts w:ascii="Times New Roman" w:hAnsi="Times New Roman"/>
              </w:rPr>
              <w:t xml:space="preserve">Районный конкурс </w:t>
            </w:r>
            <w:r>
              <w:rPr>
                <w:rFonts w:ascii="Times New Roman" w:hAnsi="Times New Roman"/>
              </w:rPr>
              <w:t xml:space="preserve">рисунков «Дорога безопасности» </w:t>
            </w:r>
            <w:r w:rsidRPr="00B25FB6">
              <w:rPr>
                <w:rFonts w:ascii="Times New Roman" w:hAnsi="Times New Roman"/>
              </w:rPr>
              <w:t xml:space="preserve"> место /Губайдуллина Р./ (рук. Шигапова А. Х.)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rPr>
          <w:trHeight w:val="1305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19B5" w:rsidRPr="00B25FB6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2021-2022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spacing w:after="0" w:line="240" w:lineRule="auto"/>
              <w:ind w:right="-143"/>
              <w:rPr>
                <w:rFonts w:ascii="Times New Roman" w:hAnsi="Times New Roman"/>
              </w:rPr>
            </w:pPr>
            <w:r w:rsidRPr="00B25FB6">
              <w:rPr>
                <w:rFonts w:ascii="Times New Roman" w:hAnsi="Times New Roman"/>
              </w:rPr>
              <w:t>Муниципальный этап республиканского телевизионного молодежного фестиваля эстрадного искус</w:t>
            </w:r>
            <w:r>
              <w:rPr>
                <w:rFonts w:ascii="Times New Roman" w:hAnsi="Times New Roman"/>
              </w:rPr>
              <w:t>ства «Созвездие- Йолдызлык- 2022</w:t>
            </w:r>
            <w:r w:rsidRPr="00B25FB6">
              <w:rPr>
                <w:rFonts w:ascii="Times New Roman" w:hAnsi="Times New Roman"/>
              </w:rPr>
              <w:t>» (</w:t>
            </w:r>
            <w:r>
              <w:rPr>
                <w:rFonts w:ascii="Times New Roman" w:hAnsi="Times New Roman"/>
              </w:rPr>
              <w:t xml:space="preserve">ученики 2 кл 2 место </w:t>
            </w:r>
            <w:r w:rsidRPr="00B25FB6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Муллиева Э.Ф.</w:t>
            </w:r>
            <w:r w:rsidRPr="00B25FB6">
              <w:rPr>
                <w:rFonts w:ascii="Times New Roman" w:hAnsi="Times New Roman"/>
              </w:rPr>
              <w:t>)</w:t>
            </w:r>
          </w:p>
          <w:p w:rsidR="003B19B5" w:rsidRPr="00B25FB6" w:rsidRDefault="003B19B5" w:rsidP="003B19B5">
            <w:pPr>
              <w:spacing w:after="0" w:line="240" w:lineRule="auto"/>
              <w:ind w:right="-143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19B5" w:rsidRPr="007A1F59" w:rsidTr="003B19B5">
        <w:trPr>
          <w:trHeight w:val="942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5A2E4F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5A2E4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«Читающая мама - читающая страна», районный</w:t>
            </w:r>
          </w:p>
          <w:p w:rsidR="003B19B5" w:rsidRPr="005A2E4F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5A2E4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участвовали во всех 4 номинациях: </w:t>
            </w:r>
          </w:p>
          <w:p w:rsidR="003B19B5" w:rsidRPr="005A2E4F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5A2E4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2 место </w:t>
            </w:r>
            <w:r w:rsidRPr="005A2E4F">
              <w:rPr>
                <w:rFonts w:ascii="Times New Roman" w:hAnsi="Times New Roman"/>
                <w:bCs w:val="0"/>
                <w:sz w:val="22"/>
                <w:szCs w:val="22"/>
              </w:rPr>
              <w:t>-</w:t>
            </w:r>
            <w:r w:rsidRPr="005A2E4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«Читаем вместе с мамой», Губайдуллина Энже, дети Ислам (7 кл), Рафина (6 кл), ноябрь, 2022</w:t>
            </w:r>
          </w:p>
          <w:p w:rsidR="003B19B5" w:rsidRPr="005A2E4F" w:rsidRDefault="003B19B5" w:rsidP="003B19B5">
            <w:pPr>
              <w:pStyle w:val="3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5A2E4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«Читает мама», грамота (Файзриева Н. Г.)</w:t>
            </w:r>
          </w:p>
          <w:p w:rsidR="003B19B5" w:rsidRPr="00B25FB6" w:rsidRDefault="003B19B5" w:rsidP="003B19B5">
            <w:pPr>
              <w:spacing w:after="0" w:line="240" w:lineRule="auto"/>
              <w:ind w:right="-143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B19B5" w:rsidRPr="007A1F59" w:rsidRDefault="003B19B5" w:rsidP="003B19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9B5" w:rsidRPr="007A1F59" w:rsidRDefault="003B19B5" w:rsidP="003B19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Мониторинговые исследования уровня воспитанности.</w:t>
      </w:r>
    </w:p>
    <w:tbl>
      <w:tblPr>
        <w:tblW w:w="988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1"/>
        <w:gridCol w:w="2227"/>
        <w:gridCol w:w="2227"/>
        <w:gridCol w:w="2227"/>
      </w:tblGrid>
      <w:tr w:rsidR="003B19B5" w:rsidRPr="007A1F59" w:rsidTr="003B19B5">
        <w:trPr>
          <w:trHeight w:val="559"/>
        </w:trPr>
        <w:tc>
          <w:tcPr>
            <w:tcW w:w="3201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уровня воспитанности</w:t>
            </w:r>
          </w:p>
        </w:tc>
        <w:tc>
          <w:tcPr>
            <w:tcW w:w="2227" w:type="dxa"/>
            <w:vAlign w:val="center"/>
          </w:tcPr>
          <w:p w:rsidR="003B19B5" w:rsidRPr="007A1F59" w:rsidRDefault="003B19B5" w:rsidP="009B173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A1F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уч.год</w:t>
            </w:r>
          </w:p>
        </w:tc>
        <w:tc>
          <w:tcPr>
            <w:tcW w:w="2227" w:type="dxa"/>
            <w:vAlign w:val="center"/>
          </w:tcPr>
          <w:p w:rsidR="003B19B5" w:rsidRPr="007A1F59" w:rsidRDefault="003B19B5" w:rsidP="009B173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9B173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A1F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уч.год</w:t>
            </w:r>
          </w:p>
        </w:tc>
        <w:tc>
          <w:tcPr>
            <w:tcW w:w="2227" w:type="dxa"/>
            <w:shd w:val="clear" w:color="auto" w:fill="auto"/>
            <w:vAlign w:val="center"/>
          </w:tcPr>
          <w:p w:rsidR="003B19B5" w:rsidRPr="007A1F59" w:rsidRDefault="00E51E51" w:rsidP="003B19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2022-2023 </w:t>
            </w:r>
            <w:r w:rsidR="003B19B5">
              <w:rPr>
                <w:rFonts w:ascii="Times New Roman" w:eastAsia="Calibri" w:hAnsi="Times New Roman" w:cs="Times New Roman"/>
                <w:sz w:val="24"/>
                <w:szCs w:val="24"/>
              </w:rPr>
              <w:t>уч.год</w:t>
            </w:r>
          </w:p>
        </w:tc>
      </w:tr>
      <w:tr w:rsidR="003B19B5" w:rsidRPr="007A1F59" w:rsidTr="003B19B5">
        <w:trPr>
          <w:trHeight w:val="678"/>
        </w:trPr>
        <w:tc>
          <w:tcPr>
            <w:tcW w:w="3201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1F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учащихся/ всего протестировано</w:t>
            </w: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48/48</w:t>
            </w: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50/50</w:t>
            </w:r>
          </w:p>
        </w:tc>
        <w:tc>
          <w:tcPr>
            <w:tcW w:w="2227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45/45</w:t>
            </w:r>
          </w:p>
        </w:tc>
      </w:tr>
      <w:tr w:rsidR="003B19B5" w:rsidRPr="007A1F59" w:rsidTr="003B19B5">
        <w:trPr>
          <w:trHeight w:val="272"/>
        </w:trPr>
        <w:tc>
          <w:tcPr>
            <w:tcW w:w="3201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A1F5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Высокий уровень</w:t>
            </w: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27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3B19B5" w:rsidRPr="007A1F59" w:rsidTr="003B19B5">
        <w:trPr>
          <w:trHeight w:val="272"/>
        </w:trPr>
        <w:tc>
          <w:tcPr>
            <w:tcW w:w="3201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A1F5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Средний уровень</w:t>
            </w: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1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227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</w:tr>
      <w:tr w:rsidR="003B19B5" w:rsidRPr="007A1F59" w:rsidTr="003B19B5">
        <w:trPr>
          <w:trHeight w:val="287"/>
        </w:trPr>
        <w:tc>
          <w:tcPr>
            <w:tcW w:w="3201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A1F5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Низкий уровень</w:t>
            </w: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27" w:type="dxa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27" w:type="dxa"/>
            <w:shd w:val="clear" w:color="auto" w:fill="auto"/>
          </w:tcPr>
          <w:p w:rsidR="003B19B5" w:rsidRPr="007A1F59" w:rsidRDefault="003B19B5" w:rsidP="003B1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3B19B5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9B5" w:rsidRPr="007A1F59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Возникшие проблемы: </w:t>
      </w:r>
      <w:r w:rsidRPr="005B2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сокращение штатов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закрытием филиала с. Ташлы- Елга, д. Салтык- Ерык</w:t>
      </w:r>
      <w:r w:rsidRPr="005B2B8D">
        <w:rPr>
          <w:rFonts w:ascii="Times New Roman" w:eastAsia="Times New Roman" w:hAnsi="Times New Roman" w:cs="Times New Roman"/>
          <w:sz w:val="24"/>
          <w:szCs w:val="24"/>
          <w:lang w:eastAsia="ru-RU"/>
        </w:rPr>
        <w:t>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B19B5" w:rsidRPr="007A1F59" w:rsidRDefault="003B19B5" w:rsidP="003B19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F5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Рекомендации: активизировать деятельность классных руководителей по участию в профессиональных конкурсах, продолжить работу над привлечением родителей к школьной жизни.</w:t>
      </w:r>
    </w:p>
    <w:p w:rsidR="003B19B5" w:rsidRDefault="003B19B5" w:rsidP="003B19B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36B1" w:rsidRDefault="000E36B1" w:rsidP="007A1F5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3018" w:rsidRPr="00C03018" w:rsidRDefault="00C03018" w:rsidP="00C03018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3E3FCD" w:rsidRPr="00EF63B0" w:rsidRDefault="003E3FCD" w:rsidP="00EF63B0">
      <w:pPr>
        <w:jc w:val="center"/>
        <w:rPr>
          <w:rFonts w:ascii="Times New Roman" w:hAnsi="Times New Roman" w:cs="Times New Roman"/>
        </w:rPr>
      </w:pPr>
      <w:r w:rsidRPr="00EF63B0">
        <w:rPr>
          <w:rFonts w:ascii="Times New Roman" w:hAnsi="Times New Roman" w:cs="Times New Roman"/>
          <w:b/>
          <w:sz w:val="28"/>
          <w:szCs w:val="32"/>
        </w:rPr>
        <w:lastRenderedPageBreak/>
        <w:t>Анализ работы за 202</w:t>
      </w:r>
      <w:r w:rsidR="009B173A">
        <w:rPr>
          <w:rFonts w:ascii="Times New Roman" w:hAnsi="Times New Roman" w:cs="Times New Roman"/>
          <w:b/>
          <w:sz w:val="28"/>
          <w:szCs w:val="32"/>
        </w:rPr>
        <w:t>2</w:t>
      </w:r>
      <w:r w:rsidRPr="00EF63B0">
        <w:rPr>
          <w:rFonts w:ascii="Times New Roman" w:hAnsi="Times New Roman" w:cs="Times New Roman"/>
          <w:b/>
          <w:sz w:val="28"/>
          <w:szCs w:val="32"/>
        </w:rPr>
        <w:t xml:space="preserve"> - 202</w:t>
      </w:r>
      <w:r w:rsidR="009B173A">
        <w:rPr>
          <w:rFonts w:ascii="Times New Roman" w:hAnsi="Times New Roman" w:cs="Times New Roman"/>
          <w:b/>
          <w:sz w:val="28"/>
          <w:szCs w:val="32"/>
        </w:rPr>
        <w:t>3</w:t>
      </w:r>
      <w:r w:rsidRPr="00EF63B0">
        <w:rPr>
          <w:rFonts w:ascii="Times New Roman" w:hAnsi="Times New Roman" w:cs="Times New Roman"/>
          <w:b/>
          <w:sz w:val="28"/>
          <w:szCs w:val="32"/>
        </w:rPr>
        <w:t xml:space="preserve"> учебный год</w:t>
      </w: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</w:rPr>
        <w:t xml:space="preserve">                       </w:t>
      </w:r>
      <w:r w:rsidRPr="00EF63B0">
        <w:rPr>
          <w:rFonts w:ascii="Times New Roman" w:hAnsi="Times New Roman" w:cs="Times New Roman"/>
          <w:sz w:val="24"/>
          <w:szCs w:val="24"/>
        </w:rPr>
        <w:t>Библиотеку посещало 76 человек</w:t>
      </w:r>
    </w:p>
    <w:tbl>
      <w:tblPr>
        <w:tblW w:w="0" w:type="auto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68"/>
        <w:gridCol w:w="2835"/>
        <w:gridCol w:w="1797"/>
      </w:tblGrid>
      <w:tr w:rsidR="003E3FCD" w:rsidRPr="00EF63B0" w:rsidTr="008D37EF">
        <w:trPr>
          <w:trHeight w:val="322"/>
        </w:trPr>
        <w:tc>
          <w:tcPr>
            <w:tcW w:w="2568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Количество  учащихся</w:t>
            </w:r>
          </w:p>
        </w:tc>
        <w:tc>
          <w:tcPr>
            <w:tcW w:w="2835" w:type="dxa"/>
          </w:tcPr>
          <w:p w:rsidR="003E3FCD" w:rsidRPr="00EF63B0" w:rsidRDefault="00820C7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3E3FCD" w:rsidRPr="00EF63B0">
              <w:rPr>
                <w:rFonts w:ascii="Times New Roman" w:hAnsi="Times New Roman" w:cs="Times New Roman"/>
                <w:sz w:val="24"/>
                <w:szCs w:val="24"/>
              </w:rPr>
              <w:instrText xml:space="preserve"> LINK Word.Document.8 "E:\\Мои документы\\2011-12 ПЛАН библ.doc" OLE_LINK4 \a \r  \* MERGEFORMAT </w:instrTex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E3FCD" w:rsidRPr="00EF63B0">
              <w:rPr>
                <w:rFonts w:ascii="Times New Roman" w:hAnsi="Times New Roman" w:cs="Times New Roman"/>
                <w:sz w:val="24"/>
                <w:szCs w:val="24"/>
              </w:rPr>
              <w:t>Количество   учителей</w:t>
            </w:r>
          </w:p>
          <w:p w:rsidR="003E3FCD" w:rsidRPr="00EF63B0" w:rsidRDefault="00820C7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97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Прочие</w:t>
            </w:r>
          </w:p>
        </w:tc>
      </w:tr>
      <w:tr w:rsidR="003E3FCD" w:rsidRPr="00EF63B0" w:rsidTr="008D37EF">
        <w:tc>
          <w:tcPr>
            <w:tcW w:w="2568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35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ind w:left="72" w:hanging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97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                  В течение учебного года всего было выдано 1368 книг</w:t>
      </w:r>
    </w:p>
    <w:tbl>
      <w:tblPr>
        <w:tblW w:w="0" w:type="auto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351"/>
        <w:gridCol w:w="2520"/>
      </w:tblGrid>
      <w:tr w:rsidR="003E3FCD" w:rsidRPr="00EF63B0" w:rsidTr="008D37EF">
        <w:tc>
          <w:tcPr>
            <w:tcW w:w="2340" w:type="dxa"/>
          </w:tcPr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Книговыдача</w:t>
            </w:r>
          </w:p>
        </w:tc>
        <w:tc>
          <w:tcPr>
            <w:tcW w:w="2351" w:type="dxa"/>
          </w:tcPr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</w:p>
        </w:tc>
        <w:tc>
          <w:tcPr>
            <w:tcW w:w="2520" w:type="dxa"/>
          </w:tcPr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Книгообеспеченость</w:t>
            </w:r>
          </w:p>
        </w:tc>
      </w:tr>
      <w:tr w:rsidR="003E3FCD" w:rsidRPr="00EF63B0" w:rsidTr="008D37EF">
        <w:trPr>
          <w:trHeight w:val="508"/>
        </w:trPr>
        <w:tc>
          <w:tcPr>
            <w:tcW w:w="2340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1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20" w:type="dxa"/>
          </w:tcPr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                Движение фонда</w:t>
      </w: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993"/>
        <w:gridCol w:w="1417"/>
        <w:gridCol w:w="1276"/>
        <w:gridCol w:w="1417"/>
      </w:tblGrid>
      <w:tr w:rsidR="003E3FCD" w:rsidRPr="00EF63B0" w:rsidTr="008D37EF">
        <w:tc>
          <w:tcPr>
            <w:tcW w:w="2126" w:type="dxa"/>
          </w:tcPr>
          <w:p w:rsidR="003E3FCD" w:rsidRPr="00EF63B0" w:rsidRDefault="003E3FCD" w:rsidP="008D37EF">
            <w:pPr>
              <w:tabs>
                <w:tab w:val="left" w:pos="1872"/>
              </w:tabs>
              <w:ind w:right="-86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993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17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Поступило</w:t>
            </w:r>
          </w:p>
        </w:tc>
        <w:tc>
          <w:tcPr>
            <w:tcW w:w="1276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Выбыло</w:t>
            </w:r>
          </w:p>
        </w:tc>
        <w:tc>
          <w:tcPr>
            <w:tcW w:w="1417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Состоит на</w:t>
            </w:r>
          </w:p>
          <w:p w:rsidR="003E3FCD" w:rsidRPr="00EF63B0" w:rsidRDefault="003E3FCD" w:rsidP="009B1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01.06.2</w:t>
            </w:r>
            <w:r w:rsidR="009B17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E3FCD" w:rsidRPr="00EF63B0" w:rsidTr="008D37EF">
        <w:tc>
          <w:tcPr>
            <w:tcW w:w="2126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93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1458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3812</w:t>
            </w:r>
          </w:p>
        </w:tc>
        <w:tc>
          <w:tcPr>
            <w:tcW w:w="1417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23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1481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3817</w:t>
            </w:r>
          </w:p>
        </w:tc>
      </w:tr>
    </w:tbl>
    <w:p w:rsidR="003E3FCD" w:rsidRPr="00EF63B0" w:rsidRDefault="003E3FCD" w:rsidP="003E3FCD">
      <w:pPr>
        <w:jc w:val="both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E3FCD" w:rsidRPr="00EF63B0" w:rsidRDefault="003E3FCD" w:rsidP="003E3FCD">
      <w:pPr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В течение учебного года библиотека работала по плану. В начале учебного года все учащиеся были обеспечены учебниками. Регулярно проводились беседы о сохранности учебников, проверялось их состояние. </w:t>
      </w:r>
    </w:p>
    <w:p w:rsidR="003E3FCD" w:rsidRPr="00EF63B0" w:rsidRDefault="003E3FCD" w:rsidP="003E3FCD">
      <w:pPr>
        <w:jc w:val="both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3E3FCD" w:rsidRPr="00EF63B0" w:rsidRDefault="003E3FCD" w:rsidP="003E3FCD">
      <w:pPr>
        <w:jc w:val="both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Для ознакомления с фондом книг  организовывались выставки: </w:t>
      </w:r>
    </w:p>
    <w:p w:rsidR="003E3FCD" w:rsidRPr="00EF63B0" w:rsidRDefault="003E3FCD" w:rsidP="0020603B">
      <w:pPr>
        <w:numPr>
          <w:ilvl w:val="0"/>
          <w:numId w:val="20"/>
        </w:numPr>
        <w:spacing w:after="0" w:line="240" w:lineRule="auto"/>
        <w:ind w:left="0" w:firstLine="414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Люди науки                        В мире фантастики                   Я читаю, я расту</w:t>
      </w:r>
    </w:p>
    <w:p w:rsidR="003E3FCD" w:rsidRPr="00EF63B0" w:rsidRDefault="003E3FCD" w:rsidP="0020603B">
      <w:pPr>
        <w:numPr>
          <w:ilvl w:val="0"/>
          <w:numId w:val="20"/>
        </w:numPr>
        <w:spacing w:after="0" w:line="240" w:lineRule="auto"/>
        <w:ind w:left="0" w:firstLine="414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Читайте про себя!              Мир  профессий                        Золотая полка книг</w:t>
      </w:r>
    </w:p>
    <w:p w:rsidR="003E3FCD" w:rsidRPr="00EF63B0" w:rsidRDefault="003E3FCD" w:rsidP="0020603B">
      <w:pPr>
        <w:numPr>
          <w:ilvl w:val="0"/>
          <w:numId w:val="20"/>
        </w:numPr>
        <w:spacing w:after="0" w:line="240" w:lineRule="auto"/>
        <w:ind w:left="0" w:firstLine="414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Книги - юбиляры               Мои</w:t>
      </w:r>
      <w:r w:rsidR="00820C7D" w:rsidRPr="00EF63B0">
        <w:rPr>
          <w:rFonts w:ascii="Times New Roman" w:hAnsi="Times New Roman" w:cs="Times New Roman"/>
          <w:sz w:val="24"/>
          <w:szCs w:val="24"/>
        </w:rPr>
        <w:fldChar w:fldCharType="begin"/>
      </w:r>
      <w:r w:rsidRPr="00EF63B0">
        <w:rPr>
          <w:rFonts w:ascii="Times New Roman" w:hAnsi="Times New Roman" w:cs="Times New Roman"/>
          <w:sz w:val="24"/>
          <w:szCs w:val="24"/>
        </w:rPr>
        <w:instrText xml:space="preserve"> LINK Word.Document.8 "E:\\Мои документы\\2011-12 ПЛАН библ.doc" OLE_LINK9 \a \r  \* MERGEFORMAT </w:instrText>
      </w:r>
      <w:r w:rsidR="00820C7D" w:rsidRPr="00EF63B0">
        <w:rPr>
          <w:rFonts w:ascii="Times New Roman" w:hAnsi="Times New Roman" w:cs="Times New Roman"/>
          <w:sz w:val="24"/>
          <w:szCs w:val="24"/>
        </w:rPr>
        <w:fldChar w:fldCharType="separate"/>
      </w:r>
      <w:r w:rsidRPr="00EF63B0">
        <w:rPr>
          <w:rFonts w:ascii="Times New Roman" w:hAnsi="Times New Roman" w:cs="Times New Roman"/>
          <w:sz w:val="24"/>
          <w:szCs w:val="24"/>
        </w:rPr>
        <w:t xml:space="preserve"> друзья -</w:t>
      </w:r>
      <w:r w:rsidR="00820C7D" w:rsidRPr="00EF63B0">
        <w:rPr>
          <w:rFonts w:ascii="Times New Roman" w:hAnsi="Times New Roman" w:cs="Times New Roman"/>
          <w:sz w:val="24"/>
          <w:szCs w:val="24"/>
        </w:rPr>
        <w:fldChar w:fldCharType="end"/>
      </w:r>
      <w:r w:rsidRPr="00EF63B0">
        <w:rPr>
          <w:rFonts w:ascii="Times New Roman" w:hAnsi="Times New Roman" w:cs="Times New Roman"/>
          <w:sz w:val="24"/>
          <w:szCs w:val="24"/>
        </w:rPr>
        <w:t xml:space="preserve"> книги                   Мир открывает тайны</w:t>
      </w: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 Выставки знаменательных дат:      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30 августа – Суверенитет Татарстана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3 сентября – Мир без насилия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8 сентября – Международный день грамотности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21 сентября – Международный день мира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lastRenderedPageBreak/>
        <w:t>1 октября –  Международный день пожилого человека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5 октября – День учителя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26 октября – Всемирный день библиотек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4 ноября - </w:t>
      </w:r>
      <w:r w:rsidRPr="00EF63B0">
        <w:rPr>
          <w:rFonts w:ascii="Times New Roman" w:hAnsi="Times New Roman" w:cs="Times New Roman"/>
          <w:bCs/>
          <w:sz w:val="24"/>
          <w:szCs w:val="24"/>
        </w:rPr>
        <w:t>День народного единства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6 ноября - День конституции РТ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16 ноября – Международный день толерантности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25 ноября - Мамин  день 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1 декабря - День борьбы со СПИДом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  <w:lang w:val="tt-RU"/>
        </w:rPr>
        <w:t>9 декабря - Международный ден</w:t>
      </w:r>
      <w:r w:rsidRPr="00EF63B0">
        <w:rPr>
          <w:rFonts w:ascii="Times New Roman" w:hAnsi="Times New Roman" w:cs="Times New Roman"/>
          <w:sz w:val="24"/>
          <w:szCs w:val="24"/>
        </w:rPr>
        <w:t>ь борьбы с коррупцией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tt-RU"/>
        </w:rPr>
      </w:pPr>
      <w:r w:rsidRPr="00EF63B0">
        <w:rPr>
          <w:rFonts w:ascii="Times New Roman" w:hAnsi="Times New Roman" w:cs="Times New Roman"/>
          <w:sz w:val="24"/>
          <w:szCs w:val="24"/>
          <w:lang w:val="tt-RU"/>
        </w:rPr>
        <w:t>9 декабря - День Героев Отечества в России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tt-RU"/>
        </w:rPr>
      </w:pPr>
      <w:r w:rsidRPr="00EF63B0">
        <w:rPr>
          <w:rFonts w:ascii="Times New Roman" w:hAnsi="Times New Roman" w:cs="Times New Roman"/>
          <w:sz w:val="24"/>
          <w:szCs w:val="24"/>
          <w:lang w:val="tt-RU"/>
        </w:rPr>
        <w:t>11 января - Международный день «Спасибо»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23 февраля - День Российской армии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26  апреля - День родного языка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8 марта - </w:t>
      </w:r>
      <w:r w:rsidRPr="00EF63B0">
        <w:rPr>
          <w:rFonts w:ascii="Times New Roman" w:hAnsi="Times New Roman" w:cs="Times New Roman"/>
          <w:sz w:val="24"/>
          <w:szCs w:val="24"/>
          <w:lang w:val="tt-RU"/>
        </w:rPr>
        <w:t xml:space="preserve">Международный </w:t>
      </w:r>
      <w:r w:rsidRPr="00EF63B0">
        <w:rPr>
          <w:rFonts w:ascii="Times New Roman" w:hAnsi="Times New Roman" w:cs="Times New Roman"/>
          <w:sz w:val="24"/>
          <w:szCs w:val="24"/>
        </w:rPr>
        <w:t>женский день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21 марта – Всемирный день поэзии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2 апреля - </w:t>
      </w:r>
      <w:r w:rsidRPr="00EF63B0">
        <w:rPr>
          <w:rFonts w:ascii="Times New Roman" w:hAnsi="Times New Roman" w:cs="Times New Roman"/>
          <w:sz w:val="24"/>
          <w:szCs w:val="24"/>
          <w:lang w:val="tt-RU"/>
        </w:rPr>
        <w:t xml:space="preserve">Международный </w:t>
      </w:r>
      <w:r w:rsidRPr="00EF63B0">
        <w:rPr>
          <w:rFonts w:ascii="Times New Roman" w:hAnsi="Times New Roman" w:cs="Times New Roman"/>
          <w:sz w:val="24"/>
          <w:szCs w:val="24"/>
        </w:rPr>
        <w:t>день детской книги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12 апреля - День космонавтики</w:t>
      </w:r>
    </w:p>
    <w:p w:rsidR="003E3FCD" w:rsidRPr="00EF63B0" w:rsidRDefault="003E3FCD" w:rsidP="0020603B">
      <w:pPr>
        <w:numPr>
          <w:ilvl w:val="0"/>
          <w:numId w:val="19"/>
        </w:numPr>
        <w:tabs>
          <w:tab w:val="clear" w:pos="2378"/>
          <w:tab w:val="num" w:pos="360"/>
          <w:tab w:val="num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9 мая - День Победы</w:t>
      </w: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Постоянно действовали выставки: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Природа и мы                        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Знаешь ли ты законы?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Память поколений – 77 лет Победы!          </w:t>
      </w:r>
    </w:p>
    <w:p w:rsidR="003E3FCD" w:rsidRPr="00EF63B0" w:rsidRDefault="003E3FCD" w:rsidP="003E3FCD">
      <w:pPr>
        <w:rPr>
          <w:rFonts w:ascii="Times New Roman" w:hAnsi="Times New Roman" w:cs="Times New Roman"/>
          <w:sz w:val="24"/>
          <w:szCs w:val="24"/>
        </w:rPr>
      </w:pPr>
    </w:p>
    <w:p w:rsidR="003E3FCD" w:rsidRPr="00EF63B0" w:rsidRDefault="003E3FCD" w:rsidP="003E3FC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 xml:space="preserve">   С целью заинтересованности  учащихся к чтению книг, организовывались  выставки   к   юбилейным датам писателей:</w:t>
      </w:r>
    </w:p>
    <w:p w:rsidR="003E3FCD" w:rsidRPr="00EF63B0" w:rsidRDefault="003E3FCD" w:rsidP="006B72D1">
      <w:pPr>
        <w:numPr>
          <w:ilvl w:val="0"/>
          <w:numId w:val="37"/>
        </w:numPr>
        <w:spacing w:after="0" w:line="240" w:lineRule="auto"/>
        <w:ind w:left="176" w:right="-108" w:hanging="142"/>
        <w:rPr>
          <w:rFonts w:ascii="Times New Roman" w:hAnsi="Times New Roman" w:cs="Times New Roman"/>
          <w:spacing w:val="15"/>
          <w:sz w:val="24"/>
          <w:szCs w:val="24"/>
        </w:rPr>
      </w:pP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7 сентября –150 лет со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А.И.Куприна /1870-1938/ </w:t>
      </w:r>
    </w:p>
    <w:p w:rsidR="003E3FCD" w:rsidRPr="00EF63B0" w:rsidRDefault="003E3FCD" w:rsidP="006B72D1">
      <w:pPr>
        <w:numPr>
          <w:ilvl w:val="0"/>
          <w:numId w:val="37"/>
        </w:numPr>
        <w:spacing w:after="0" w:line="240" w:lineRule="auto"/>
        <w:ind w:left="176" w:right="-108" w:hanging="142"/>
        <w:rPr>
          <w:rFonts w:ascii="Times New Roman" w:hAnsi="Times New Roman" w:cs="Times New Roman"/>
          <w:spacing w:val="15"/>
          <w:sz w:val="24"/>
          <w:szCs w:val="24"/>
        </w:rPr>
      </w:pP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23 сентября –120 лет со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>С.И.Ожегова/1900-1964/</w:t>
      </w:r>
    </w:p>
    <w:p w:rsidR="003E3FCD" w:rsidRPr="00EF63B0" w:rsidRDefault="003E3FCD" w:rsidP="006B72D1">
      <w:pPr>
        <w:numPr>
          <w:ilvl w:val="0"/>
          <w:numId w:val="37"/>
        </w:numPr>
        <w:spacing w:after="0" w:line="240" w:lineRule="auto"/>
        <w:ind w:right="-108"/>
        <w:rPr>
          <w:rFonts w:ascii="Times New Roman" w:hAnsi="Times New Roman" w:cs="Times New Roman"/>
          <w:spacing w:val="15"/>
          <w:sz w:val="24"/>
          <w:szCs w:val="24"/>
        </w:rPr>
      </w:pP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15 </w:t>
      </w:r>
      <w:r w:rsidRPr="00EF63B0">
        <w:rPr>
          <w:rFonts w:ascii="Times New Roman" w:hAnsi="Times New Roman" w:cs="Times New Roman"/>
          <w:sz w:val="24"/>
          <w:szCs w:val="24"/>
        </w:rPr>
        <w:t xml:space="preserve">октября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–95 лет со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>М. Насибуллина/1925-2009/</w:t>
      </w:r>
    </w:p>
    <w:p w:rsidR="003E3FCD" w:rsidRPr="00EF63B0" w:rsidRDefault="003E3FCD" w:rsidP="006B72D1">
      <w:pPr>
        <w:numPr>
          <w:ilvl w:val="0"/>
          <w:numId w:val="37"/>
        </w:numPr>
        <w:spacing w:after="0" w:line="240" w:lineRule="auto"/>
        <w:ind w:right="-108"/>
        <w:rPr>
          <w:rFonts w:ascii="Times New Roman" w:hAnsi="Times New Roman" w:cs="Times New Roman"/>
          <w:spacing w:val="15"/>
          <w:sz w:val="24"/>
          <w:szCs w:val="24"/>
        </w:rPr>
      </w:pPr>
      <w:r w:rsidRPr="00EF63B0">
        <w:rPr>
          <w:rFonts w:ascii="Times New Roman" w:hAnsi="Times New Roman" w:cs="Times New Roman"/>
          <w:spacing w:val="15"/>
          <w:sz w:val="24"/>
          <w:szCs w:val="24"/>
        </w:rPr>
        <w:t>19</w:t>
      </w:r>
      <w:r w:rsidRPr="00EF63B0">
        <w:rPr>
          <w:rFonts w:ascii="Times New Roman" w:hAnsi="Times New Roman" w:cs="Times New Roman"/>
          <w:sz w:val="24"/>
          <w:szCs w:val="24"/>
        </w:rPr>
        <w:t xml:space="preserve"> октября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>–</w:t>
      </w:r>
      <w:r w:rsidRPr="00EF63B0">
        <w:rPr>
          <w:rFonts w:ascii="Times New Roman" w:hAnsi="Times New Roman" w:cs="Times New Roman"/>
          <w:sz w:val="24"/>
          <w:szCs w:val="24"/>
        </w:rPr>
        <w:t>100 лет со дня рождения  детского писателя Джанни Родари /1920–1980/</w:t>
      </w:r>
    </w:p>
    <w:p w:rsidR="003E3FCD" w:rsidRPr="00EF63B0" w:rsidRDefault="003E3FCD" w:rsidP="006B72D1">
      <w:pPr>
        <w:numPr>
          <w:ilvl w:val="0"/>
          <w:numId w:val="37"/>
        </w:numPr>
        <w:spacing w:after="0" w:line="240" w:lineRule="auto"/>
        <w:ind w:left="176" w:right="-108" w:hanging="142"/>
        <w:rPr>
          <w:rFonts w:ascii="Times New Roman" w:hAnsi="Times New Roman" w:cs="Times New Roman"/>
          <w:spacing w:val="15"/>
          <w:sz w:val="24"/>
          <w:szCs w:val="24"/>
        </w:rPr>
      </w:pPr>
      <w:r w:rsidRPr="00EF63B0">
        <w:rPr>
          <w:rFonts w:ascii="Times New Roman" w:hAnsi="Times New Roman" w:cs="Times New Roman"/>
          <w:spacing w:val="15"/>
          <w:sz w:val="24"/>
          <w:szCs w:val="24"/>
        </w:rPr>
        <w:t>28</w:t>
      </w:r>
      <w:r w:rsidRPr="00EF63B0">
        <w:rPr>
          <w:rFonts w:ascii="Times New Roman" w:hAnsi="Times New Roman" w:cs="Times New Roman"/>
          <w:sz w:val="24"/>
          <w:szCs w:val="24"/>
        </w:rPr>
        <w:t xml:space="preserve"> ноября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–105 лет со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>К.М.Симонова /1915-1979/</w:t>
      </w:r>
    </w:p>
    <w:p w:rsidR="003E3FCD" w:rsidRPr="00EF63B0" w:rsidRDefault="003E3FCD" w:rsidP="006B72D1">
      <w:pPr>
        <w:numPr>
          <w:ilvl w:val="0"/>
          <w:numId w:val="37"/>
        </w:numPr>
        <w:spacing w:after="0" w:line="240" w:lineRule="auto"/>
        <w:ind w:left="176" w:right="-108" w:hanging="142"/>
        <w:rPr>
          <w:rFonts w:ascii="Times New Roman" w:hAnsi="Times New Roman" w:cs="Times New Roman"/>
          <w:spacing w:val="15"/>
          <w:sz w:val="24"/>
          <w:szCs w:val="24"/>
        </w:rPr>
      </w:pPr>
      <w:r w:rsidRPr="00EF63B0">
        <w:rPr>
          <w:rFonts w:ascii="Times New Roman" w:hAnsi="Times New Roman" w:cs="Times New Roman"/>
          <w:bCs/>
          <w:sz w:val="24"/>
          <w:szCs w:val="24"/>
        </w:rPr>
        <w:t xml:space="preserve">1 декабря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>–</w:t>
      </w:r>
      <w:r w:rsidRPr="00EF63B0">
        <w:rPr>
          <w:rFonts w:ascii="Times New Roman" w:hAnsi="Times New Roman" w:cs="Times New Roman"/>
          <w:bCs/>
          <w:sz w:val="24"/>
          <w:szCs w:val="24"/>
        </w:rPr>
        <w:t xml:space="preserve"> 90 лет со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bCs/>
          <w:sz w:val="24"/>
          <w:szCs w:val="24"/>
        </w:rPr>
        <w:t xml:space="preserve"> М. Махдиева /1930-1995/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30 </w:t>
      </w:r>
      <w:r w:rsidRPr="00EF63B0">
        <w:rPr>
          <w:rFonts w:ascii="Times New Roman" w:hAnsi="Times New Roman" w:cs="Times New Roman"/>
          <w:bCs/>
          <w:sz w:val="24"/>
          <w:szCs w:val="24"/>
        </w:rPr>
        <w:t>декабря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 –155 лет со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spacing w:val="15"/>
          <w:sz w:val="24"/>
          <w:szCs w:val="24"/>
        </w:rPr>
        <w:t xml:space="preserve">Редьярда Киплинга /1865-1936/ 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left" w:pos="142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EF63B0">
        <w:rPr>
          <w:rFonts w:ascii="Times New Roman" w:hAnsi="Times New Roman" w:cs="Times New Roman"/>
          <w:bCs/>
          <w:sz w:val="24"/>
          <w:szCs w:val="24"/>
        </w:rPr>
        <w:t xml:space="preserve">   12 января  – 145 лет со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bCs/>
          <w:sz w:val="24"/>
          <w:szCs w:val="24"/>
        </w:rPr>
        <w:t xml:space="preserve">Джека Лондона /1876–1916/ 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EF63B0">
        <w:rPr>
          <w:rFonts w:ascii="Times New Roman" w:hAnsi="Times New Roman" w:cs="Times New Roman"/>
          <w:bCs/>
          <w:sz w:val="24"/>
          <w:szCs w:val="24"/>
        </w:rPr>
        <w:t xml:space="preserve">15 января – 195 лет </w:t>
      </w:r>
      <w:r w:rsidRPr="00EF63B0">
        <w:rPr>
          <w:rFonts w:ascii="Times New Roman" w:hAnsi="Times New Roman" w:cs="Times New Roman"/>
          <w:sz w:val="24"/>
          <w:szCs w:val="24"/>
        </w:rPr>
        <w:t xml:space="preserve">дня рождения  </w:t>
      </w:r>
      <w:r w:rsidRPr="00EF63B0">
        <w:rPr>
          <w:rFonts w:ascii="Times New Roman" w:hAnsi="Times New Roman" w:cs="Times New Roman"/>
          <w:bCs/>
          <w:sz w:val="24"/>
          <w:szCs w:val="24"/>
        </w:rPr>
        <w:t xml:space="preserve">М.Е. Салтыкова-Щедрина /1826–1889/  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EF63B0">
        <w:rPr>
          <w:rFonts w:ascii="Times New Roman" w:hAnsi="Times New Roman" w:cs="Times New Roman"/>
          <w:bCs/>
          <w:sz w:val="24"/>
          <w:szCs w:val="24"/>
        </w:rPr>
        <w:t>15 февраля – 115 лет со дня рождения  Муссы Джалиля /1906-1944/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EF63B0">
        <w:rPr>
          <w:rFonts w:ascii="Times New Roman" w:hAnsi="Times New Roman" w:cs="Times New Roman"/>
          <w:bCs/>
          <w:sz w:val="24"/>
          <w:szCs w:val="24"/>
        </w:rPr>
        <w:t>17 февраля – 115 лет со дня рождения А.Л. Барто /1906–1944/</w:t>
      </w:r>
    </w:p>
    <w:p w:rsidR="003E3FCD" w:rsidRPr="00EF63B0" w:rsidRDefault="003E3FCD" w:rsidP="0020603B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EF63B0">
        <w:rPr>
          <w:rFonts w:ascii="Times New Roman" w:hAnsi="Times New Roman" w:cs="Times New Roman"/>
          <w:sz w:val="24"/>
          <w:szCs w:val="24"/>
        </w:rPr>
        <w:t xml:space="preserve"> апреля  – 21</w:t>
      </w:r>
      <w:r w:rsidRPr="00EF63B0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EF63B0">
        <w:rPr>
          <w:rFonts w:ascii="Times New Roman" w:hAnsi="Times New Roman" w:cs="Times New Roman"/>
          <w:sz w:val="24"/>
          <w:szCs w:val="24"/>
        </w:rPr>
        <w:t xml:space="preserve"> лет </w:t>
      </w:r>
      <w:bookmarkStart w:id="0" w:name="OLE_LINK15"/>
      <w:r w:rsidRPr="00EF63B0">
        <w:rPr>
          <w:rFonts w:ascii="Times New Roman" w:hAnsi="Times New Roman" w:cs="Times New Roman"/>
          <w:sz w:val="24"/>
          <w:szCs w:val="24"/>
        </w:rPr>
        <w:t>со дня рождения</w:t>
      </w:r>
      <w:bookmarkEnd w:id="0"/>
      <w:r w:rsidRPr="00EF63B0">
        <w:rPr>
          <w:rFonts w:ascii="Times New Roman" w:hAnsi="Times New Roman" w:cs="Times New Roman"/>
          <w:sz w:val="24"/>
          <w:szCs w:val="24"/>
        </w:rPr>
        <w:t xml:space="preserve"> </w:t>
      </w:r>
      <w:r w:rsidRPr="00EF63B0">
        <w:rPr>
          <w:rFonts w:ascii="Times New Roman" w:hAnsi="Times New Roman" w:cs="Times New Roman"/>
          <w:sz w:val="24"/>
          <w:szCs w:val="24"/>
          <w:lang w:val="tt-RU"/>
        </w:rPr>
        <w:t>Х.К. Андерсена</w:t>
      </w:r>
      <w:r w:rsidRPr="00EF63B0">
        <w:rPr>
          <w:rFonts w:ascii="Times New Roman" w:hAnsi="Times New Roman" w:cs="Times New Roman"/>
          <w:sz w:val="24"/>
          <w:szCs w:val="24"/>
        </w:rPr>
        <w:t xml:space="preserve"> /180</w:t>
      </w:r>
      <w:r w:rsidRPr="00EF63B0">
        <w:rPr>
          <w:rFonts w:ascii="Times New Roman" w:hAnsi="Times New Roman" w:cs="Times New Roman"/>
          <w:sz w:val="24"/>
          <w:szCs w:val="24"/>
          <w:lang w:val="tt-RU"/>
        </w:rPr>
        <w:t>5 -</w:t>
      </w:r>
      <w:r w:rsidRPr="00EF63B0">
        <w:rPr>
          <w:rFonts w:ascii="Times New Roman" w:hAnsi="Times New Roman" w:cs="Times New Roman"/>
          <w:sz w:val="24"/>
          <w:szCs w:val="24"/>
        </w:rPr>
        <w:t>18</w:t>
      </w:r>
      <w:r w:rsidRPr="00EF63B0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EF63B0">
        <w:rPr>
          <w:rFonts w:ascii="Times New Roman" w:hAnsi="Times New Roman" w:cs="Times New Roman"/>
          <w:sz w:val="24"/>
          <w:szCs w:val="24"/>
        </w:rPr>
        <w:t>5/</w:t>
      </w:r>
    </w:p>
    <w:p w:rsidR="003E3FCD" w:rsidRPr="00EF63B0" w:rsidRDefault="003E3FCD" w:rsidP="0020603B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F63B0">
        <w:rPr>
          <w:rFonts w:ascii="Times New Roman" w:hAnsi="Times New Roman" w:cs="Times New Roman"/>
          <w:bCs/>
          <w:sz w:val="24"/>
          <w:szCs w:val="24"/>
        </w:rPr>
        <w:t xml:space="preserve">26 </w:t>
      </w:r>
      <w:r w:rsidRPr="00EF63B0">
        <w:rPr>
          <w:rFonts w:ascii="Times New Roman" w:hAnsi="Times New Roman" w:cs="Times New Roman"/>
          <w:sz w:val="24"/>
          <w:szCs w:val="24"/>
        </w:rPr>
        <w:t xml:space="preserve"> апреля – 135 лет со дня рождения</w:t>
      </w:r>
      <w:r w:rsidRPr="00EF63B0">
        <w:rPr>
          <w:rFonts w:ascii="Times New Roman" w:hAnsi="Times New Roman" w:cs="Times New Roman"/>
          <w:bCs/>
          <w:sz w:val="24"/>
          <w:szCs w:val="24"/>
        </w:rPr>
        <w:t xml:space="preserve"> Г. Тукая /</w:t>
      </w:r>
      <w:r w:rsidRPr="00EF63B0">
        <w:rPr>
          <w:rFonts w:ascii="Times New Roman" w:hAnsi="Times New Roman" w:cs="Times New Roman"/>
          <w:sz w:val="24"/>
          <w:szCs w:val="24"/>
        </w:rPr>
        <w:t>1886-1913/</w:t>
      </w:r>
    </w:p>
    <w:p w:rsidR="003E3FCD" w:rsidRPr="00EF63B0" w:rsidRDefault="003E3FCD" w:rsidP="0020603B">
      <w:pPr>
        <w:pStyle w:val="ad"/>
        <w:numPr>
          <w:ilvl w:val="0"/>
          <w:numId w:val="25"/>
        </w:numPr>
        <w:spacing w:before="0" w:beforeAutospacing="0" w:after="0" w:afterAutospacing="0"/>
      </w:pPr>
      <w:r w:rsidRPr="00EF63B0">
        <w:t xml:space="preserve">15 мая – 130 лет со дня рождения М.А. Булгакова /1891–1940/ 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23 мая</w:t>
      </w:r>
      <w:r w:rsidRPr="00EF63B0">
        <w:rPr>
          <w:rFonts w:ascii="Times New Roman" w:hAnsi="Times New Roman" w:cs="Times New Roman"/>
          <w:b/>
          <w:spacing w:val="15"/>
          <w:sz w:val="24"/>
          <w:szCs w:val="24"/>
        </w:rPr>
        <w:t xml:space="preserve"> –</w:t>
      </w:r>
      <w:r w:rsidRPr="00EF63B0">
        <w:rPr>
          <w:rFonts w:ascii="Times New Roman" w:hAnsi="Times New Roman" w:cs="Times New Roman"/>
          <w:sz w:val="24"/>
          <w:szCs w:val="24"/>
        </w:rPr>
        <w:t xml:space="preserve"> 86 лет со дня рождения композитора  Ф.Ахмета /1935 – 1978/</w:t>
      </w:r>
    </w:p>
    <w:p w:rsidR="003E3FCD" w:rsidRPr="00EF63B0" w:rsidRDefault="003E3FCD" w:rsidP="0020603B">
      <w:pPr>
        <w:numPr>
          <w:ilvl w:val="0"/>
          <w:numId w:val="21"/>
        </w:numPr>
        <w:tabs>
          <w:tab w:val="clear" w:pos="1507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</w:rPr>
        <w:t>6 июня – 222 года со дня рождения  А.С.Пушкину /1799-1837/</w:t>
      </w:r>
    </w:p>
    <w:p w:rsidR="003E3FCD" w:rsidRPr="004C7330" w:rsidRDefault="003E3FCD" w:rsidP="003E3FCD">
      <w:r w:rsidRPr="004C7330">
        <w:t xml:space="preserve">          </w:t>
      </w:r>
    </w:p>
    <w:p w:rsidR="005C6472" w:rsidRDefault="005C647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br w:type="page"/>
      </w:r>
    </w:p>
    <w:p w:rsidR="003E3FCD" w:rsidRPr="00EF63B0" w:rsidRDefault="00EF63B0" w:rsidP="003E3FCD">
      <w:pPr>
        <w:ind w:firstLine="851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  <w:lang w:val="tt-RU"/>
        </w:rPr>
        <w:lastRenderedPageBreak/>
        <w:t>В</w:t>
      </w:r>
      <w:r w:rsidR="003E3FCD" w:rsidRPr="00EF63B0">
        <w:rPr>
          <w:rFonts w:ascii="Times New Roman" w:hAnsi="Times New Roman" w:cs="Times New Roman"/>
          <w:sz w:val="24"/>
          <w:szCs w:val="24"/>
        </w:rPr>
        <w:t>ыставки  «</w:t>
      </w:r>
      <w:r w:rsidR="003E3FCD" w:rsidRPr="00EF63B0">
        <w:rPr>
          <w:rFonts w:ascii="Times New Roman" w:hAnsi="Times New Roman" w:cs="Times New Roman"/>
          <w:bCs/>
          <w:sz w:val="24"/>
          <w:szCs w:val="24"/>
        </w:rPr>
        <w:t>Книга-юбиляр»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1"/>
        <w:gridCol w:w="7371"/>
      </w:tblGrid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75 лет </w:t>
            </w:r>
            <w:r w:rsidRPr="00EF63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– «Василий Тёркин» А. Т. Твардовский 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75 лет </w:t>
            </w:r>
            <w:r w:rsidRPr="00EF63B0">
              <w:rPr>
                <w:rFonts w:ascii="Times New Roman" w:hAnsi="Times New Roman" w:cs="Times New Roman"/>
                <w:bCs/>
                <w:sz w:val="24"/>
                <w:szCs w:val="24"/>
              </w:rPr>
              <w:t> – «Кладовая солнца» М. М. Пришвин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75 лет </w:t>
            </w:r>
            <w:r w:rsidRPr="00EF63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– 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«Четвёртая высота» Е. Ильина  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Ноябрь  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55 лет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«Незнайка на Луне» Н. Н. Носов  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45 лет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«Мой генерал» А. А. Лиханов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20 лет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«Гарри Поттер и Кубок огня»  Роулинг Дж. К., четвертая книга из серии романов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190 лет 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«Евгений Онегин»  А. С. Пушкин (1833)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80  лет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«Маленький принц» А. де Сент-Экзюпери 1943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95  лет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 «Три толстяка» Ю. К. Олеша,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95  лет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  «Человек-амфибия»  А. Р. Беляев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70 лет –  «Витя Малеев в школе и дома» Н.Н. Носов</w:t>
            </w:r>
          </w:p>
        </w:tc>
      </w:tr>
      <w:tr w:rsidR="003E3FCD" w:rsidRPr="00EF63B0" w:rsidTr="008D37EF">
        <w:tc>
          <w:tcPr>
            <w:tcW w:w="1701" w:type="dxa"/>
          </w:tcPr>
          <w:p w:rsidR="003E3FCD" w:rsidRPr="00EF63B0" w:rsidRDefault="003E3FCD" w:rsidP="008D37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371" w:type="dxa"/>
          </w:tcPr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75 лет </w:t>
            </w:r>
            <w:r w:rsidRPr="00EF63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– 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>«Сын полка» В. П. Катаева</w:t>
            </w:r>
          </w:p>
          <w:p w:rsidR="003E3FCD" w:rsidRPr="00EF63B0" w:rsidRDefault="003E3FCD" w:rsidP="008D3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50 лет </w:t>
            </w:r>
            <w:r w:rsidRPr="00EF63B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–</w:t>
            </w:r>
            <w:r w:rsidRPr="00EF63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r w:rsidRPr="00EF63B0">
              <w:rPr>
                <w:rFonts w:ascii="Times New Roman" w:hAnsi="Times New Roman" w:cs="Times New Roman"/>
                <w:sz w:val="24"/>
                <w:szCs w:val="24"/>
              </w:rPr>
              <w:t xml:space="preserve">Горячий снег» Ю. В. Бондарев  </w:t>
            </w:r>
          </w:p>
        </w:tc>
      </w:tr>
    </w:tbl>
    <w:p w:rsidR="003E3FCD" w:rsidRPr="00EF63B0" w:rsidRDefault="003E3FCD" w:rsidP="003E3FCD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E3FCD" w:rsidRPr="00EF63B0" w:rsidRDefault="003E3FCD" w:rsidP="003E3FC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3B0">
        <w:rPr>
          <w:rFonts w:ascii="Times New Roman" w:hAnsi="Times New Roman" w:cs="Times New Roman"/>
          <w:sz w:val="24"/>
          <w:szCs w:val="24"/>
          <w:lang w:val="tt-RU"/>
        </w:rPr>
        <w:t xml:space="preserve">Всегда </w:t>
      </w:r>
      <w:r w:rsidRPr="00EF63B0">
        <w:rPr>
          <w:rFonts w:ascii="Times New Roman" w:hAnsi="Times New Roman" w:cs="Times New Roman"/>
          <w:sz w:val="24"/>
          <w:szCs w:val="24"/>
        </w:rPr>
        <w:t xml:space="preserve">помогаю найти ученикам, учителям  интересующий их материал, предлагаю новые поступления книг. В течение года для ознакомления с фондом библиотеки организуются выставки книг в библиотеке: тематическая, писатель – юбиляр, книга – юбиляр и знаменательные дата. Выставки книг организовывались в библиотеке и в фойе школы. </w:t>
      </w:r>
    </w:p>
    <w:p w:rsidR="003E3FCD" w:rsidRPr="00EF63B0" w:rsidRDefault="003E3FCD" w:rsidP="003E3FCD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>
        <w:rPr>
          <w:szCs w:val="28"/>
        </w:rPr>
        <w:t xml:space="preserve"> </w:t>
      </w:r>
      <w:r>
        <w:rPr>
          <w:szCs w:val="28"/>
        </w:rPr>
        <w:tab/>
      </w:r>
      <w:r w:rsidR="00820C7D" w:rsidRPr="00EF63B0">
        <w:rPr>
          <w:rFonts w:ascii="Times New Roman" w:hAnsi="Times New Roman"/>
          <w:b w:val="0"/>
          <w:bCs w:val="0"/>
          <w:sz w:val="24"/>
        </w:rPr>
        <w:fldChar w:fldCharType="begin"/>
      </w:r>
      <w:r w:rsidRPr="00EF63B0">
        <w:rPr>
          <w:rFonts w:ascii="Times New Roman" w:hAnsi="Times New Roman"/>
          <w:b w:val="0"/>
          <w:bCs w:val="0"/>
          <w:sz w:val="24"/>
        </w:rPr>
        <w:instrText xml:space="preserve"> LINK Word.Document.8 "E:\\Мои документы\\2011-12 ПЛАН библ.doc" OLE_LINK10 \a \r  \* MERGEFORMAT </w:instrText>
      </w:r>
      <w:r w:rsidR="00820C7D" w:rsidRPr="00EF63B0">
        <w:rPr>
          <w:rFonts w:ascii="Times New Roman" w:hAnsi="Times New Roman"/>
          <w:b w:val="0"/>
          <w:bCs w:val="0"/>
          <w:sz w:val="24"/>
        </w:rPr>
        <w:fldChar w:fldCharType="separate"/>
      </w:r>
      <w:r w:rsidRPr="00EF63B0">
        <w:rPr>
          <w:rFonts w:ascii="Times New Roman" w:hAnsi="Times New Roman"/>
          <w:b w:val="0"/>
          <w:bCs w:val="0"/>
          <w:sz w:val="24"/>
        </w:rPr>
        <w:t xml:space="preserve">Все школьные мероприятия в течение года были проведены с книжными выставками, наглядностью, проходили оживлённо. </w:t>
      </w:r>
      <w:r w:rsidR="00820C7D" w:rsidRPr="00EF63B0">
        <w:rPr>
          <w:rFonts w:ascii="Times New Roman" w:hAnsi="Times New Roman"/>
          <w:b w:val="0"/>
          <w:bCs w:val="0"/>
          <w:sz w:val="24"/>
        </w:rPr>
        <w:fldChar w:fldCharType="end"/>
      </w:r>
      <w:r w:rsidRPr="00EF63B0">
        <w:rPr>
          <w:rFonts w:ascii="Times New Roman" w:hAnsi="Times New Roman"/>
          <w:b w:val="0"/>
          <w:bCs w:val="0"/>
          <w:sz w:val="24"/>
        </w:rPr>
        <w:t xml:space="preserve"> Ежегодно в октябре месяце проводятся мероприятия к Всемирному дню школьных библиотек. В рамках Международного месячника школьных библиотек в 2020 году девиз российского Месячника "Найти свой путь к хорошему здоровью и благополучию". Она связана с одной из целей в области устойчивого развития ООН, а именно с Целью №3: «Хорошее здоровье и благополучие». Организаторы  предлагают всем участникам подумать и отметить связь между книгами, чтением, школьными библиотеками, хорошим здоровьем и благополучием. Проводились выставки, классные часы, спортивные мероприятия.</w:t>
      </w:r>
    </w:p>
    <w:p w:rsidR="003E3FCD" w:rsidRPr="00EF63B0" w:rsidRDefault="003E3FCD" w:rsidP="003E3FCD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sz w:val="24"/>
        </w:rPr>
        <w:tab/>
      </w:r>
      <w:r w:rsidRPr="00EF63B0">
        <w:rPr>
          <w:rFonts w:ascii="Times New Roman" w:hAnsi="Times New Roman"/>
          <w:b w:val="0"/>
          <w:bCs w:val="0"/>
          <w:sz w:val="24"/>
        </w:rPr>
        <w:t>В профессиональном конкурсе библиотекарей «Лучшая идея для школьной библиотеки», муниципальный этап Республиканского конкурса, представила  работу «Читаем книги о войне». Не имея в библиотеке данные произведения, для доступности быстрого нахождения  и прочтения книг, была создана презентация «Читаем книги о войне». Абонент, нажимая на ссылку «Читать онлайн»  может  читать книгу онлайн бесплатно  и без регистрации. Выдан сертификат участника.</w:t>
      </w:r>
      <w:r w:rsidRPr="00EF63B0">
        <w:rPr>
          <w:rStyle w:val="c1"/>
          <w:rFonts w:eastAsia="Calibri"/>
          <w:color w:val="111111"/>
          <w:sz w:val="24"/>
          <w:szCs w:val="28"/>
        </w:rPr>
        <w:t xml:space="preserve">  </w:t>
      </w:r>
    </w:p>
    <w:p w:rsidR="003E3FCD" w:rsidRPr="00EF63B0" w:rsidRDefault="003E3FCD" w:rsidP="003E3FCD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sz w:val="24"/>
          <w:szCs w:val="28"/>
        </w:rPr>
        <w:t xml:space="preserve"> </w:t>
      </w:r>
      <w:r w:rsidRPr="00EF63B0">
        <w:rPr>
          <w:rFonts w:ascii="Times New Roman" w:hAnsi="Times New Roman"/>
          <w:b w:val="0"/>
          <w:bCs w:val="0"/>
          <w:sz w:val="24"/>
        </w:rPr>
        <w:tab/>
        <w:t xml:space="preserve">Мамы и учащиеся школы активно приняли участие во Всероссийском проекте, посвященному семейному чтению «Читающая мама - читающая страна».  Проект направлен на </w:t>
      </w:r>
      <w:r w:rsidRPr="00EF63B0">
        <w:rPr>
          <w:rFonts w:ascii="Times New Roman" w:hAnsi="Times New Roman"/>
          <w:b w:val="0"/>
          <w:bCs w:val="0"/>
          <w:sz w:val="24"/>
        </w:rPr>
        <w:lastRenderedPageBreak/>
        <w:t xml:space="preserve">повышение родительской компетенции в вопросах детского чтения и укрепление школьной библиотеки. На муниципальном уровне участвовали во всех 4 номинациях: </w:t>
      </w:r>
    </w:p>
    <w:p w:rsidR="003E3FCD" w:rsidRPr="00EF63B0" w:rsidRDefault="003E3FCD" w:rsidP="003E3FCD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«Читаем вместе с мамой» - Губайдуллина Энже и дети Ислам (6кл), Рафина (4кл) заняли 2 место.</w:t>
      </w:r>
    </w:p>
    <w:p w:rsidR="003E3FCD" w:rsidRPr="00EF63B0" w:rsidRDefault="003E3FCD" w:rsidP="003E3FCD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«Конкурс фотографий», автор Хафизуллина Лилия, сертификат;</w:t>
      </w:r>
    </w:p>
    <w:p w:rsidR="003E3FCD" w:rsidRPr="00EF63B0" w:rsidRDefault="003E3FCD" w:rsidP="003E3FCD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«Читает мама» - Гильмутдинова Эльвира, сертификат;</w:t>
      </w:r>
    </w:p>
    <w:p w:rsidR="003E3FCD" w:rsidRPr="00EF63B0" w:rsidRDefault="003E3FCD" w:rsidP="003E3FCD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 «Произведение написанное мамой» - Ахметова  Альфия, сертификат.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Указом  Президента Республики Татарстан "Об объявлении 2021 года в Республике Татарстан Годом родных языков и народного единства" была организована выставка  в фойе 2 этажа.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Во время проведения  школьных мероприятий организовывались  выставки книг. Проводились беседы возле выставок. Учителя и учащиеся использовали материалы выставок во время мероприятий и классных часов.  Были проведены классные часы: «Мир без насилия»; «Коррупции нет!»; «Книга – твой друг, береги её»; «В здоровом теле – здоровый дух», «Знаешь ли ты законы?».  День родного языка провели 21 февраля. Каждый ученик школы рассказал своё любимое стихотворение. Учащиеся активно принимали участие в конкурсе рисунка «Мой любимый герой». Все мероприятия были проведены с  использованием мультимедийной технологии. Красочное оформление сделало праздник ярким, запоминающимся и сблизило всех с книгой. 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В течение учебного года в фойе школы на 1 и 2 этаже были организованы выставки к 76-летию великой Победы.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Выставка-просмотр «Война в сердце, в памяти, в книгах».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Книжно – иллюстративная выставка «Слава тебе, победитель – Солдат!»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Выставка – кадр «Великая Отечественная война в литературе и на экране»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Выставка – портрет «Золотые звёзды земляков» (рассказ о земляках – Героях Советского Союза, участниках ВОВ)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Выставка-дата «И память о войне нам книга оживит» 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Выставка – предмет (атрибут) в школьном музее  «Семейные реликвии рассказывают».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Принимали участие в благотворительной акции «Подари книге вторую жизнь».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Помогала собирать материал для музея, для истории школы.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Для  учащихся 1- 4 классов  был проведен праздник «Путешествие в книжное  царство-мудрое государство». Учащиеся увлечённо рассказывали о прочитанных  книгах и их героях, активно принимали участие в конкурсе рисунка «Мой любимый герой», «Отгадай загадку». В течение года работала «Книжкина больница», ученики 1- 4 классов на уроках труда проводили мелкий ремонт детских книжек.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В день детской книги и недели детской книги учащиеся принимали участие в онлайн-акциях: «Читаем о ВОВ», «Читаем детям вместе», «Читаем Тукая» и   фотоконкурсах.  Учащиеся в Instagram выставляли свои рисунки, читали стихи.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 xml:space="preserve">Ведётся тетрадь учёта библиографических справок, дневник библиотеки, книга суммарного учёта учебников и художественной литературы, инвентарная книга. </w:t>
      </w:r>
    </w:p>
    <w:p w:rsidR="003E3FCD" w:rsidRPr="00EF63B0" w:rsidRDefault="003E3FCD" w:rsidP="00EF63B0">
      <w:pPr>
        <w:pStyle w:val="3"/>
        <w:shd w:val="clear" w:color="auto" w:fill="FFFFFF"/>
        <w:spacing w:before="0"/>
        <w:jc w:val="both"/>
        <w:rPr>
          <w:b w:val="0"/>
          <w:sz w:val="24"/>
        </w:rPr>
      </w:pPr>
      <w:r w:rsidRPr="00EF63B0">
        <w:rPr>
          <w:rFonts w:ascii="Times New Roman" w:hAnsi="Times New Roman"/>
          <w:b w:val="0"/>
          <w:bCs w:val="0"/>
          <w:sz w:val="24"/>
        </w:rPr>
        <w:t>За учебный год было обработано и поставлено на учёт: 20 учебников и 4 художествен</w:t>
      </w:r>
      <w:r w:rsidRPr="00EF63B0">
        <w:rPr>
          <w:b w:val="0"/>
          <w:sz w:val="24"/>
        </w:rPr>
        <w:t xml:space="preserve">ной литературы. </w:t>
      </w:r>
      <w:r w:rsidRPr="00EF63B0">
        <w:rPr>
          <w:b w:val="0"/>
        </w:rPr>
        <w:t xml:space="preserve"> </w:t>
      </w:r>
    </w:p>
    <w:p w:rsidR="003E3FCD" w:rsidRDefault="003E3FCD" w:rsidP="003E3FCD">
      <w:pPr>
        <w:pStyle w:val="ab"/>
        <w:ind w:left="0" w:firstLine="708"/>
        <w:jc w:val="both"/>
        <w:rPr>
          <w:sz w:val="24"/>
        </w:rPr>
      </w:pPr>
      <w:r w:rsidRPr="00D50DD1">
        <w:rPr>
          <w:sz w:val="24"/>
        </w:rPr>
        <w:t xml:space="preserve">В связи с тем, что </w:t>
      </w:r>
      <w:r>
        <w:rPr>
          <w:sz w:val="24"/>
        </w:rPr>
        <w:t xml:space="preserve">информационная технология стремительно развивается,  </w:t>
      </w:r>
      <w:r w:rsidRPr="00D50DD1">
        <w:rPr>
          <w:sz w:val="24"/>
        </w:rPr>
        <w:t xml:space="preserve">снизилось </w:t>
      </w:r>
      <w:r>
        <w:rPr>
          <w:sz w:val="24"/>
        </w:rPr>
        <w:t xml:space="preserve">резко </w:t>
      </w:r>
      <w:r w:rsidRPr="00D50DD1">
        <w:rPr>
          <w:sz w:val="24"/>
        </w:rPr>
        <w:t xml:space="preserve">читаемость книг. </w:t>
      </w:r>
    </w:p>
    <w:p w:rsidR="003E3FCD" w:rsidRDefault="003E3FCD" w:rsidP="003E3FCD">
      <w:pPr>
        <w:pStyle w:val="ab"/>
        <w:ind w:left="0"/>
        <w:jc w:val="both"/>
        <w:rPr>
          <w:sz w:val="24"/>
        </w:rPr>
      </w:pPr>
      <w:r>
        <w:rPr>
          <w:sz w:val="24"/>
        </w:rPr>
        <w:lastRenderedPageBreak/>
        <w:t>Лучшими</w:t>
      </w:r>
      <w:r w:rsidRPr="00D50DD1">
        <w:rPr>
          <w:sz w:val="24"/>
        </w:rPr>
        <w:t xml:space="preserve"> читат</w:t>
      </w:r>
      <w:r>
        <w:rPr>
          <w:sz w:val="24"/>
        </w:rPr>
        <w:t>елями года стали:</w:t>
      </w:r>
    </w:p>
    <w:p w:rsidR="003E3FCD" w:rsidRDefault="003E3FCD" w:rsidP="003E3FCD">
      <w:pPr>
        <w:pStyle w:val="ab"/>
        <w:ind w:left="0" w:firstLine="708"/>
        <w:jc w:val="both"/>
        <w:rPr>
          <w:sz w:val="24"/>
          <w:lang w:val="tt-RU"/>
        </w:rPr>
      </w:pPr>
      <w:r>
        <w:rPr>
          <w:sz w:val="24"/>
          <w:lang w:val="tt-RU"/>
        </w:rPr>
        <w:t>Губайдуллина Рафина,4 класс – 14 книг;</w:t>
      </w:r>
    </w:p>
    <w:p w:rsidR="003E3FCD" w:rsidRDefault="003E3FCD" w:rsidP="003E3FCD">
      <w:pPr>
        <w:pStyle w:val="ab"/>
        <w:ind w:left="0" w:firstLine="708"/>
        <w:jc w:val="both"/>
        <w:rPr>
          <w:sz w:val="24"/>
          <w:lang w:val="tt-RU"/>
        </w:rPr>
      </w:pPr>
      <w:r w:rsidRPr="001A3EE2">
        <w:rPr>
          <w:sz w:val="24"/>
          <w:lang w:val="tt-RU"/>
        </w:rPr>
        <w:t>Галиев Ирек,</w:t>
      </w:r>
      <w:r>
        <w:rPr>
          <w:sz w:val="24"/>
          <w:lang w:val="tt-RU"/>
        </w:rPr>
        <w:t xml:space="preserve"> Ахметова Гузель, Ахметгалиева Залина, 9</w:t>
      </w:r>
      <w:r w:rsidRPr="001A3EE2">
        <w:rPr>
          <w:sz w:val="24"/>
          <w:lang w:val="tt-RU"/>
        </w:rPr>
        <w:t xml:space="preserve"> кл</w:t>
      </w:r>
      <w:r>
        <w:rPr>
          <w:sz w:val="24"/>
          <w:lang w:val="tt-RU"/>
        </w:rPr>
        <w:t>асс</w:t>
      </w:r>
      <w:r w:rsidRPr="001A3EE2">
        <w:rPr>
          <w:sz w:val="24"/>
          <w:lang w:val="tt-RU"/>
        </w:rPr>
        <w:t xml:space="preserve"> – 1</w:t>
      </w:r>
      <w:r>
        <w:rPr>
          <w:sz w:val="24"/>
          <w:lang w:val="tt-RU"/>
        </w:rPr>
        <w:t>2</w:t>
      </w:r>
      <w:r w:rsidRPr="001A3EE2">
        <w:rPr>
          <w:sz w:val="24"/>
          <w:lang w:val="tt-RU"/>
        </w:rPr>
        <w:t xml:space="preserve"> книг;</w:t>
      </w:r>
    </w:p>
    <w:p w:rsidR="003E3FCD" w:rsidRDefault="003E3FCD" w:rsidP="003E3FCD">
      <w:pPr>
        <w:pStyle w:val="ab"/>
        <w:ind w:left="0" w:firstLine="708"/>
        <w:jc w:val="both"/>
        <w:rPr>
          <w:sz w:val="24"/>
          <w:lang w:val="tt-RU"/>
        </w:rPr>
      </w:pPr>
      <w:r>
        <w:rPr>
          <w:sz w:val="24"/>
          <w:lang w:val="tt-RU"/>
        </w:rPr>
        <w:t>Гинятуллина Рамиля, Зарипова Алина,Саматова Эдиля, 7 класс - 10 книг.</w:t>
      </w:r>
    </w:p>
    <w:p w:rsidR="003E3FCD" w:rsidRPr="003C4FBE" w:rsidRDefault="003E3FCD" w:rsidP="003E3FCD">
      <w:pPr>
        <w:pStyle w:val="ab"/>
        <w:ind w:left="0"/>
        <w:jc w:val="both"/>
        <w:rPr>
          <w:sz w:val="24"/>
          <w:lang w:val="tt-RU"/>
        </w:rPr>
      </w:pPr>
    </w:p>
    <w:p w:rsidR="003E3FCD" w:rsidRDefault="003E3FCD" w:rsidP="003E3FCD">
      <w:pPr>
        <w:pStyle w:val="a5"/>
        <w:jc w:val="center"/>
        <w:rPr>
          <w:rFonts w:ascii="Times New Roman" w:hAnsi="Times New Roman"/>
          <w:sz w:val="24"/>
          <w:szCs w:val="32"/>
        </w:rPr>
      </w:pPr>
      <w:r w:rsidRPr="00FD221F">
        <w:rPr>
          <w:rFonts w:ascii="Times New Roman" w:hAnsi="Times New Roman"/>
          <w:sz w:val="24"/>
          <w:szCs w:val="32"/>
        </w:rPr>
        <w:t>Результативность</w:t>
      </w:r>
    </w:p>
    <w:p w:rsidR="003E3FCD" w:rsidRPr="001D613D" w:rsidRDefault="003E3FCD" w:rsidP="003E3FCD">
      <w:pPr>
        <w:jc w:val="center"/>
        <w:rPr>
          <w:sz w:val="1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26"/>
        <w:gridCol w:w="2654"/>
        <w:gridCol w:w="2516"/>
        <w:gridCol w:w="2167"/>
      </w:tblGrid>
      <w:tr w:rsidR="003E3FCD" w:rsidRPr="003E3FCD" w:rsidTr="008D37EF">
        <w:tc>
          <w:tcPr>
            <w:tcW w:w="2552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Мероприятие</w:t>
            </w:r>
          </w:p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</w:p>
        </w:tc>
        <w:tc>
          <w:tcPr>
            <w:tcW w:w="2188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Уровень</w:t>
            </w:r>
          </w:p>
        </w:tc>
        <w:tc>
          <w:tcPr>
            <w:tcW w:w="2369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ФИО</w:t>
            </w:r>
          </w:p>
        </w:tc>
        <w:tc>
          <w:tcPr>
            <w:tcW w:w="2354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Результат</w:t>
            </w:r>
          </w:p>
        </w:tc>
      </w:tr>
      <w:tr w:rsidR="003E3FCD" w:rsidRPr="003E3FCD" w:rsidTr="008D37EF">
        <w:tc>
          <w:tcPr>
            <w:tcW w:w="2552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Читающая мама. Номинация «Читаем вместе с мамой»</w:t>
            </w:r>
          </w:p>
        </w:tc>
        <w:tc>
          <w:tcPr>
            <w:tcW w:w="2188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Муниципальный</w:t>
            </w:r>
          </w:p>
        </w:tc>
        <w:tc>
          <w:tcPr>
            <w:tcW w:w="2369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Губайдуллины Ислам, Рафина</w:t>
            </w:r>
          </w:p>
        </w:tc>
        <w:tc>
          <w:tcPr>
            <w:tcW w:w="2354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II место</w:t>
            </w:r>
          </w:p>
        </w:tc>
      </w:tr>
      <w:tr w:rsidR="003E3FCD" w:rsidRPr="003E3FCD" w:rsidTr="008D37EF">
        <w:tc>
          <w:tcPr>
            <w:tcW w:w="2552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Читающая мама. Конкурс фотографий</w:t>
            </w:r>
          </w:p>
        </w:tc>
        <w:tc>
          <w:tcPr>
            <w:tcW w:w="2188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Муниципальный</w:t>
            </w:r>
          </w:p>
        </w:tc>
        <w:tc>
          <w:tcPr>
            <w:tcW w:w="2369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Хафизуллина Л.К</w:t>
            </w:r>
          </w:p>
        </w:tc>
        <w:tc>
          <w:tcPr>
            <w:tcW w:w="2354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Сертификат</w:t>
            </w:r>
          </w:p>
        </w:tc>
      </w:tr>
      <w:tr w:rsidR="003E3FCD" w:rsidRPr="003E3FCD" w:rsidTr="008D37EF">
        <w:tc>
          <w:tcPr>
            <w:tcW w:w="2552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 xml:space="preserve">Читающая мама. Номинация </w:t>
            </w:r>
          </w:p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 xml:space="preserve"> «Читает мама»</w:t>
            </w:r>
          </w:p>
        </w:tc>
        <w:tc>
          <w:tcPr>
            <w:tcW w:w="2188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Муниципальный</w:t>
            </w:r>
          </w:p>
        </w:tc>
        <w:tc>
          <w:tcPr>
            <w:tcW w:w="2369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Гильмутдинова Эльвира</w:t>
            </w:r>
          </w:p>
        </w:tc>
        <w:tc>
          <w:tcPr>
            <w:tcW w:w="2354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Сертификат</w:t>
            </w:r>
          </w:p>
        </w:tc>
      </w:tr>
      <w:tr w:rsidR="003E3FCD" w:rsidRPr="003E3FCD" w:rsidTr="008D37EF">
        <w:tc>
          <w:tcPr>
            <w:tcW w:w="2552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Читающая мама. Номинация  «Произведение написанное мамой»</w:t>
            </w:r>
          </w:p>
        </w:tc>
        <w:tc>
          <w:tcPr>
            <w:tcW w:w="2188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Муниципальный</w:t>
            </w:r>
          </w:p>
        </w:tc>
        <w:tc>
          <w:tcPr>
            <w:tcW w:w="2369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Ахметова  Альфия</w:t>
            </w:r>
          </w:p>
        </w:tc>
        <w:tc>
          <w:tcPr>
            <w:tcW w:w="2354" w:type="dxa"/>
          </w:tcPr>
          <w:p w:rsidR="003E3FCD" w:rsidRPr="003E3FCD" w:rsidRDefault="003E3FCD" w:rsidP="003E3FCD">
            <w:pPr>
              <w:pStyle w:val="ab"/>
              <w:ind w:left="0" w:firstLine="708"/>
              <w:jc w:val="both"/>
              <w:rPr>
                <w:sz w:val="24"/>
                <w:lang w:val="tt-RU"/>
              </w:rPr>
            </w:pPr>
            <w:r w:rsidRPr="003E3FCD">
              <w:rPr>
                <w:sz w:val="24"/>
                <w:lang w:val="tt-RU"/>
              </w:rPr>
              <w:t>Сертификат</w:t>
            </w:r>
          </w:p>
        </w:tc>
      </w:tr>
    </w:tbl>
    <w:p w:rsidR="003E3FCD" w:rsidRPr="003E3FCD" w:rsidRDefault="003E3FCD" w:rsidP="003E3FCD">
      <w:pPr>
        <w:pStyle w:val="ab"/>
        <w:ind w:left="0" w:firstLine="708"/>
        <w:jc w:val="both"/>
        <w:rPr>
          <w:sz w:val="24"/>
          <w:lang w:val="tt-RU"/>
        </w:rPr>
      </w:pPr>
      <w:bookmarkStart w:id="1" w:name="_GoBack"/>
      <w:bookmarkEnd w:id="1"/>
    </w:p>
    <w:sectPr w:rsidR="003E3FCD" w:rsidRPr="003E3FCD" w:rsidSect="002767B6">
      <w:footerReference w:type="default" r:id="rId8"/>
      <w:pgSz w:w="11906" w:h="16838"/>
      <w:pgMar w:top="993" w:right="991" w:bottom="426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E1D" w:rsidRDefault="00891E1D" w:rsidP="00A0118C">
      <w:pPr>
        <w:spacing w:after="0" w:line="240" w:lineRule="auto"/>
      </w:pPr>
      <w:r>
        <w:separator/>
      </w:r>
    </w:p>
  </w:endnote>
  <w:endnote w:type="continuationSeparator" w:id="0">
    <w:p w:rsidR="00891E1D" w:rsidRDefault="00891E1D" w:rsidP="00A01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08695907"/>
      <w:docPartObj>
        <w:docPartGallery w:val="Page Numbers (Bottom of Page)"/>
        <w:docPartUnique/>
      </w:docPartObj>
    </w:sdtPr>
    <w:sdtContent>
      <w:p w:rsidR="00E51E51" w:rsidRDefault="00E51E51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173A">
          <w:rPr>
            <w:noProof/>
          </w:rPr>
          <w:t>57</w:t>
        </w:r>
        <w:r>
          <w:fldChar w:fldCharType="end"/>
        </w:r>
      </w:p>
    </w:sdtContent>
  </w:sdt>
  <w:p w:rsidR="00E51E51" w:rsidRDefault="00E51E51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E1D" w:rsidRDefault="00891E1D" w:rsidP="00A0118C">
      <w:pPr>
        <w:spacing w:after="0" w:line="240" w:lineRule="auto"/>
      </w:pPr>
      <w:r>
        <w:separator/>
      </w:r>
    </w:p>
  </w:footnote>
  <w:footnote w:type="continuationSeparator" w:id="0">
    <w:p w:rsidR="00891E1D" w:rsidRDefault="00891E1D" w:rsidP="00A011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11F99"/>
    <w:multiLevelType w:val="hybridMultilevel"/>
    <w:tmpl w:val="F1D03D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F4B87"/>
    <w:multiLevelType w:val="hybridMultilevel"/>
    <w:tmpl w:val="60B685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A7DCC"/>
    <w:multiLevelType w:val="multilevel"/>
    <w:tmpl w:val="863C51C2"/>
    <w:lvl w:ilvl="0">
      <w:start w:val="1"/>
      <w:numFmt w:val="bullet"/>
      <w:lvlText w:val="-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2C666A"/>
    <w:multiLevelType w:val="hybridMultilevel"/>
    <w:tmpl w:val="EFF89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B40AC"/>
    <w:multiLevelType w:val="hybridMultilevel"/>
    <w:tmpl w:val="90521B14"/>
    <w:lvl w:ilvl="0" w:tplc="04190001">
      <w:start w:val="1"/>
      <w:numFmt w:val="bullet"/>
      <w:lvlText w:val=""/>
      <w:lvlJc w:val="left"/>
      <w:pPr>
        <w:tabs>
          <w:tab w:val="num" w:pos="2378"/>
        </w:tabs>
        <w:ind w:left="2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98"/>
        </w:tabs>
        <w:ind w:left="30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818"/>
        </w:tabs>
        <w:ind w:left="3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38"/>
        </w:tabs>
        <w:ind w:left="4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58"/>
        </w:tabs>
        <w:ind w:left="52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78"/>
        </w:tabs>
        <w:ind w:left="5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98"/>
        </w:tabs>
        <w:ind w:left="6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418"/>
        </w:tabs>
        <w:ind w:left="74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38"/>
        </w:tabs>
        <w:ind w:left="8138" w:hanging="360"/>
      </w:pPr>
      <w:rPr>
        <w:rFonts w:ascii="Wingdings" w:hAnsi="Wingdings" w:hint="default"/>
      </w:rPr>
    </w:lvl>
  </w:abstractNum>
  <w:abstractNum w:abstractNumId="5" w15:restartNumberingAfterBreak="0">
    <w:nsid w:val="11923CA3"/>
    <w:multiLevelType w:val="hybridMultilevel"/>
    <w:tmpl w:val="D7D46F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3A413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49629D"/>
    <w:multiLevelType w:val="hybridMultilevel"/>
    <w:tmpl w:val="E41241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2D2211"/>
    <w:multiLevelType w:val="hybridMultilevel"/>
    <w:tmpl w:val="74009B30"/>
    <w:lvl w:ilvl="0" w:tplc="29A855A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sz w:val="1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C27250"/>
    <w:multiLevelType w:val="hybridMultilevel"/>
    <w:tmpl w:val="6066B4E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0CF60F5"/>
    <w:multiLevelType w:val="hybridMultilevel"/>
    <w:tmpl w:val="E28235A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DD2701"/>
    <w:multiLevelType w:val="hybridMultilevel"/>
    <w:tmpl w:val="CE8EDD16"/>
    <w:lvl w:ilvl="0" w:tplc="07B4EE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8ED4C1C"/>
    <w:multiLevelType w:val="multilevel"/>
    <w:tmpl w:val="7CC286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E4142D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0A500F"/>
    <w:multiLevelType w:val="hybridMultilevel"/>
    <w:tmpl w:val="159C68B2"/>
    <w:lvl w:ilvl="0" w:tplc="16B68AFA">
      <w:start w:val="1"/>
      <w:numFmt w:val="decimal"/>
      <w:lvlText w:val="%1."/>
      <w:lvlJc w:val="left"/>
      <w:pPr>
        <w:ind w:left="297" w:hanging="360"/>
      </w:pPr>
    </w:lvl>
    <w:lvl w:ilvl="1" w:tplc="04190019">
      <w:start w:val="1"/>
      <w:numFmt w:val="lowerLetter"/>
      <w:lvlText w:val="%2."/>
      <w:lvlJc w:val="left"/>
      <w:pPr>
        <w:ind w:left="1017" w:hanging="360"/>
      </w:pPr>
    </w:lvl>
    <w:lvl w:ilvl="2" w:tplc="0419001B">
      <w:start w:val="1"/>
      <w:numFmt w:val="lowerRoman"/>
      <w:lvlText w:val="%3."/>
      <w:lvlJc w:val="right"/>
      <w:pPr>
        <w:ind w:left="1737" w:hanging="180"/>
      </w:pPr>
    </w:lvl>
    <w:lvl w:ilvl="3" w:tplc="0419000F">
      <w:start w:val="1"/>
      <w:numFmt w:val="decimal"/>
      <w:lvlText w:val="%4."/>
      <w:lvlJc w:val="left"/>
      <w:pPr>
        <w:ind w:left="2457" w:hanging="360"/>
      </w:pPr>
    </w:lvl>
    <w:lvl w:ilvl="4" w:tplc="04190019">
      <w:start w:val="1"/>
      <w:numFmt w:val="lowerLetter"/>
      <w:lvlText w:val="%5."/>
      <w:lvlJc w:val="left"/>
      <w:pPr>
        <w:ind w:left="3177" w:hanging="360"/>
      </w:pPr>
    </w:lvl>
    <w:lvl w:ilvl="5" w:tplc="0419001B">
      <w:start w:val="1"/>
      <w:numFmt w:val="lowerRoman"/>
      <w:lvlText w:val="%6."/>
      <w:lvlJc w:val="right"/>
      <w:pPr>
        <w:ind w:left="3897" w:hanging="180"/>
      </w:pPr>
    </w:lvl>
    <w:lvl w:ilvl="6" w:tplc="0419000F">
      <w:start w:val="1"/>
      <w:numFmt w:val="decimal"/>
      <w:lvlText w:val="%7."/>
      <w:lvlJc w:val="left"/>
      <w:pPr>
        <w:ind w:left="4617" w:hanging="360"/>
      </w:pPr>
    </w:lvl>
    <w:lvl w:ilvl="7" w:tplc="04190019">
      <w:start w:val="1"/>
      <w:numFmt w:val="lowerLetter"/>
      <w:lvlText w:val="%8."/>
      <w:lvlJc w:val="left"/>
      <w:pPr>
        <w:ind w:left="5337" w:hanging="360"/>
      </w:pPr>
    </w:lvl>
    <w:lvl w:ilvl="8" w:tplc="0419001B">
      <w:start w:val="1"/>
      <w:numFmt w:val="lowerRoman"/>
      <w:lvlText w:val="%9."/>
      <w:lvlJc w:val="right"/>
      <w:pPr>
        <w:ind w:left="6057" w:hanging="180"/>
      </w:pPr>
    </w:lvl>
  </w:abstractNum>
  <w:abstractNum w:abstractNumId="15" w15:restartNumberingAfterBreak="0">
    <w:nsid w:val="303F1D2D"/>
    <w:multiLevelType w:val="hybridMultilevel"/>
    <w:tmpl w:val="D586F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EE66D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18673F"/>
    <w:multiLevelType w:val="hybridMultilevel"/>
    <w:tmpl w:val="C200141E"/>
    <w:lvl w:ilvl="0" w:tplc="3A42779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3596045B"/>
    <w:multiLevelType w:val="hybridMultilevel"/>
    <w:tmpl w:val="95A2F6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55DEA"/>
    <w:multiLevelType w:val="hybridMultilevel"/>
    <w:tmpl w:val="1EBEA8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C647C00"/>
    <w:multiLevelType w:val="hybridMultilevel"/>
    <w:tmpl w:val="B15EF3DE"/>
    <w:lvl w:ilvl="0" w:tplc="528AF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31000E"/>
    <w:multiLevelType w:val="hybridMultilevel"/>
    <w:tmpl w:val="985C714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41B90CD3"/>
    <w:multiLevelType w:val="hybridMultilevel"/>
    <w:tmpl w:val="697E8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E0622C"/>
    <w:multiLevelType w:val="hybridMultilevel"/>
    <w:tmpl w:val="9F843A28"/>
    <w:lvl w:ilvl="0" w:tplc="88602F6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1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853F4D"/>
    <w:multiLevelType w:val="hybridMultilevel"/>
    <w:tmpl w:val="4DA0717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B6DF4"/>
    <w:multiLevelType w:val="hybridMultilevel"/>
    <w:tmpl w:val="20665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E7F1FA4"/>
    <w:multiLevelType w:val="hybridMultilevel"/>
    <w:tmpl w:val="20665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07D044C"/>
    <w:multiLevelType w:val="hybridMultilevel"/>
    <w:tmpl w:val="24063D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1416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720B0C"/>
    <w:multiLevelType w:val="hybridMultilevel"/>
    <w:tmpl w:val="0B9804F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AF36323"/>
    <w:multiLevelType w:val="hybridMultilevel"/>
    <w:tmpl w:val="63426EA4"/>
    <w:lvl w:ilvl="0" w:tplc="33B63F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B8F3551"/>
    <w:multiLevelType w:val="hybridMultilevel"/>
    <w:tmpl w:val="2736CE0C"/>
    <w:lvl w:ilvl="0" w:tplc="0419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32" w15:restartNumberingAfterBreak="0">
    <w:nsid w:val="5FD66576"/>
    <w:multiLevelType w:val="hybridMultilevel"/>
    <w:tmpl w:val="77822592"/>
    <w:lvl w:ilvl="0" w:tplc="04190001">
      <w:start w:val="1"/>
      <w:numFmt w:val="bullet"/>
      <w:lvlText w:val=""/>
      <w:lvlJc w:val="left"/>
      <w:pPr>
        <w:tabs>
          <w:tab w:val="num" w:pos="1507"/>
        </w:tabs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7"/>
        </w:tabs>
        <w:ind w:left="222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7"/>
        </w:tabs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7"/>
        </w:tabs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7"/>
        </w:tabs>
        <w:ind w:left="438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7"/>
        </w:tabs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7"/>
        </w:tabs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7"/>
        </w:tabs>
        <w:ind w:left="654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7"/>
        </w:tabs>
        <w:ind w:left="7267" w:hanging="360"/>
      </w:pPr>
      <w:rPr>
        <w:rFonts w:ascii="Wingdings" w:hAnsi="Wingdings" w:hint="default"/>
      </w:rPr>
    </w:lvl>
  </w:abstractNum>
  <w:abstractNum w:abstractNumId="33" w15:restartNumberingAfterBreak="0">
    <w:nsid w:val="60030C4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19C7B95"/>
    <w:multiLevelType w:val="hybridMultilevel"/>
    <w:tmpl w:val="97BC7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B49BF"/>
    <w:multiLevelType w:val="hybridMultilevel"/>
    <w:tmpl w:val="D586F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874C07"/>
    <w:multiLevelType w:val="hybridMultilevel"/>
    <w:tmpl w:val="E3385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CA6B9C"/>
    <w:multiLevelType w:val="hybridMultilevel"/>
    <w:tmpl w:val="15920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87642CF"/>
    <w:multiLevelType w:val="hybridMultilevel"/>
    <w:tmpl w:val="B49E94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8B53350"/>
    <w:multiLevelType w:val="hybridMultilevel"/>
    <w:tmpl w:val="717AE5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97570D8"/>
    <w:multiLevelType w:val="hybridMultilevel"/>
    <w:tmpl w:val="CB144A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C567C4"/>
    <w:multiLevelType w:val="hybridMultilevel"/>
    <w:tmpl w:val="25442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FB492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39729B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A567978"/>
    <w:multiLevelType w:val="hybridMultilevel"/>
    <w:tmpl w:val="93BAB4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BC1FC7"/>
    <w:multiLevelType w:val="hybridMultilevel"/>
    <w:tmpl w:val="B3EA97BE"/>
    <w:lvl w:ilvl="0" w:tplc="C136E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C42DE8"/>
    <w:multiLevelType w:val="hybridMultilevel"/>
    <w:tmpl w:val="A5DED1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D284E4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</w:num>
  <w:num w:numId="3">
    <w:abstractNumId w:val="31"/>
  </w:num>
  <w:num w:numId="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24"/>
  </w:num>
  <w:num w:numId="7">
    <w:abstractNumId w:val="10"/>
  </w:num>
  <w:num w:numId="8">
    <w:abstractNumId w:val="29"/>
  </w:num>
  <w:num w:numId="9">
    <w:abstractNumId w:val="27"/>
  </w:num>
  <w:num w:numId="10">
    <w:abstractNumId w:val="7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30"/>
  </w:num>
  <w:num w:numId="14">
    <w:abstractNumId w:val="46"/>
  </w:num>
  <w:num w:numId="15">
    <w:abstractNumId w:val="5"/>
  </w:num>
  <w:num w:numId="16">
    <w:abstractNumId w:val="36"/>
  </w:num>
  <w:num w:numId="1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18"/>
  </w:num>
  <w:num w:numId="21">
    <w:abstractNumId w:val="32"/>
  </w:num>
  <w:num w:numId="22">
    <w:abstractNumId w:val="45"/>
  </w:num>
  <w:num w:numId="23">
    <w:abstractNumId w:val="38"/>
  </w:num>
  <w:num w:numId="24">
    <w:abstractNumId w:val="19"/>
  </w:num>
  <w:num w:numId="25">
    <w:abstractNumId w:val="9"/>
  </w:num>
  <w:num w:numId="26">
    <w:abstractNumId w:val="22"/>
  </w:num>
  <w:num w:numId="27">
    <w:abstractNumId w:val="11"/>
  </w:num>
  <w:num w:numId="28">
    <w:abstractNumId w:val="2"/>
  </w:num>
  <w:num w:numId="29">
    <w:abstractNumId w:val="21"/>
  </w:num>
  <w:num w:numId="30">
    <w:abstractNumId w:val="34"/>
  </w:num>
  <w:num w:numId="31">
    <w:abstractNumId w:val="44"/>
  </w:num>
  <w:num w:numId="32">
    <w:abstractNumId w:val="40"/>
  </w:num>
  <w:num w:numId="33">
    <w:abstractNumId w:val="15"/>
  </w:num>
  <w:num w:numId="34">
    <w:abstractNumId w:val="35"/>
  </w:num>
  <w:num w:numId="35">
    <w:abstractNumId w:val="0"/>
  </w:num>
  <w:num w:numId="36">
    <w:abstractNumId w:val="25"/>
  </w:num>
  <w:num w:numId="37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0"/>
  </w:num>
  <w:num w:numId="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"/>
  </w:num>
  <w:num w:numId="41">
    <w:abstractNumId w:val="3"/>
  </w:num>
  <w:num w:numId="42">
    <w:abstractNumId w:val="43"/>
  </w:num>
  <w:num w:numId="43">
    <w:abstractNumId w:val="28"/>
  </w:num>
  <w:num w:numId="44">
    <w:abstractNumId w:val="42"/>
  </w:num>
  <w:num w:numId="45">
    <w:abstractNumId w:val="33"/>
  </w:num>
  <w:num w:numId="46">
    <w:abstractNumId w:val="47"/>
  </w:num>
  <w:num w:numId="47">
    <w:abstractNumId w:val="6"/>
  </w:num>
  <w:num w:numId="48">
    <w:abstractNumId w:val="16"/>
  </w:num>
  <w:num w:numId="49">
    <w:abstractNumId w:val="13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D33"/>
    <w:rsid w:val="000176C2"/>
    <w:rsid w:val="00020B4B"/>
    <w:rsid w:val="00021920"/>
    <w:rsid w:val="00026FC8"/>
    <w:rsid w:val="00033F82"/>
    <w:rsid w:val="00041644"/>
    <w:rsid w:val="00044525"/>
    <w:rsid w:val="00046883"/>
    <w:rsid w:val="000475A3"/>
    <w:rsid w:val="00057904"/>
    <w:rsid w:val="00066E74"/>
    <w:rsid w:val="000706C4"/>
    <w:rsid w:val="000732B5"/>
    <w:rsid w:val="00075899"/>
    <w:rsid w:val="00085ED3"/>
    <w:rsid w:val="000955D9"/>
    <w:rsid w:val="000A6DE9"/>
    <w:rsid w:val="000C0364"/>
    <w:rsid w:val="000C04E0"/>
    <w:rsid w:val="000C6953"/>
    <w:rsid w:val="000D23D5"/>
    <w:rsid w:val="000D5699"/>
    <w:rsid w:val="000D5990"/>
    <w:rsid w:val="000E06D1"/>
    <w:rsid w:val="000E0A20"/>
    <w:rsid w:val="000E36B1"/>
    <w:rsid w:val="000E435B"/>
    <w:rsid w:val="0010141F"/>
    <w:rsid w:val="001158C7"/>
    <w:rsid w:val="00142163"/>
    <w:rsid w:val="00143BED"/>
    <w:rsid w:val="00143E79"/>
    <w:rsid w:val="00145539"/>
    <w:rsid w:val="0014791C"/>
    <w:rsid w:val="00151356"/>
    <w:rsid w:val="00155D09"/>
    <w:rsid w:val="00157995"/>
    <w:rsid w:val="00161B1B"/>
    <w:rsid w:val="00166DE5"/>
    <w:rsid w:val="001770C6"/>
    <w:rsid w:val="001801BC"/>
    <w:rsid w:val="00192F09"/>
    <w:rsid w:val="00195AFC"/>
    <w:rsid w:val="001A16AC"/>
    <w:rsid w:val="001A1ACD"/>
    <w:rsid w:val="001A4250"/>
    <w:rsid w:val="001A6B39"/>
    <w:rsid w:val="001A711F"/>
    <w:rsid w:val="001B12B3"/>
    <w:rsid w:val="001C0D86"/>
    <w:rsid w:val="001C3033"/>
    <w:rsid w:val="001D3E8F"/>
    <w:rsid w:val="001E0C6D"/>
    <w:rsid w:val="001E1470"/>
    <w:rsid w:val="001F1CAB"/>
    <w:rsid w:val="001F3D7A"/>
    <w:rsid w:val="001F4A90"/>
    <w:rsid w:val="001F4DE8"/>
    <w:rsid w:val="001F73AD"/>
    <w:rsid w:val="00201868"/>
    <w:rsid w:val="0020603B"/>
    <w:rsid w:val="00207711"/>
    <w:rsid w:val="0021389F"/>
    <w:rsid w:val="00215DBF"/>
    <w:rsid w:val="00217BD6"/>
    <w:rsid w:val="0022409A"/>
    <w:rsid w:val="00224528"/>
    <w:rsid w:val="0022632B"/>
    <w:rsid w:val="00237757"/>
    <w:rsid w:val="0024200E"/>
    <w:rsid w:val="00245A26"/>
    <w:rsid w:val="00247F4F"/>
    <w:rsid w:val="0025262D"/>
    <w:rsid w:val="0025572D"/>
    <w:rsid w:val="00260813"/>
    <w:rsid w:val="00267499"/>
    <w:rsid w:val="0027146C"/>
    <w:rsid w:val="002762CF"/>
    <w:rsid w:val="002767B6"/>
    <w:rsid w:val="00283678"/>
    <w:rsid w:val="002961EA"/>
    <w:rsid w:val="002A247E"/>
    <w:rsid w:val="002B3C85"/>
    <w:rsid w:val="002B6E77"/>
    <w:rsid w:val="002B774E"/>
    <w:rsid w:val="002C0CCC"/>
    <w:rsid w:val="002D037D"/>
    <w:rsid w:val="002E5C3A"/>
    <w:rsid w:val="002E6BD6"/>
    <w:rsid w:val="003005A1"/>
    <w:rsid w:val="00306670"/>
    <w:rsid w:val="00312310"/>
    <w:rsid w:val="00315BA4"/>
    <w:rsid w:val="00317A94"/>
    <w:rsid w:val="00321469"/>
    <w:rsid w:val="0032385A"/>
    <w:rsid w:val="00332729"/>
    <w:rsid w:val="00347B27"/>
    <w:rsid w:val="0035130D"/>
    <w:rsid w:val="003550BB"/>
    <w:rsid w:val="00360CB5"/>
    <w:rsid w:val="00362040"/>
    <w:rsid w:val="0037160C"/>
    <w:rsid w:val="00374008"/>
    <w:rsid w:val="0038239D"/>
    <w:rsid w:val="00385A0E"/>
    <w:rsid w:val="00390522"/>
    <w:rsid w:val="003A0D8F"/>
    <w:rsid w:val="003A232B"/>
    <w:rsid w:val="003A3761"/>
    <w:rsid w:val="003A4498"/>
    <w:rsid w:val="003B19B5"/>
    <w:rsid w:val="003B1CF3"/>
    <w:rsid w:val="003B2A3E"/>
    <w:rsid w:val="003B6543"/>
    <w:rsid w:val="003B666B"/>
    <w:rsid w:val="003C0885"/>
    <w:rsid w:val="003C6D33"/>
    <w:rsid w:val="003D4712"/>
    <w:rsid w:val="003E070B"/>
    <w:rsid w:val="003E3FCD"/>
    <w:rsid w:val="003E4F87"/>
    <w:rsid w:val="003E7C1B"/>
    <w:rsid w:val="00405F43"/>
    <w:rsid w:val="00411B4F"/>
    <w:rsid w:val="00415045"/>
    <w:rsid w:val="004153A5"/>
    <w:rsid w:val="004157DE"/>
    <w:rsid w:val="00422D61"/>
    <w:rsid w:val="00426535"/>
    <w:rsid w:val="004270CB"/>
    <w:rsid w:val="004328C5"/>
    <w:rsid w:val="004344FF"/>
    <w:rsid w:val="004402BF"/>
    <w:rsid w:val="00442505"/>
    <w:rsid w:val="004442A5"/>
    <w:rsid w:val="004446CD"/>
    <w:rsid w:val="004535C3"/>
    <w:rsid w:val="0045554A"/>
    <w:rsid w:val="004564B2"/>
    <w:rsid w:val="00463800"/>
    <w:rsid w:val="00464B50"/>
    <w:rsid w:val="00473C7D"/>
    <w:rsid w:val="004757EE"/>
    <w:rsid w:val="004877BF"/>
    <w:rsid w:val="00496089"/>
    <w:rsid w:val="004A4FC3"/>
    <w:rsid w:val="004B6575"/>
    <w:rsid w:val="004C082F"/>
    <w:rsid w:val="004C7B0E"/>
    <w:rsid w:val="00506EE0"/>
    <w:rsid w:val="005164CC"/>
    <w:rsid w:val="005217C1"/>
    <w:rsid w:val="005225F8"/>
    <w:rsid w:val="00526C37"/>
    <w:rsid w:val="0053461D"/>
    <w:rsid w:val="00536E63"/>
    <w:rsid w:val="005425B8"/>
    <w:rsid w:val="00546F9F"/>
    <w:rsid w:val="00550284"/>
    <w:rsid w:val="005502C9"/>
    <w:rsid w:val="00554857"/>
    <w:rsid w:val="005573B7"/>
    <w:rsid w:val="0056557D"/>
    <w:rsid w:val="0058186B"/>
    <w:rsid w:val="00585830"/>
    <w:rsid w:val="00591A47"/>
    <w:rsid w:val="005932E5"/>
    <w:rsid w:val="0059437E"/>
    <w:rsid w:val="005A429E"/>
    <w:rsid w:val="005B05CA"/>
    <w:rsid w:val="005B2D31"/>
    <w:rsid w:val="005B2D79"/>
    <w:rsid w:val="005C2D7E"/>
    <w:rsid w:val="005C6472"/>
    <w:rsid w:val="005D1CB8"/>
    <w:rsid w:val="005D3646"/>
    <w:rsid w:val="005D66E9"/>
    <w:rsid w:val="005D75DA"/>
    <w:rsid w:val="005E0959"/>
    <w:rsid w:val="005E0A67"/>
    <w:rsid w:val="005F4F5A"/>
    <w:rsid w:val="00600A60"/>
    <w:rsid w:val="006028B7"/>
    <w:rsid w:val="0060457E"/>
    <w:rsid w:val="00606A83"/>
    <w:rsid w:val="00612020"/>
    <w:rsid w:val="00612032"/>
    <w:rsid w:val="0063402F"/>
    <w:rsid w:val="00643FA0"/>
    <w:rsid w:val="00644B94"/>
    <w:rsid w:val="00661012"/>
    <w:rsid w:val="00672321"/>
    <w:rsid w:val="006778B8"/>
    <w:rsid w:val="00680F7A"/>
    <w:rsid w:val="0068319F"/>
    <w:rsid w:val="00692C32"/>
    <w:rsid w:val="006A0CFB"/>
    <w:rsid w:val="006A1067"/>
    <w:rsid w:val="006A3A11"/>
    <w:rsid w:val="006A3A8C"/>
    <w:rsid w:val="006B72D1"/>
    <w:rsid w:val="006D2E50"/>
    <w:rsid w:val="006D3073"/>
    <w:rsid w:val="006E4989"/>
    <w:rsid w:val="006F0CBB"/>
    <w:rsid w:val="006F1C89"/>
    <w:rsid w:val="006F4010"/>
    <w:rsid w:val="007016EA"/>
    <w:rsid w:val="00705CF3"/>
    <w:rsid w:val="007103E1"/>
    <w:rsid w:val="0071230C"/>
    <w:rsid w:val="00717565"/>
    <w:rsid w:val="007220A1"/>
    <w:rsid w:val="007464A2"/>
    <w:rsid w:val="00750E0D"/>
    <w:rsid w:val="00751413"/>
    <w:rsid w:val="00762E97"/>
    <w:rsid w:val="0078027C"/>
    <w:rsid w:val="00783C8D"/>
    <w:rsid w:val="00794506"/>
    <w:rsid w:val="007A1F59"/>
    <w:rsid w:val="007A4EA5"/>
    <w:rsid w:val="007B0239"/>
    <w:rsid w:val="007B3E6B"/>
    <w:rsid w:val="007C54CA"/>
    <w:rsid w:val="007E1BF3"/>
    <w:rsid w:val="00806EF8"/>
    <w:rsid w:val="00812BB6"/>
    <w:rsid w:val="0081307D"/>
    <w:rsid w:val="00813BF7"/>
    <w:rsid w:val="0081554E"/>
    <w:rsid w:val="008159B5"/>
    <w:rsid w:val="0082036C"/>
    <w:rsid w:val="00820C7D"/>
    <w:rsid w:val="008336DF"/>
    <w:rsid w:val="008368D1"/>
    <w:rsid w:val="0084126A"/>
    <w:rsid w:val="00845BA4"/>
    <w:rsid w:val="00851701"/>
    <w:rsid w:val="00854B2E"/>
    <w:rsid w:val="00856108"/>
    <w:rsid w:val="00857EC2"/>
    <w:rsid w:val="008661D1"/>
    <w:rsid w:val="008669F4"/>
    <w:rsid w:val="00867B96"/>
    <w:rsid w:val="00873AE0"/>
    <w:rsid w:val="00876B31"/>
    <w:rsid w:val="00882D8E"/>
    <w:rsid w:val="00890DE4"/>
    <w:rsid w:val="00891E1D"/>
    <w:rsid w:val="00894037"/>
    <w:rsid w:val="008A36C4"/>
    <w:rsid w:val="008A505B"/>
    <w:rsid w:val="008B3513"/>
    <w:rsid w:val="008B5B44"/>
    <w:rsid w:val="008C1066"/>
    <w:rsid w:val="008C150F"/>
    <w:rsid w:val="008C1CA3"/>
    <w:rsid w:val="008C26D5"/>
    <w:rsid w:val="008C5D3C"/>
    <w:rsid w:val="008D37EF"/>
    <w:rsid w:val="008D5B1F"/>
    <w:rsid w:val="008D7C04"/>
    <w:rsid w:val="008E19AA"/>
    <w:rsid w:val="008F0226"/>
    <w:rsid w:val="008F56AE"/>
    <w:rsid w:val="008F7151"/>
    <w:rsid w:val="00904AF7"/>
    <w:rsid w:val="009078E0"/>
    <w:rsid w:val="0091091C"/>
    <w:rsid w:val="009117A0"/>
    <w:rsid w:val="00913783"/>
    <w:rsid w:val="00926E20"/>
    <w:rsid w:val="00946B50"/>
    <w:rsid w:val="009526FB"/>
    <w:rsid w:val="00952FB4"/>
    <w:rsid w:val="00975C17"/>
    <w:rsid w:val="00975C86"/>
    <w:rsid w:val="00977CEE"/>
    <w:rsid w:val="00986527"/>
    <w:rsid w:val="00987B08"/>
    <w:rsid w:val="00992911"/>
    <w:rsid w:val="009930A6"/>
    <w:rsid w:val="009974A1"/>
    <w:rsid w:val="009B0943"/>
    <w:rsid w:val="009B173A"/>
    <w:rsid w:val="009D075E"/>
    <w:rsid w:val="009D1744"/>
    <w:rsid w:val="009D3848"/>
    <w:rsid w:val="009D4523"/>
    <w:rsid w:val="009F4634"/>
    <w:rsid w:val="00A0118C"/>
    <w:rsid w:val="00A04961"/>
    <w:rsid w:val="00A105A2"/>
    <w:rsid w:val="00A12870"/>
    <w:rsid w:val="00A13CA1"/>
    <w:rsid w:val="00A13DBC"/>
    <w:rsid w:val="00A146F3"/>
    <w:rsid w:val="00A14B97"/>
    <w:rsid w:val="00A1554B"/>
    <w:rsid w:val="00A221F7"/>
    <w:rsid w:val="00A231BD"/>
    <w:rsid w:val="00A420E0"/>
    <w:rsid w:val="00A60CC9"/>
    <w:rsid w:val="00A618AD"/>
    <w:rsid w:val="00A61E5A"/>
    <w:rsid w:val="00A62F8B"/>
    <w:rsid w:val="00A67EB9"/>
    <w:rsid w:val="00A71E66"/>
    <w:rsid w:val="00A75099"/>
    <w:rsid w:val="00A862E6"/>
    <w:rsid w:val="00A92066"/>
    <w:rsid w:val="00AA0814"/>
    <w:rsid w:val="00AA27A9"/>
    <w:rsid w:val="00AA2E69"/>
    <w:rsid w:val="00AB0403"/>
    <w:rsid w:val="00AB70A6"/>
    <w:rsid w:val="00AE3FD7"/>
    <w:rsid w:val="00AE5590"/>
    <w:rsid w:val="00AF11D7"/>
    <w:rsid w:val="00AF1300"/>
    <w:rsid w:val="00AF74FF"/>
    <w:rsid w:val="00AF7BD1"/>
    <w:rsid w:val="00B12296"/>
    <w:rsid w:val="00B152F3"/>
    <w:rsid w:val="00B30AA8"/>
    <w:rsid w:val="00B348F5"/>
    <w:rsid w:val="00B43A65"/>
    <w:rsid w:val="00B479CF"/>
    <w:rsid w:val="00B5777F"/>
    <w:rsid w:val="00B70A59"/>
    <w:rsid w:val="00B963A1"/>
    <w:rsid w:val="00BA2346"/>
    <w:rsid w:val="00BB366A"/>
    <w:rsid w:val="00BC343A"/>
    <w:rsid w:val="00BD4A70"/>
    <w:rsid w:val="00BE45DB"/>
    <w:rsid w:val="00BE5ECB"/>
    <w:rsid w:val="00BE6012"/>
    <w:rsid w:val="00BE63BD"/>
    <w:rsid w:val="00BF5244"/>
    <w:rsid w:val="00C01484"/>
    <w:rsid w:val="00C03018"/>
    <w:rsid w:val="00C05EAD"/>
    <w:rsid w:val="00C07BAE"/>
    <w:rsid w:val="00C16ED6"/>
    <w:rsid w:val="00C2280E"/>
    <w:rsid w:val="00C26FD1"/>
    <w:rsid w:val="00C32729"/>
    <w:rsid w:val="00C524A1"/>
    <w:rsid w:val="00C71DAD"/>
    <w:rsid w:val="00C74BC8"/>
    <w:rsid w:val="00C8013E"/>
    <w:rsid w:val="00CA4E0D"/>
    <w:rsid w:val="00CB79AF"/>
    <w:rsid w:val="00CC597F"/>
    <w:rsid w:val="00CC6D33"/>
    <w:rsid w:val="00CC7F15"/>
    <w:rsid w:val="00CD1400"/>
    <w:rsid w:val="00CD5751"/>
    <w:rsid w:val="00CE163B"/>
    <w:rsid w:val="00D036A9"/>
    <w:rsid w:val="00D03D97"/>
    <w:rsid w:val="00D061B3"/>
    <w:rsid w:val="00D20CEA"/>
    <w:rsid w:val="00D20F0B"/>
    <w:rsid w:val="00D211B5"/>
    <w:rsid w:val="00D2178B"/>
    <w:rsid w:val="00D21A0B"/>
    <w:rsid w:val="00D33A4C"/>
    <w:rsid w:val="00D4492D"/>
    <w:rsid w:val="00D45062"/>
    <w:rsid w:val="00D513CC"/>
    <w:rsid w:val="00D53F34"/>
    <w:rsid w:val="00D55EC8"/>
    <w:rsid w:val="00D65809"/>
    <w:rsid w:val="00D75489"/>
    <w:rsid w:val="00DA0C9E"/>
    <w:rsid w:val="00DA492E"/>
    <w:rsid w:val="00DA5BEE"/>
    <w:rsid w:val="00DB4727"/>
    <w:rsid w:val="00DE3728"/>
    <w:rsid w:val="00DE4AA3"/>
    <w:rsid w:val="00E005F2"/>
    <w:rsid w:val="00E0331B"/>
    <w:rsid w:val="00E06AE1"/>
    <w:rsid w:val="00E1027B"/>
    <w:rsid w:val="00E13062"/>
    <w:rsid w:val="00E13A26"/>
    <w:rsid w:val="00E13A6C"/>
    <w:rsid w:val="00E20003"/>
    <w:rsid w:val="00E20AFB"/>
    <w:rsid w:val="00E23F47"/>
    <w:rsid w:val="00E32477"/>
    <w:rsid w:val="00E34B5F"/>
    <w:rsid w:val="00E35375"/>
    <w:rsid w:val="00E37995"/>
    <w:rsid w:val="00E40592"/>
    <w:rsid w:val="00E4444E"/>
    <w:rsid w:val="00E510AF"/>
    <w:rsid w:val="00E51E51"/>
    <w:rsid w:val="00E57730"/>
    <w:rsid w:val="00E61430"/>
    <w:rsid w:val="00E63431"/>
    <w:rsid w:val="00E654E0"/>
    <w:rsid w:val="00E72D80"/>
    <w:rsid w:val="00E7751C"/>
    <w:rsid w:val="00E77B07"/>
    <w:rsid w:val="00E815E8"/>
    <w:rsid w:val="00E8660E"/>
    <w:rsid w:val="00E90BE6"/>
    <w:rsid w:val="00EA29E6"/>
    <w:rsid w:val="00EA2EF8"/>
    <w:rsid w:val="00EC1655"/>
    <w:rsid w:val="00EC322F"/>
    <w:rsid w:val="00ED47B3"/>
    <w:rsid w:val="00EF1F84"/>
    <w:rsid w:val="00EF604B"/>
    <w:rsid w:val="00EF63B0"/>
    <w:rsid w:val="00F02A91"/>
    <w:rsid w:val="00F07FB2"/>
    <w:rsid w:val="00F110E9"/>
    <w:rsid w:val="00F113E8"/>
    <w:rsid w:val="00F124FF"/>
    <w:rsid w:val="00F2773F"/>
    <w:rsid w:val="00F27C75"/>
    <w:rsid w:val="00F30426"/>
    <w:rsid w:val="00F32F59"/>
    <w:rsid w:val="00F34207"/>
    <w:rsid w:val="00F45E7A"/>
    <w:rsid w:val="00F6557E"/>
    <w:rsid w:val="00F7065C"/>
    <w:rsid w:val="00F710BC"/>
    <w:rsid w:val="00F71E7E"/>
    <w:rsid w:val="00F728C2"/>
    <w:rsid w:val="00F736C9"/>
    <w:rsid w:val="00F775D3"/>
    <w:rsid w:val="00F81F69"/>
    <w:rsid w:val="00F82947"/>
    <w:rsid w:val="00F93459"/>
    <w:rsid w:val="00F97B9B"/>
    <w:rsid w:val="00FA5973"/>
    <w:rsid w:val="00FC2DC2"/>
    <w:rsid w:val="00FC3F47"/>
    <w:rsid w:val="00FC5725"/>
    <w:rsid w:val="00FD0479"/>
    <w:rsid w:val="00FD1B54"/>
    <w:rsid w:val="00FE1E2F"/>
    <w:rsid w:val="00FE7529"/>
    <w:rsid w:val="00FF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8B8FB"/>
  <w15:docId w15:val="{A88AAE25-C927-4958-A205-82E52108E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iPriority="0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B50"/>
  </w:style>
  <w:style w:type="paragraph" w:styleId="1">
    <w:name w:val="heading 1"/>
    <w:basedOn w:val="a"/>
    <w:next w:val="a"/>
    <w:link w:val="10"/>
    <w:qFormat/>
    <w:rsid w:val="003C6D3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styleId="2">
    <w:name w:val="heading 2"/>
    <w:basedOn w:val="a"/>
    <w:link w:val="20"/>
    <w:qFormat/>
    <w:rsid w:val="003C6D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qFormat/>
    <w:rsid w:val="003C6D33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3C6D33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3C6D33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3C6D33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3C6D33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4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C6D33"/>
    <w:pPr>
      <w:spacing w:before="240" w:after="60" w:line="276" w:lineRule="auto"/>
      <w:outlineLvl w:val="7"/>
    </w:pPr>
    <w:rPr>
      <w:rFonts w:ascii="Times New Roman" w:eastAsia="Calibri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3C6D33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color w:val="0000FF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6D33"/>
    <w:rPr>
      <w:rFonts w:ascii="Times New Roman" w:eastAsia="Times New Roman" w:hAnsi="Times New Roman" w:cs="Times New Roman"/>
      <w:sz w:val="36"/>
      <w:szCs w:val="36"/>
      <w:lang w:eastAsia="ru-RU"/>
    </w:rPr>
  </w:style>
  <w:style w:type="character" w:customStyle="1" w:styleId="20">
    <w:name w:val="Заголовок 2 Знак"/>
    <w:basedOn w:val="a0"/>
    <w:link w:val="2"/>
    <w:rsid w:val="003C6D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3C6D33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C6D3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3C6D33"/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3C6D3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3C6D33"/>
    <w:rPr>
      <w:rFonts w:ascii="Times New Roman" w:eastAsia="Times New Roman" w:hAnsi="Times New Roman" w:cs="Times New Roman"/>
      <w:sz w:val="4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C6D33"/>
    <w:rPr>
      <w:rFonts w:ascii="Times New Roman" w:eastAsia="Calibri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3C6D33"/>
    <w:rPr>
      <w:rFonts w:ascii="Times New Roman" w:eastAsia="Times New Roman" w:hAnsi="Times New Roman" w:cs="Times New Roman"/>
      <w:b/>
      <w:bCs/>
      <w:color w:val="0000FF"/>
      <w:sz w:val="28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C6D33"/>
  </w:style>
  <w:style w:type="paragraph" w:styleId="a3">
    <w:name w:val="Body Text"/>
    <w:basedOn w:val="a"/>
    <w:link w:val="a4"/>
    <w:rsid w:val="003C6D3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C6D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link w:val="a6"/>
    <w:uiPriority w:val="1"/>
    <w:qFormat/>
    <w:rsid w:val="003C6D3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3C6D3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8">
    <w:name w:val="Table Grid"/>
    <w:basedOn w:val="a1"/>
    <w:rsid w:val="003C6D3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C6D3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Title"/>
    <w:basedOn w:val="a"/>
    <w:link w:val="aa"/>
    <w:uiPriority w:val="10"/>
    <w:qFormat/>
    <w:rsid w:val="003C6D3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Заголовок Знак"/>
    <w:basedOn w:val="a0"/>
    <w:link w:val="a9"/>
    <w:uiPriority w:val="10"/>
    <w:rsid w:val="003C6D3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uiPriority w:val="99"/>
    <w:unhideWhenUsed/>
    <w:rsid w:val="003C6D33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rsid w:val="003C6D33"/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Nonformat">
    <w:name w:val="ConsPlusNonformat"/>
    <w:rsid w:val="003C6D33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Normal (Web)"/>
    <w:basedOn w:val="a"/>
    <w:uiPriority w:val="99"/>
    <w:unhideWhenUsed/>
    <w:rsid w:val="003C6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uiPriority w:val="22"/>
    <w:qFormat/>
    <w:rsid w:val="003C6D33"/>
    <w:rPr>
      <w:b/>
      <w:bCs/>
    </w:rPr>
  </w:style>
  <w:style w:type="paragraph" w:customStyle="1" w:styleId="c0">
    <w:name w:val="c0"/>
    <w:basedOn w:val="a"/>
    <w:rsid w:val="003C6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3C6D33"/>
  </w:style>
  <w:style w:type="character" w:customStyle="1" w:styleId="c17">
    <w:name w:val="c17"/>
    <w:rsid w:val="003C6D33"/>
  </w:style>
  <w:style w:type="character" w:customStyle="1" w:styleId="FontStyle77">
    <w:name w:val="Font Style77"/>
    <w:rsid w:val="003C6D33"/>
    <w:rPr>
      <w:rFonts w:ascii="Times New Roman" w:hAnsi="Times New Roman" w:cs="Times New Roman"/>
      <w:b/>
      <w:bCs/>
      <w:sz w:val="22"/>
      <w:szCs w:val="22"/>
    </w:rPr>
  </w:style>
  <w:style w:type="paragraph" w:customStyle="1" w:styleId="Style6">
    <w:name w:val="Style6"/>
    <w:basedOn w:val="a"/>
    <w:rsid w:val="003C6D33"/>
    <w:pPr>
      <w:widowControl w:val="0"/>
      <w:autoSpaceDE w:val="0"/>
      <w:autoSpaceDN w:val="0"/>
      <w:adjustRightInd w:val="0"/>
      <w:spacing w:after="0" w:line="29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3C6D33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rsid w:val="003C6D33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9">
    <w:name w:val="Font Style29"/>
    <w:uiPriority w:val="99"/>
    <w:rsid w:val="003C6D33"/>
    <w:rPr>
      <w:rFonts w:ascii="Times New Roman" w:hAnsi="Times New Roman" w:cs="Times New Roman"/>
      <w:sz w:val="26"/>
      <w:szCs w:val="26"/>
    </w:rPr>
  </w:style>
  <w:style w:type="paragraph" w:customStyle="1" w:styleId="Style19">
    <w:name w:val="Style19"/>
    <w:basedOn w:val="a"/>
    <w:uiPriority w:val="99"/>
    <w:rsid w:val="003C6D33"/>
    <w:pPr>
      <w:widowControl w:val="0"/>
      <w:autoSpaceDE w:val="0"/>
      <w:autoSpaceDN w:val="0"/>
      <w:adjustRightInd w:val="0"/>
      <w:spacing w:after="0" w:line="31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C6D33"/>
  </w:style>
  <w:style w:type="paragraph" w:customStyle="1" w:styleId="msonormalbullet1gif">
    <w:name w:val="msonormalbullet1.gif"/>
    <w:basedOn w:val="a"/>
    <w:rsid w:val="003C6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3C6D33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3C6D33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unhideWhenUsed/>
    <w:rsid w:val="003C6D33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3C6D33"/>
    <w:rPr>
      <w:rFonts w:ascii="Calibri" w:eastAsia="Times New Roman" w:hAnsi="Calibri" w:cs="Times New Roman"/>
      <w:lang w:eastAsia="ru-RU"/>
    </w:rPr>
  </w:style>
  <w:style w:type="paragraph" w:customStyle="1" w:styleId="c41">
    <w:name w:val="c41"/>
    <w:basedOn w:val="a"/>
    <w:rsid w:val="003C6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C6D33"/>
  </w:style>
  <w:style w:type="character" w:customStyle="1" w:styleId="c38">
    <w:name w:val="c38"/>
    <w:basedOn w:val="a0"/>
    <w:rsid w:val="003C6D33"/>
  </w:style>
  <w:style w:type="paragraph" w:styleId="af3">
    <w:name w:val="Balloon Text"/>
    <w:basedOn w:val="a"/>
    <w:link w:val="af4"/>
    <w:uiPriority w:val="99"/>
    <w:semiHidden/>
    <w:unhideWhenUsed/>
    <w:rsid w:val="003C6D3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3C6D3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uiPriority w:val="99"/>
    <w:rsid w:val="003C6D3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">
    <w:name w:val="c8"/>
    <w:basedOn w:val="a"/>
    <w:uiPriority w:val="99"/>
    <w:rsid w:val="003C6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uiPriority w:val="99"/>
    <w:unhideWhenUsed/>
    <w:rsid w:val="003C6D33"/>
    <w:rPr>
      <w:color w:val="0000FF"/>
      <w:u w:val="single"/>
    </w:rPr>
  </w:style>
  <w:style w:type="character" w:styleId="af6">
    <w:name w:val="Emphasis"/>
    <w:uiPriority w:val="20"/>
    <w:qFormat/>
    <w:rsid w:val="003C6D33"/>
    <w:rPr>
      <w:i/>
      <w:iCs/>
    </w:rPr>
  </w:style>
  <w:style w:type="character" w:customStyle="1" w:styleId="110">
    <w:name w:val="Основной текст + 11"/>
    <w:aliases w:val="5 pt"/>
    <w:rsid w:val="003C6D33"/>
    <w:rPr>
      <w:rFonts w:ascii="Times New Roman" w:eastAsia="Times New Roman" w:hAnsi="Times New Roman" w:cs="Times New Roman"/>
      <w:sz w:val="23"/>
      <w:szCs w:val="23"/>
      <w:u w:val="none"/>
    </w:rPr>
  </w:style>
  <w:style w:type="paragraph" w:customStyle="1" w:styleId="12">
    <w:name w:val="Без интервала1"/>
    <w:rsid w:val="003C6D33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3">
    <w:name w:val="Сетка таблицы1"/>
    <w:basedOn w:val="a1"/>
    <w:next w:val="a8"/>
    <w:rsid w:val="003C6D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1"/>
    <w:next w:val="a8"/>
    <w:rsid w:val="003C6D33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2">
    <w:name w:val="c2"/>
    <w:basedOn w:val="a0"/>
    <w:rsid w:val="003C6D33"/>
  </w:style>
  <w:style w:type="character" w:customStyle="1" w:styleId="91">
    <w:name w:val="Знак Знак9"/>
    <w:rsid w:val="003C6D3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7">
    <w:name w:val="caption"/>
    <w:basedOn w:val="a"/>
    <w:next w:val="a"/>
    <w:uiPriority w:val="99"/>
    <w:qFormat/>
    <w:rsid w:val="003C6D33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customStyle="1" w:styleId="14">
    <w:name w:val="Абзац списка1"/>
    <w:basedOn w:val="a"/>
    <w:rsid w:val="0056557D"/>
    <w:pPr>
      <w:spacing w:after="200" w:line="276" w:lineRule="auto"/>
      <w:ind w:left="720"/>
    </w:pPr>
    <w:rPr>
      <w:rFonts w:ascii="Calibri" w:eastAsia="Times New Roman" w:hAnsi="Calibri" w:cs="Times New Roman"/>
      <w:lang w:eastAsia="ru-RU"/>
    </w:rPr>
  </w:style>
  <w:style w:type="table" w:customStyle="1" w:styleId="21">
    <w:name w:val="Сетка таблицы2"/>
    <w:basedOn w:val="a1"/>
    <w:next w:val="a8"/>
    <w:uiPriority w:val="59"/>
    <w:rsid w:val="00D21A0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2">
    <w:name w:val="Нет списка2"/>
    <w:next w:val="a2"/>
    <w:uiPriority w:val="99"/>
    <w:semiHidden/>
    <w:unhideWhenUsed/>
    <w:rsid w:val="00EC322F"/>
  </w:style>
  <w:style w:type="table" w:customStyle="1" w:styleId="31">
    <w:name w:val="Сетка таблицы3"/>
    <w:basedOn w:val="a1"/>
    <w:next w:val="a8"/>
    <w:uiPriority w:val="39"/>
    <w:rsid w:val="00612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">
    <w:name w:val="Нет списка3"/>
    <w:next w:val="a2"/>
    <w:uiPriority w:val="99"/>
    <w:semiHidden/>
    <w:unhideWhenUsed/>
    <w:rsid w:val="0032385A"/>
  </w:style>
  <w:style w:type="table" w:customStyle="1" w:styleId="41">
    <w:name w:val="Сетка таблицы4"/>
    <w:basedOn w:val="a1"/>
    <w:next w:val="a8"/>
    <w:uiPriority w:val="59"/>
    <w:rsid w:val="0032385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42">
    <w:name w:val="Нет списка4"/>
    <w:next w:val="a2"/>
    <w:uiPriority w:val="99"/>
    <w:semiHidden/>
    <w:unhideWhenUsed/>
    <w:rsid w:val="0081307D"/>
  </w:style>
  <w:style w:type="table" w:customStyle="1" w:styleId="51">
    <w:name w:val="Сетка таблицы5"/>
    <w:basedOn w:val="a1"/>
    <w:next w:val="a8"/>
    <w:uiPriority w:val="39"/>
    <w:rsid w:val="00026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17565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customStyle="1" w:styleId="61">
    <w:name w:val="Сетка таблицы6"/>
    <w:basedOn w:val="a1"/>
    <w:next w:val="a8"/>
    <w:uiPriority w:val="59"/>
    <w:rsid w:val="007A1F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1">
    <w:name w:val="Сетка таблицы7"/>
    <w:basedOn w:val="a1"/>
    <w:next w:val="a8"/>
    <w:uiPriority w:val="59"/>
    <w:rsid w:val="007A1F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8">
    <w:name w:val="Основной текст_"/>
    <w:link w:val="43"/>
    <w:locked/>
    <w:rsid w:val="001D3E8F"/>
    <w:rPr>
      <w:rFonts w:ascii="Lucida Sans Unicode" w:eastAsia="Lucida Sans Unicode" w:hAnsi="Lucida Sans Unicode" w:cs="Lucida Sans Unicode"/>
      <w:sz w:val="15"/>
      <w:szCs w:val="15"/>
      <w:shd w:val="clear" w:color="auto" w:fill="FFFFFF"/>
    </w:rPr>
  </w:style>
  <w:style w:type="paragraph" w:customStyle="1" w:styleId="43">
    <w:name w:val="Основной текст4"/>
    <w:basedOn w:val="a"/>
    <w:link w:val="af8"/>
    <w:rsid w:val="001D3E8F"/>
    <w:pPr>
      <w:widowControl w:val="0"/>
      <w:shd w:val="clear" w:color="auto" w:fill="FFFFFF"/>
      <w:spacing w:after="0" w:line="250" w:lineRule="exact"/>
      <w:ind w:hanging="640"/>
      <w:jc w:val="both"/>
    </w:pPr>
    <w:rPr>
      <w:rFonts w:ascii="Lucida Sans Unicode" w:eastAsia="Lucida Sans Unicode" w:hAnsi="Lucida Sans Unicode" w:cs="Lucida Sans Unicode"/>
      <w:sz w:val="15"/>
      <w:szCs w:val="15"/>
    </w:rPr>
  </w:style>
  <w:style w:type="character" w:customStyle="1" w:styleId="15">
    <w:name w:val="Основной текст1"/>
    <w:rsid w:val="001D3E8F"/>
    <w:rPr>
      <w:rFonts w:ascii="Lucida Sans Unicode" w:eastAsia="Lucida Sans Unicode" w:hAnsi="Lucida Sans Unicode" w:cs="Lucida Sans Unicode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/>
    </w:rPr>
  </w:style>
  <w:style w:type="numbering" w:customStyle="1" w:styleId="52">
    <w:name w:val="Нет списка5"/>
    <w:next w:val="a2"/>
    <w:uiPriority w:val="99"/>
    <w:semiHidden/>
    <w:unhideWhenUsed/>
    <w:rsid w:val="00975C86"/>
  </w:style>
  <w:style w:type="numbering" w:customStyle="1" w:styleId="62">
    <w:name w:val="Нет списка6"/>
    <w:next w:val="a2"/>
    <w:uiPriority w:val="99"/>
    <w:semiHidden/>
    <w:unhideWhenUsed/>
    <w:rsid w:val="00312310"/>
  </w:style>
  <w:style w:type="table" w:customStyle="1" w:styleId="81">
    <w:name w:val="Сетка таблицы8"/>
    <w:basedOn w:val="a1"/>
    <w:next w:val="a8"/>
    <w:rsid w:val="0031231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72">
    <w:name w:val="Нет списка7"/>
    <w:next w:val="a2"/>
    <w:uiPriority w:val="99"/>
    <w:semiHidden/>
    <w:unhideWhenUsed/>
    <w:rsid w:val="00A67EB9"/>
  </w:style>
  <w:style w:type="table" w:customStyle="1" w:styleId="92">
    <w:name w:val="Сетка таблицы9"/>
    <w:basedOn w:val="a1"/>
    <w:next w:val="a8"/>
    <w:rsid w:val="00A67EB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6">
    <w:name w:val="Просмотренная гиперссылка1"/>
    <w:basedOn w:val="a0"/>
    <w:uiPriority w:val="99"/>
    <w:semiHidden/>
    <w:unhideWhenUsed/>
    <w:rsid w:val="00A67EB9"/>
    <w:rPr>
      <w:color w:val="800080"/>
      <w:u w:val="single"/>
    </w:rPr>
  </w:style>
  <w:style w:type="character" w:styleId="af9">
    <w:name w:val="FollowedHyperlink"/>
    <w:basedOn w:val="a0"/>
    <w:uiPriority w:val="99"/>
    <w:semiHidden/>
    <w:unhideWhenUsed/>
    <w:rsid w:val="00A67EB9"/>
    <w:rPr>
      <w:color w:val="954F72" w:themeColor="followedHyperlink"/>
      <w:u w:val="single"/>
    </w:rPr>
  </w:style>
  <w:style w:type="numbering" w:customStyle="1" w:styleId="82">
    <w:name w:val="Нет списка8"/>
    <w:next w:val="a2"/>
    <w:semiHidden/>
    <w:unhideWhenUsed/>
    <w:rsid w:val="00B479CF"/>
  </w:style>
  <w:style w:type="paragraph" w:styleId="afa">
    <w:name w:val="footnote text"/>
    <w:basedOn w:val="a"/>
    <w:link w:val="afb"/>
    <w:semiHidden/>
    <w:rsid w:val="00B479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afb">
    <w:name w:val="Текст сноски Знак"/>
    <w:basedOn w:val="a0"/>
    <w:link w:val="afa"/>
    <w:semiHidden/>
    <w:rsid w:val="00B479CF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3">
    <w:name w:val="Body Text 2"/>
    <w:basedOn w:val="a"/>
    <w:link w:val="24"/>
    <w:rsid w:val="00B479C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B479C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footnote reference"/>
    <w:semiHidden/>
    <w:rsid w:val="00B479CF"/>
    <w:rPr>
      <w:vertAlign w:val="superscript"/>
    </w:rPr>
  </w:style>
  <w:style w:type="table" w:customStyle="1" w:styleId="100">
    <w:name w:val="Сетка таблицы10"/>
    <w:basedOn w:val="a1"/>
    <w:next w:val="a8"/>
    <w:rsid w:val="00B479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page number"/>
    <w:basedOn w:val="a0"/>
    <w:rsid w:val="00B479CF"/>
  </w:style>
  <w:style w:type="paragraph" w:customStyle="1" w:styleId="afe">
    <w:name w:val="Знак"/>
    <w:basedOn w:val="a"/>
    <w:rsid w:val="00B479CF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numbering" w:customStyle="1" w:styleId="93">
    <w:name w:val="Нет списка9"/>
    <w:next w:val="a2"/>
    <w:uiPriority w:val="99"/>
    <w:semiHidden/>
    <w:unhideWhenUsed/>
    <w:rsid w:val="00DE3728"/>
  </w:style>
  <w:style w:type="paragraph" w:customStyle="1" w:styleId="17">
    <w:name w:val="Подзаголовок1"/>
    <w:basedOn w:val="a"/>
    <w:next w:val="a"/>
    <w:uiPriority w:val="11"/>
    <w:qFormat/>
    <w:rsid w:val="00DE3728"/>
    <w:pPr>
      <w:spacing w:before="200" w:after="1000" w:line="240" w:lineRule="auto"/>
    </w:pPr>
    <w:rPr>
      <w:caps/>
      <w:color w:val="595959"/>
      <w:spacing w:val="10"/>
      <w:sz w:val="24"/>
      <w:szCs w:val="24"/>
      <w:lang w:val="en-US" w:bidi="en-US"/>
    </w:rPr>
  </w:style>
  <w:style w:type="character" w:customStyle="1" w:styleId="aff">
    <w:name w:val="Подзаголовок Знак"/>
    <w:basedOn w:val="a0"/>
    <w:link w:val="aff0"/>
    <w:uiPriority w:val="11"/>
    <w:rsid w:val="00DE3728"/>
    <w:rPr>
      <w:caps/>
      <w:color w:val="595959"/>
      <w:spacing w:val="10"/>
      <w:sz w:val="24"/>
      <w:szCs w:val="24"/>
    </w:rPr>
  </w:style>
  <w:style w:type="character" w:customStyle="1" w:styleId="a6">
    <w:name w:val="Без интервала Знак"/>
    <w:basedOn w:val="a0"/>
    <w:link w:val="a5"/>
    <w:uiPriority w:val="1"/>
    <w:rsid w:val="00DE3728"/>
    <w:rPr>
      <w:rFonts w:ascii="Calibri" w:eastAsia="Times New Roman" w:hAnsi="Calibri" w:cs="Times New Roman"/>
      <w:lang w:eastAsia="ru-RU"/>
    </w:rPr>
  </w:style>
  <w:style w:type="paragraph" w:styleId="25">
    <w:name w:val="Quote"/>
    <w:basedOn w:val="a"/>
    <w:next w:val="a"/>
    <w:link w:val="26"/>
    <w:uiPriority w:val="29"/>
    <w:qFormat/>
    <w:rsid w:val="00DE3728"/>
    <w:pPr>
      <w:spacing w:before="200" w:after="200" w:line="276" w:lineRule="auto"/>
    </w:pPr>
    <w:rPr>
      <w:i/>
      <w:iCs/>
      <w:sz w:val="20"/>
      <w:szCs w:val="20"/>
      <w:lang w:val="en-US" w:bidi="en-US"/>
    </w:rPr>
  </w:style>
  <w:style w:type="character" w:customStyle="1" w:styleId="26">
    <w:name w:val="Цитата 2 Знак"/>
    <w:basedOn w:val="a0"/>
    <w:link w:val="25"/>
    <w:uiPriority w:val="29"/>
    <w:rsid w:val="00DE3728"/>
    <w:rPr>
      <w:i/>
      <w:iCs/>
      <w:sz w:val="20"/>
      <w:szCs w:val="20"/>
      <w:lang w:val="en-US" w:bidi="en-US"/>
    </w:rPr>
  </w:style>
  <w:style w:type="paragraph" w:customStyle="1" w:styleId="18">
    <w:name w:val="Выделенная цитата1"/>
    <w:basedOn w:val="a"/>
    <w:next w:val="a"/>
    <w:uiPriority w:val="30"/>
    <w:qFormat/>
    <w:rsid w:val="00DE3728"/>
    <w:pPr>
      <w:pBdr>
        <w:top w:val="single" w:sz="4" w:space="10" w:color="FF388C"/>
        <w:left w:val="single" w:sz="4" w:space="10" w:color="FF388C"/>
      </w:pBdr>
      <w:spacing w:before="200" w:after="0" w:line="276" w:lineRule="auto"/>
      <w:ind w:left="1296" w:right="1152"/>
      <w:jc w:val="both"/>
    </w:pPr>
    <w:rPr>
      <w:i/>
      <w:iCs/>
      <w:color w:val="FF388C"/>
      <w:sz w:val="20"/>
      <w:szCs w:val="20"/>
      <w:lang w:val="en-US" w:bidi="en-US"/>
    </w:rPr>
  </w:style>
  <w:style w:type="character" w:customStyle="1" w:styleId="aff1">
    <w:name w:val="Выделенная цитата Знак"/>
    <w:basedOn w:val="a0"/>
    <w:link w:val="aff2"/>
    <w:uiPriority w:val="30"/>
    <w:rsid w:val="00DE3728"/>
    <w:rPr>
      <w:i/>
      <w:iCs/>
      <w:color w:val="FF388C"/>
      <w:sz w:val="20"/>
      <w:szCs w:val="20"/>
    </w:rPr>
  </w:style>
  <w:style w:type="character" w:customStyle="1" w:styleId="19">
    <w:name w:val="Слабое выделение1"/>
    <w:uiPriority w:val="19"/>
    <w:qFormat/>
    <w:rsid w:val="00DE3728"/>
    <w:rPr>
      <w:i/>
      <w:iCs/>
      <w:color w:val="9A0040"/>
    </w:rPr>
  </w:style>
  <w:style w:type="character" w:customStyle="1" w:styleId="1a">
    <w:name w:val="Сильное выделение1"/>
    <w:uiPriority w:val="21"/>
    <w:qFormat/>
    <w:rsid w:val="00DE3728"/>
    <w:rPr>
      <w:b/>
      <w:bCs/>
      <w:caps/>
      <w:color w:val="9A0040"/>
      <w:spacing w:val="10"/>
    </w:rPr>
  </w:style>
  <w:style w:type="character" w:customStyle="1" w:styleId="1b">
    <w:name w:val="Слабая ссылка1"/>
    <w:uiPriority w:val="31"/>
    <w:qFormat/>
    <w:rsid w:val="00DE3728"/>
    <w:rPr>
      <w:b/>
      <w:bCs/>
      <w:color w:val="FF388C"/>
    </w:rPr>
  </w:style>
  <w:style w:type="character" w:customStyle="1" w:styleId="1c">
    <w:name w:val="Сильная ссылка1"/>
    <w:uiPriority w:val="32"/>
    <w:qFormat/>
    <w:rsid w:val="00DE3728"/>
    <w:rPr>
      <w:b/>
      <w:bCs/>
      <w:i/>
      <w:iCs/>
      <w:caps/>
      <w:color w:val="FF388C"/>
    </w:rPr>
  </w:style>
  <w:style w:type="character" w:styleId="aff3">
    <w:name w:val="Book Title"/>
    <w:uiPriority w:val="33"/>
    <w:qFormat/>
    <w:rsid w:val="00DE3728"/>
    <w:rPr>
      <w:b/>
      <w:bCs/>
      <w:i/>
      <w:iCs/>
      <w:spacing w:val="9"/>
    </w:rPr>
  </w:style>
  <w:style w:type="paragraph" w:styleId="aff4">
    <w:name w:val="TOC Heading"/>
    <w:basedOn w:val="1"/>
    <w:next w:val="a"/>
    <w:uiPriority w:val="39"/>
    <w:semiHidden/>
    <w:unhideWhenUsed/>
    <w:qFormat/>
    <w:rsid w:val="00DE3728"/>
    <w:pPr>
      <w:keepNext w:val="0"/>
      <w:pBdr>
        <w:top w:val="single" w:sz="24" w:space="0" w:color="FF388C"/>
        <w:left w:val="single" w:sz="24" w:space="0" w:color="FF388C"/>
        <w:bottom w:val="single" w:sz="24" w:space="0" w:color="FF388C"/>
        <w:right w:val="single" w:sz="24" w:space="0" w:color="FF388C"/>
      </w:pBdr>
      <w:shd w:val="clear" w:color="auto" w:fill="FF388C"/>
      <w:spacing w:before="200" w:line="276" w:lineRule="auto"/>
      <w:outlineLvl w:val="9"/>
    </w:pPr>
    <w:rPr>
      <w:b/>
      <w:bCs/>
      <w:caps/>
      <w:color w:val="FFFFFF"/>
      <w:spacing w:val="15"/>
      <w:sz w:val="22"/>
      <w:szCs w:val="22"/>
      <w:lang w:val="en-US" w:eastAsia="en-US" w:bidi="en-US"/>
    </w:rPr>
  </w:style>
  <w:style w:type="table" w:customStyle="1" w:styleId="120">
    <w:name w:val="Сетка таблицы12"/>
    <w:basedOn w:val="a1"/>
    <w:next w:val="a8"/>
    <w:uiPriority w:val="59"/>
    <w:rsid w:val="00DE3728"/>
    <w:pPr>
      <w:spacing w:after="0" w:line="240" w:lineRule="auto"/>
    </w:pPr>
    <w:rPr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basedOn w:val="a1"/>
    <w:next w:val="a8"/>
    <w:uiPriority w:val="59"/>
    <w:rsid w:val="00DE372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Subtitle"/>
    <w:basedOn w:val="a"/>
    <w:next w:val="a"/>
    <w:link w:val="aff"/>
    <w:uiPriority w:val="11"/>
    <w:qFormat/>
    <w:rsid w:val="00DE3728"/>
    <w:pPr>
      <w:numPr>
        <w:ilvl w:val="1"/>
      </w:numPr>
    </w:pPr>
    <w:rPr>
      <w:caps/>
      <w:color w:val="595959"/>
      <w:spacing w:val="10"/>
      <w:sz w:val="24"/>
      <w:szCs w:val="24"/>
    </w:rPr>
  </w:style>
  <w:style w:type="character" w:customStyle="1" w:styleId="1d">
    <w:name w:val="Подзаголовок Знак1"/>
    <w:basedOn w:val="a0"/>
    <w:uiPriority w:val="11"/>
    <w:rsid w:val="00DE3728"/>
    <w:rPr>
      <w:rFonts w:eastAsiaTheme="minorEastAsia"/>
      <w:color w:val="5A5A5A" w:themeColor="text1" w:themeTint="A5"/>
      <w:spacing w:val="15"/>
    </w:rPr>
  </w:style>
  <w:style w:type="paragraph" w:styleId="aff2">
    <w:name w:val="Intense Quote"/>
    <w:basedOn w:val="a"/>
    <w:next w:val="a"/>
    <w:link w:val="aff1"/>
    <w:uiPriority w:val="30"/>
    <w:qFormat/>
    <w:rsid w:val="00DE372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FF388C"/>
      <w:sz w:val="20"/>
      <w:szCs w:val="20"/>
    </w:rPr>
  </w:style>
  <w:style w:type="character" w:customStyle="1" w:styleId="1e">
    <w:name w:val="Выделенная цитата Знак1"/>
    <w:basedOn w:val="a0"/>
    <w:uiPriority w:val="30"/>
    <w:rsid w:val="00DE3728"/>
    <w:rPr>
      <w:i/>
      <w:iCs/>
      <w:color w:val="5B9BD5" w:themeColor="accent1"/>
    </w:rPr>
  </w:style>
  <w:style w:type="character" w:styleId="aff5">
    <w:name w:val="Subtle Emphasis"/>
    <w:basedOn w:val="a0"/>
    <w:uiPriority w:val="19"/>
    <w:qFormat/>
    <w:rsid w:val="00DE3728"/>
    <w:rPr>
      <w:i/>
      <w:iCs/>
      <w:color w:val="404040" w:themeColor="text1" w:themeTint="BF"/>
    </w:rPr>
  </w:style>
  <w:style w:type="character" w:styleId="aff6">
    <w:name w:val="Intense Emphasis"/>
    <w:basedOn w:val="a0"/>
    <w:uiPriority w:val="21"/>
    <w:qFormat/>
    <w:rsid w:val="00DE3728"/>
    <w:rPr>
      <w:i/>
      <w:iCs/>
      <w:color w:val="5B9BD5" w:themeColor="accent1"/>
    </w:rPr>
  </w:style>
  <w:style w:type="character" w:styleId="aff7">
    <w:name w:val="Subtle Reference"/>
    <w:basedOn w:val="a0"/>
    <w:uiPriority w:val="31"/>
    <w:qFormat/>
    <w:rsid w:val="00DE3728"/>
    <w:rPr>
      <w:smallCaps/>
      <w:color w:val="5A5A5A" w:themeColor="text1" w:themeTint="A5"/>
    </w:rPr>
  </w:style>
  <w:style w:type="character" w:styleId="aff8">
    <w:name w:val="Intense Reference"/>
    <w:basedOn w:val="a0"/>
    <w:uiPriority w:val="32"/>
    <w:qFormat/>
    <w:rsid w:val="00DE3728"/>
    <w:rPr>
      <w:b/>
      <w:bCs/>
      <w:smallCaps/>
      <w:color w:val="5B9BD5" w:themeColor="accent1"/>
      <w:spacing w:val="5"/>
    </w:rPr>
  </w:style>
  <w:style w:type="numbering" w:customStyle="1" w:styleId="101">
    <w:name w:val="Нет списка10"/>
    <w:next w:val="a2"/>
    <w:uiPriority w:val="99"/>
    <w:semiHidden/>
    <w:unhideWhenUsed/>
    <w:rsid w:val="00C03018"/>
  </w:style>
  <w:style w:type="numbering" w:customStyle="1" w:styleId="112">
    <w:name w:val="Нет списка11"/>
    <w:next w:val="a2"/>
    <w:uiPriority w:val="99"/>
    <w:semiHidden/>
    <w:unhideWhenUsed/>
    <w:rsid w:val="00C03018"/>
  </w:style>
  <w:style w:type="table" w:customStyle="1" w:styleId="140">
    <w:name w:val="Сетка таблицы14"/>
    <w:basedOn w:val="a1"/>
    <w:next w:val="a8"/>
    <w:uiPriority w:val="59"/>
    <w:rsid w:val="00C0301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1"/>
    <w:next w:val="a8"/>
    <w:rsid w:val="00C030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next w:val="a8"/>
    <w:rsid w:val="00C0301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8"/>
    <w:uiPriority w:val="59"/>
    <w:rsid w:val="00C0301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11">
    <w:name w:val="Нет списка21"/>
    <w:next w:val="a2"/>
    <w:uiPriority w:val="99"/>
    <w:semiHidden/>
    <w:unhideWhenUsed/>
    <w:rsid w:val="00C03018"/>
  </w:style>
  <w:style w:type="table" w:customStyle="1" w:styleId="310">
    <w:name w:val="Сетка таблицы31"/>
    <w:basedOn w:val="a1"/>
    <w:next w:val="a8"/>
    <w:uiPriority w:val="39"/>
    <w:rsid w:val="00C03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">
    <w:name w:val="Нет списка31"/>
    <w:next w:val="a2"/>
    <w:uiPriority w:val="99"/>
    <w:semiHidden/>
    <w:unhideWhenUsed/>
    <w:rsid w:val="00C03018"/>
  </w:style>
  <w:style w:type="table" w:customStyle="1" w:styleId="410">
    <w:name w:val="Сетка таблицы41"/>
    <w:basedOn w:val="a1"/>
    <w:next w:val="a8"/>
    <w:uiPriority w:val="59"/>
    <w:rsid w:val="00C0301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411">
    <w:name w:val="Нет списка41"/>
    <w:next w:val="a2"/>
    <w:uiPriority w:val="99"/>
    <w:semiHidden/>
    <w:unhideWhenUsed/>
    <w:rsid w:val="00C03018"/>
  </w:style>
  <w:style w:type="table" w:customStyle="1" w:styleId="510">
    <w:name w:val="Сетка таблицы51"/>
    <w:basedOn w:val="a1"/>
    <w:next w:val="a8"/>
    <w:uiPriority w:val="39"/>
    <w:rsid w:val="00C03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8"/>
    <w:uiPriority w:val="59"/>
    <w:rsid w:val="00C030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10">
    <w:name w:val="Сетка таблицы71"/>
    <w:basedOn w:val="a1"/>
    <w:next w:val="a8"/>
    <w:uiPriority w:val="59"/>
    <w:rsid w:val="00C0301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511">
    <w:name w:val="Нет списка51"/>
    <w:next w:val="a2"/>
    <w:uiPriority w:val="99"/>
    <w:semiHidden/>
    <w:unhideWhenUsed/>
    <w:rsid w:val="00C03018"/>
  </w:style>
  <w:style w:type="numbering" w:customStyle="1" w:styleId="611">
    <w:name w:val="Нет списка61"/>
    <w:next w:val="a2"/>
    <w:uiPriority w:val="99"/>
    <w:semiHidden/>
    <w:unhideWhenUsed/>
    <w:rsid w:val="00C03018"/>
  </w:style>
  <w:style w:type="table" w:customStyle="1" w:styleId="810">
    <w:name w:val="Сетка таблицы81"/>
    <w:basedOn w:val="a1"/>
    <w:next w:val="a8"/>
    <w:rsid w:val="00C0301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711">
    <w:name w:val="Нет списка71"/>
    <w:next w:val="a2"/>
    <w:uiPriority w:val="99"/>
    <w:semiHidden/>
    <w:unhideWhenUsed/>
    <w:rsid w:val="00C03018"/>
  </w:style>
  <w:style w:type="table" w:customStyle="1" w:styleId="910">
    <w:name w:val="Сетка таблицы91"/>
    <w:basedOn w:val="a1"/>
    <w:next w:val="a8"/>
    <w:rsid w:val="00C0301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811">
    <w:name w:val="Нет списка81"/>
    <w:next w:val="a2"/>
    <w:semiHidden/>
    <w:unhideWhenUsed/>
    <w:rsid w:val="00C03018"/>
  </w:style>
  <w:style w:type="table" w:customStyle="1" w:styleId="1010">
    <w:name w:val="Сетка таблицы101"/>
    <w:basedOn w:val="a1"/>
    <w:next w:val="a8"/>
    <w:rsid w:val="00C030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11">
    <w:name w:val="Нет списка91"/>
    <w:next w:val="a2"/>
    <w:uiPriority w:val="99"/>
    <w:semiHidden/>
    <w:unhideWhenUsed/>
    <w:rsid w:val="00C03018"/>
  </w:style>
  <w:style w:type="table" w:customStyle="1" w:styleId="121">
    <w:name w:val="Сетка таблицы121"/>
    <w:basedOn w:val="a1"/>
    <w:next w:val="a8"/>
    <w:uiPriority w:val="59"/>
    <w:rsid w:val="00C03018"/>
    <w:pPr>
      <w:spacing w:after="0" w:line="240" w:lineRule="auto"/>
    </w:pPr>
    <w:rPr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">
    <w:name w:val="Сетка таблицы131"/>
    <w:basedOn w:val="a1"/>
    <w:next w:val="a8"/>
    <w:uiPriority w:val="59"/>
    <w:rsid w:val="00C0301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Сетка таблицы16"/>
    <w:basedOn w:val="a1"/>
    <w:next w:val="a8"/>
    <w:uiPriority w:val="39"/>
    <w:rsid w:val="00CE1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">
    <w:name w:val="Сетка таблицы17"/>
    <w:basedOn w:val="a1"/>
    <w:next w:val="a8"/>
    <w:uiPriority w:val="39"/>
    <w:rsid w:val="00CE1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Сетка таблицы18"/>
    <w:basedOn w:val="a1"/>
    <w:next w:val="a8"/>
    <w:uiPriority w:val="39"/>
    <w:rsid w:val="00CE1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0">
    <w:name w:val="Сетка таблицы19"/>
    <w:basedOn w:val="a1"/>
    <w:next w:val="a8"/>
    <w:uiPriority w:val="39"/>
    <w:rsid w:val="00CE1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Сетка таблицы20"/>
    <w:basedOn w:val="a1"/>
    <w:next w:val="a8"/>
    <w:uiPriority w:val="39"/>
    <w:rsid w:val="00CE1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">
    <w:name w:val="Нет списка12"/>
    <w:next w:val="a2"/>
    <w:uiPriority w:val="99"/>
    <w:semiHidden/>
    <w:unhideWhenUsed/>
    <w:rsid w:val="004328C5"/>
  </w:style>
  <w:style w:type="paragraph" w:customStyle="1" w:styleId="113">
    <w:name w:val="Заголовок 11"/>
    <w:basedOn w:val="a"/>
    <w:next w:val="a"/>
    <w:uiPriority w:val="9"/>
    <w:qFormat/>
    <w:rsid w:val="004328C5"/>
    <w:pPr>
      <w:pBdr>
        <w:top w:val="single" w:sz="24" w:space="0" w:color="FF388C"/>
        <w:left w:val="single" w:sz="24" w:space="0" w:color="FF388C"/>
        <w:bottom w:val="single" w:sz="24" w:space="0" w:color="FF388C"/>
        <w:right w:val="single" w:sz="24" w:space="0" w:color="FF388C"/>
      </w:pBdr>
      <w:shd w:val="clear" w:color="auto" w:fill="FF388C"/>
      <w:spacing w:before="20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212">
    <w:name w:val="Заголовок 21"/>
    <w:basedOn w:val="a"/>
    <w:next w:val="a"/>
    <w:uiPriority w:val="9"/>
    <w:semiHidden/>
    <w:unhideWhenUsed/>
    <w:qFormat/>
    <w:rsid w:val="004328C5"/>
    <w:pPr>
      <w:pBdr>
        <w:top w:val="single" w:sz="24" w:space="0" w:color="FFD7E7"/>
        <w:left w:val="single" w:sz="24" w:space="0" w:color="FFD7E7"/>
        <w:bottom w:val="single" w:sz="24" w:space="0" w:color="FFD7E7"/>
        <w:right w:val="single" w:sz="24" w:space="0" w:color="FFD7E7"/>
      </w:pBdr>
      <w:shd w:val="clear" w:color="auto" w:fill="FFD7E7"/>
      <w:spacing w:before="200" w:after="0" w:line="276" w:lineRule="auto"/>
      <w:outlineLvl w:val="1"/>
    </w:pPr>
    <w:rPr>
      <w:caps/>
      <w:spacing w:val="15"/>
      <w:lang w:val="en-US" w:bidi="en-US"/>
    </w:rPr>
  </w:style>
  <w:style w:type="paragraph" w:customStyle="1" w:styleId="312">
    <w:name w:val="Заголовок 31"/>
    <w:basedOn w:val="a"/>
    <w:next w:val="a"/>
    <w:uiPriority w:val="9"/>
    <w:semiHidden/>
    <w:unhideWhenUsed/>
    <w:qFormat/>
    <w:rsid w:val="004328C5"/>
    <w:pPr>
      <w:pBdr>
        <w:top w:val="single" w:sz="6" w:space="2" w:color="FF388C"/>
        <w:left w:val="single" w:sz="6" w:space="2" w:color="FF388C"/>
      </w:pBdr>
      <w:spacing w:before="300" w:after="0" w:line="276" w:lineRule="auto"/>
      <w:outlineLvl w:val="2"/>
    </w:pPr>
    <w:rPr>
      <w:caps/>
      <w:color w:val="9A0040"/>
      <w:spacing w:val="15"/>
      <w:lang w:val="en-US" w:bidi="en-US"/>
    </w:rPr>
  </w:style>
  <w:style w:type="paragraph" w:customStyle="1" w:styleId="412">
    <w:name w:val="Заголовок 41"/>
    <w:basedOn w:val="a"/>
    <w:next w:val="a"/>
    <w:uiPriority w:val="9"/>
    <w:semiHidden/>
    <w:unhideWhenUsed/>
    <w:qFormat/>
    <w:rsid w:val="004328C5"/>
    <w:pPr>
      <w:pBdr>
        <w:top w:val="dotted" w:sz="6" w:space="2" w:color="FF388C"/>
        <w:left w:val="dotted" w:sz="6" w:space="2" w:color="FF388C"/>
      </w:pBdr>
      <w:spacing w:before="300" w:after="0" w:line="276" w:lineRule="auto"/>
      <w:outlineLvl w:val="3"/>
    </w:pPr>
    <w:rPr>
      <w:caps/>
      <w:color w:val="E80061"/>
      <w:spacing w:val="10"/>
      <w:lang w:val="en-US" w:bidi="en-US"/>
    </w:rPr>
  </w:style>
  <w:style w:type="paragraph" w:customStyle="1" w:styleId="512">
    <w:name w:val="Заголовок 51"/>
    <w:basedOn w:val="a"/>
    <w:next w:val="a"/>
    <w:uiPriority w:val="9"/>
    <w:semiHidden/>
    <w:unhideWhenUsed/>
    <w:qFormat/>
    <w:rsid w:val="004328C5"/>
    <w:pPr>
      <w:pBdr>
        <w:bottom w:val="single" w:sz="6" w:space="1" w:color="FF388C"/>
      </w:pBdr>
      <w:spacing w:before="300" w:after="0" w:line="276" w:lineRule="auto"/>
      <w:outlineLvl w:val="4"/>
    </w:pPr>
    <w:rPr>
      <w:caps/>
      <w:color w:val="E80061"/>
      <w:spacing w:val="10"/>
      <w:lang w:val="en-US" w:bidi="en-US"/>
    </w:rPr>
  </w:style>
  <w:style w:type="paragraph" w:customStyle="1" w:styleId="612">
    <w:name w:val="Заголовок 61"/>
    <w:basedOn w:val="a"/>
    <w:next w:val="a"/>
    <w:uiPriority w:val="9"/>
    <w:semiHidden/>
    <w:unhideWhenUsed/>
    <w:qFormat/>
    <w:rsid w:val="004328C5"/>
    <w:pPr>
      <w:pBdr>
        <w:bottom w:val="dotted" w:sz="6" w:space="1" w:color="FF388C"/>
      </w:pBdr>
      <w:spacing w:before="300" w:after="0" w:line="276" w:lineRule="auto"/>
      <w:outlineLvl w:val="5"/>
    </w:pPr>
    <w:rPr>
      <w:caps/>
      <w:color w:val="E80061"/>
      <w:spacing w:val="10"/>
      <w:lang w:val="en-US" w:bidi="en-US"/>
    </w:rPr>
  </w:style>
  <w:style w:type="paragraph" w:customStyle="1" w:styleId="712">
    <w:name w:val="Заголовок 71"/>
    <w:basedOn w:val="a"/>
    <w:next w:val="a"/>
    <w:uiPriority w:val="9"/>
    <w:semiHidden/>
    <w:unhideWhenUsed/>
    <w:qFormat/>
    <w:rsid w:val="004328C5"/>
    <w:pPr>
      <w:spacing w:before="300" w:after="0" w:line="276" w:lineRule="auto"/>
      <w:outlineLvl w:val="6"/>
    </w:pPr>
    <w:rPr>
      <w:caps/>
      <w:color w:val="E80061"/>
      <w:spacing w:val="10"/>
      <w:lang w:val="en-US" w:bidi="en-US"/>
    </w:rPr>
  </w:style>
  <w:style w:type="numbering" w:customStyle="1" w:styleId="132">
    <w:name w:val="Нет списка13"/>
    <w:next w:val="a2"/>
    <w:uiPriority w:val="99"/>
    <w:semiHidden/>
    <w:unhideWhenUsed/>
    <w:rsid w:val="004328C5"/>
  </w:style>
  <w:style w:type="paragraph" w:customStyle="1" w:styleId="1f">
    <w:name w:val="Название объекта1"/>
    <w:basedOn w:val="a"/>
    <w:next w:val="a"/>
    <w:uiPriority w:val="35"/>
    <w:semiHidden/>
    <w:unhideWhenUsed/>
    <w:qFormat/>
    <w:rsid w:val="004328C5"/>
    <w:pPr>
      <w:spacing w:before="200" w:after="200" w:line="276" w:lineRule="auto"/>
    </w:pPr>
    <w:rPr>
      <w:b/>
      <w:bCs/>
      <w:color w:val="E80061"/>
      <w:sz w:val="16"/>
      <w:szCs w:val="16"/>
      <w:lang w:val="en-US" w:bidi="en-US"/>
    </w:rPr>
  </w:style>
  <w:style w:type="paragraph" w:customStyle="1" w:styleId="1f0">
    <w:name w:val="Заголовок1"/>
    <w:basedOn w:val="a"/>
    <w:next w:val="a"/>
    <w:uiPriority w:val="10"/>
    <w:qFormat/>
    <w:rsid w:val="004328C5"/>
    <w:pPr>
      <w:spacing w:before="720" w:after="200" w:line="276" w:lineRule="auto"/>
    </w:pPr>
    <w:rPr>
      <w:caps/>
      <w:color w:val="FF388C"/>
      <w:spacing w:val="10"/>
      <w:kern w:val="28"/>
      <w:sz w:val="52"/>
      <w:szCs w:val="52"/>
      <w:lang w:val="en-US" w:bidi="en-US"/>
    </w:rPr>
  </w:style>
  <w:style w:type="character" w:customStyle="1" w:styleId="1f1">
    <w:name w:val="Выделение1"/>
    <w:uiPriority w:val="20"/>
    <w:qFormat/>
    <w:rsid w:val="004328C5"/>
    <w:rPr>
      <w:caps/>
      <w:color w:val="9A0040"/>
      <w:spacing w:val="5"/>
    </w:rPr>
  </w:style>
  <w:style w:type="character" w:customStyle="1" w:styleId="114">
    <w:name w:val="Заголовок 1 Знак1"/>
    <w:basedOn w:val="a0"/>
    <w:uiPriority w:val="9"/>
    <w:rsid w:val="004328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1100">
    <w:name w:val="Сетка таблицы110"/>
    <w:basedOn w:val="a1"/>
    <w:next w:val="a8"/>
    <w:uiPriority w:val="59"/>
    <w:rsid w:val="004328C5"/>
    <w:pPr>
      <w:spacing w:after="0" w:line="240" w:lineRule="auto"/>
    </w:pPr>
    <w:rPr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0">
    <w:name w:val="Сетка таблицы112"/>
    <w:basedOn w:val="a1"/>
    <w:next w:val="a8"/>
    <w:uiPriority w:val="59"/>
    <w:rsid w:val="004328C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3">
    <w:name w:val="Заголовок 2 Знак1"/>
    <w:basedOn w:val="a0"/>
    <w:uiPriority w:val="9"/>
    <w:semiHidden/>
    <w:rsid w:val="004328C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13">
    <w:name w:val="Заголовок 3 Знак1"/>
    <w:basedOn w:val="a0"/>
    <w:uiPriority w:val="9"/>
    <w:semiHidden/>
    <w:rsid w:val="004328C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13">
    <w:name w:val="Заголовок 4 Знак1"/>
    <w:basedOn w:val="a0"/>
    <w:uiPriority w:val="9"/>
    <w:semiHidden/>
    <w:rsid w:val="004328C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13">
    <w:name w:val="Заголовок 5 Знак1"/>
    <w:basedOn w:val="a0"/>
    <w:uiPriority w:val="9"/>
    <w:semiHidden/>
    <w:rsid w:val="004328C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13">
    <w:name w:val="Заголовок 6 Знак1"/>
    <w:basedOn w:val="a0"/>
    <w:uiPriority w:val="9"/>
    <w:semiHidden/>
    <w:rsid w:val="004328C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713">
    <w:name w:val="Заголовок 7 Знак1"/>
    <w:basedOn w:val="a0"/>
    <w:uiPriority w:val="9"/>
    <w:semiHidden/>
    <w:rsid w:val="004328C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1f2">
    <w:name w:val="Заголовок Знак1"/>
    <w:basedOn w:val="a0"/>
    <w:uiPriority w:val="10"/>
    <w:rsid w:val="00432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220">
    <w:name w:val="Сетка таблицы22"/>
    <w:basedOn w:val="a1"/>
    <w:next w:val="a8"/>
    <w:uiPriority w:val="39"/>
    <w:rsid w:val="004328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2"/>
    <w:uiPriority w:val="99"/>
    <w:semiHidden/>
    <w:unhideWhenUsed/>
    <w:rsid w:val="001F73AD"/>
  </w:style>
  <w:style w:type="numbering" w:customStyle="1" w:styleId="151">
    <w:name w:val="Нет списка15"/>
    <w:next w:val="a2"/>
    <w:semiHidden/>
    <w:unhideWhenUsed/>
    <w:rsid w:val="00783C8D"/>
  </w:style>
  <w:style w:type="table" w:customStyle="1" w:styleId="230">
    <w:name w:val="Сетка таблицы23"/>
    <w:basedOn w:val="a1"/>
    <w:next w:val="a8"/>
    <w:rsid w:val="00783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7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0721F-8F8C-45FD-A48C-FA14D0909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16082</Words>
  <Characters>91669</Characters>
  <Application>Microsoft Office Word</Application>
  <DocSecurity>0</DocSecurity>
  <Lines>763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Guzel</dc:creator>
  <cp:keywords/>
  <dc:description/>
  <cp:lastModifiedBy>Админ</cp:lastModifiedBy>
  <cp:revision>4</cp:revision>
  <cp:lastPrinted>2019-11-05T09:08:00Z</cp:lastPrinted>
  <dcterms:created xsi:type="dcterms:W3CDTF">2023-11-10T18:04:00Z</dcterms:created>
  <dcterms:modified xsi:type="dcterms:W3CDTF">2023-11-10T18:21:00Z</dcterms:modified>
</cp:coreProperties>
</file>